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E2" w:rsidRDefault="00CF29E2" w:rsidP="00CF29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F29E2" w:rsidRDefault="00CF29E2" w:rsidP="00CF29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:rsidR="00CF29E2" w:rsidRDefault="00CF29E2" w:rsidP="00CF29E2">
      <w:pPr>
        <w:jc w:val="center"/>
        <w:rPr>
          <w:b/>
        </w:rPr>
      </w:pPr>
      <w:proofErr w:type="spellStart"/>
      <w:r>
        <w:rPr>
          <w:b/>
        </w:rPr>
        <w:t>Нижневартовского</w:t>
      </w:r>
      <w:proofErr w:type="spellEnd"/>
      <w:r>
        <w:rPr>
          <w:b/>
        </w:rPr>
        <w:t xml:space="preserve"> района</w:t>
      </w:r>
    </w:p>
    <w:p w:rsidR="00CF29E2" w:rsidRDefault="00CF29E2" w:rsidP="00CF29E2">
      <w:pPr>
        <w:jc w:val="center"/>
        <w:rPr>
          <w:b/>
        </w:rPr>
      </w:pPr>
      <w:r>
        <w:rPr>
          <w:b/>
        </w:rPr>
        <w:t xml:space="preserve">Ханты – Мансийского автономного округа – </w:t>
      </w:r>
      <w:proofErr w:type="spellStart"/>
      <w:r>
        <w:rPr>
          <w:b/>
        </w:rPr>
        <w:t>Югры</w:t>
      </w:r>
      <w:proofErr w:type="spellEnd"/>
    </w:p>
    <w:p w:rsidR="00CF29E2" w:rsidRDefault="00CF29E2" w:rsidP="00CF29E2">
      <w:pPr>
        <w:jc w:val="center"/>
        <w:rPr>
          <w:b/>
          <w:sz w:val="36"/>
          <w:szCs w:val="36"/>
        </w:rPr>
      </w:pPr>
    </w:p>
    <w:p w:rsidR="00CF29E2" w:rsidRDefault="00CF29E2" w:rsidP="00CF29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F29E2" w:rsidRDefault="00CF29E2" w:rsidP="00CF29E2">
      <w:pPr>
        <w:jc w:val="center"/>
        <w:rPr>
          <w:b/>
          <w:sz w:val="40"/>
          <w:szCs w:val="40"/>
        </w:rPr>
      </w:pPr>
    </w:p>
    <w:p w:rsidR="00CF29E2" w:rsidRDefault="00CF29E2" w:rsidP="00CF29E2">
      <w:pPr>
        <w:rPr>
          <w:sz w:val="24"/>
          <w:szCs w:val="24"/>
        </w:rPr>
      </w:pPr>
    </w:p>
    <w:p w:rsidR="00CF29E2" w:rsidRDefault="00CF29E2" w:rsidP="00CF29E2">
      <w:r>
        <w:t>2</w:t>
      </w:r>
      <w:r w:rsidR="00421486">
        <w:t>9</w:t>
      </w:r>
      <w:r>
        <w:t>.04.2011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31-п</w:t>
      </w:r>
    </w:p>
    <w:p w:rsidR="00CF29E2" w:rsidRDefault="00CF29E2" w:rsidP="00CF29E2">
      <w:pPr>
        <w:ind w:right="5102"/>
        <w:jc w:val="both"/>
      </w:pPr>
    </w:p>
    <w:p w:rsidR="00CF29E2" w:rsidRDefault="00CF29E2" w:rsidP="00CF29E2">
      <w:pPr>
        <w:ind w:right="5102"/>
        <w:jc w:val="both"/>
      </w:pPr>
    </w:p>
    <w:p w:rsidR="00CF29E2" w:rsidRDefault="00CF29E2" w:rsidP="00CF29E2">
      <w:pPr>
        <w:ind w:right="5102"/>
        <w:jc w:val="both"/>
      </w:pPr>
      <w:r>
        <w:t xml:space="preserve">О предоставлении в прокуратуру района нормативно правовых актов администрации поселения и их проектов для проведения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CF29E2" w:rsidRDefault="00CF29E2" w:rsidP="00CF29E2">
      <w:pPr>
        <w:jc w:val="both"/>
      </w:pPr>
    </w:p>
    <w:p w:rsidR="00CF29E2" w:rsidRDefault="00CF29E2" w:rsidP="00CF29E2">
      <w:pPr>
        <w:jc w:val="both"/>
      </w:pPr>
    </w:p>
    <w:p w:rsidR="00CF29E2" w:rsidRDefault="00CF29E2" w:rsidP="00CF29E2">
      <w:pPr>
        <w:ind w:firstLine="708"/>
        <w:jc w:val="both"/>
      </w:pPr>
      <w:r>
        <w:t xml:space="preserve">На основании Федерального закона от 17.07.2009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нормативно правовых актов и проектов нормативно правовых актов», в целях реализации органами прокуратуры предоставленных федеральным законодательством полномочий по проведению </w:t>
      </w:r>
      <w:proofErr w:type="spellStart"/>
      <w:r>
        <w:t>антикоррупционной</w:t>
      </w:r>
      <w:proofErr w:type="spellEnd"/>
      <w:r>
        <w:t xml:space="preserve"> экспертизы нормативно правовых актов и их проектов и принятию мер, напр</w:t>
      </w:r>
      <w:r w:rsidR="002C1832">
        <w:t>а</w:t>
      </w:r>
      <w:r>
        <w:t>вленных на исключение положений, способствующих созданию условий для проведения коррупции:</w:t>
      </w:r>
    </w:p>
    <w:p w:rsidR="00421486" w:rsidRDefault="00421486" w:rsidP="00CF29E2">
      <w:pPr>
        <w:ind w:firstLine="708"/>
        <w:jc w:val="both"/>
      </w:pPr>
    </w:p>
    <w:p w:rsidR="002C1832" w:rsidRDefault="002C1832" w:rsidP="00CF29E2">
      <w:pPr>
        <w:ind w:firstLine="708"/>
        <w:jc w:val="both"/>
      </w:pPr>
      <w:r>
        <w:t>1.Администраци</w:t>
      </w:r>
      <w:r w:rsidR="00421486">
        <w:t>и</w:t>
      </w:r>
      <w:r>
        <w:t xml:space="preserve"> поселения представлят</w:t>
      </w:r>
      <w:r w:rsidR="00421486">
        <w:t>ь</w:t>
      </w:r>
      <w:r>
        <w:t xml:space="preserve"> в прокуратуру </w:t>
      </w:r>
      <w:proofErr w:type="spellStart"/>
      <w:r>
        <w:t>Нижневартовского</w:t>
      </w:r>
      <w:proofErr w:type="spellEnd"/>
      <w:r>
        <w:t xml:space="preserve"> района в документальном виде (на бумажных носителях) а также электронной почтой копии изданных нормативных правовых актов и проектов нормативных правовых актов администрации поселения (в двух экземплярах</w:t>
      </w:r>
      <w:r w:rsidR="00421486">
        <w:t>)</w:t>
      </w:r>
      <w:r>
        <w:t xml:space="preserve"> для проведения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2C1832" w:rsidRDefault="002C1832" w:rsidP="00CF29E2">
      <w:pPr>
        <w:ind w:firstLine="708"/>
        <w:jc w:val="both"/>
      </w:pPr>
      <w:r>
        <w:t>- нормативных правовых актов – не позднее семи дней со дня их подписания Главой поселения;</w:t>
      </w:r>
    </w:p>
    <w:p w:rsidR="002C1832" w:rsidRDefault="002C1832" w:rsidP="00CF29E2">
      <w:pPr>
        <w:ind w:firstLine="708"/>
        <w:jc w:val="both"/>
      </w:pPr>
      <w:r>
        <w:t xml:space="preserve">- проектов нормативных правовых актов – не позднее двух дней со дня </w:t>
      </w:r>
      <w:proofErr w:type="gramStart"/>
      <w:r>
        <w:t>подписания листа согласования проекта нормативного правового акта</w:t>
      </w:r>
      <w:proofErr w:type="gramEnd"/>
      <w:r>
        <w:t xml:space="preserve"> должностными лицами администрации поселения.</w:t>
      </w:r>
    </w:p>
    <w:p w:rsidR="002C1832" w:rsidRDefault="002C1832" w:rsidP="00CF29E2">
      <w:pPr>
        <w:ind w:firstLine="708"/>
        <w:jc w:val="both"/>
      </w:pPr>
    </w:p>
    <w:p w:rsidR="002C1832" w:rsidRDefault="002C1832" w:rsidP="00CF29E2">
      <w:pPr>
        <w:ind w:firstLine="708"/>
        <w:jc w:val="both"/>
      </w:pPr>
      <w:r>
        <w:t>2.Главному специалисту А.А.Кузьминой обеспечить учет и своевременное направление в прокуратуру района изданных нормативно правовых актов.</w:t>
      </w:r>
    </w:p>
    <w:p w:rsidR="002C1832" w:rsidRDefault="002C1832" w:rsidP="00CF29E2">
      <w:pPr>
        <w:ind w:firstLine="708"/>
        <w:jc w:val="both"/>
      </w:pPr>
    </w:p>
    <w:p w:rsidR="002C1832" w:rsidRDefault="002C1832" w:rsidP="00CF29E2">
      <w:pPr>
        <w:ind w:firstLine="708"/>
        <w:jc w:val="both"/>
      </w:pPr>
      <w:r>
        <w:t xml:space="preserve">3.Опубликовать настоящее постановление в районной газете "Новости </w:t>
      </w:r>
      <w:proofErr w:type="spellStart"/>
      <w:r>
        <w:t>Приобья</w:t>
      </w:r>
      <w:proofErr w:type="spellEnd"/>
      <w:r>
        <w:t>"</w:t>
      </w:r>
      <w:r w:rsidR="00421486">
        <w:t>.</w:t>
      </w:r>
    </w:p>
    <w:p w:rsidR="002C1832" w:rsidRDefault="00CF29E2" w:rsidP="00421486">
      <w:pPr>
        <w:jc w:val="both"/>
      </w:pPr>
      <w:r>
        <w:lastRenderedPageBreak/>
        <w:tab/>
      </w:r>
      <w:r w:rsidR="002C1832">
        <w:t>4.Постановление вступает в силу после его официального опубликования.</w:t>
      </w:r>
    </w:p>
    <w:p w:rsidR="002C1832" w:rsidRDefault="002C1832" w:rsidP="002C1832">
      <w:pPr>
        <w:ind w:firstLine="708"/>
        <w:jc w:val="both"/>
      </w:pPr>
    </w:p>
    <w:p w:rsidR="002C1832" w:rsidRDefault="002C1832" w:rsidP="002C1832">
      <w:pPr>
        <w:ind w:firstLine="708"/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2C1832" w:rsidRDefault="002C1832" w:rsidP="00CF29E2">
      <w:pPr>
        <w:jc w:val="both"/>
      </w:pPr>
    </w:p>
    <w:p w:rsidR="00CF29E2" w:rsidRDefault="00CF29E2" w:rsidP="00CF29E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9E2" w:rsidRDefault="00CF29E2" w:rsidP="00CF29E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9E2" w:rsidRDefault="00CF29E2" w:rsidP="00CF29E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9E2" w:rsidRDefault="00CF29E2" w:rsidP="00CF29E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9E2" w:rsidRDefault="00CF29E2" w:rsidP="00CF29E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9E2" w:rsidRDefault="00CF29E2" w:rsidP="00CF29E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З.И.Сигильетова</w:t>
      </w:r>
      <w:proofErr w:type="spellEnd"/>
    </w:p>
    <w:p w:rsidR="00CF29E2" w:rsidRDefault="00CF29E2" w:rsidP="00CF29E2">
      <w:pPr>
        <w:jc w:val="both"/>
      </w:pPr>
    </w:p>
    <w:p w:rsidR="00CF29E2" w:rsidRDefault="00CF29E2" w:rsidP="00CF29E2">
      <w:pPr>
        <w:jc w:val="both"/>
      </w:pPr>
    </w:p>
    <w:p w:rsidR="00CF29E2" w:rsidRDefault="00CF29E2" w:rsidP="00CF29E2">
      <w:pPr>
        <w:jc w:val="both"/>
      </w:pPr>
    </w:p>
    <w:p w:rsidR="00CF29E2" w:rsidRDefault="00CF29E2" w:rsidP="00CF29E2">
      <w:pPr>
        <w:jc w:val="both"/>
      </w:pPr>
    </w:p>
    <w:p w:rsidR="00CF29E2" w:rsidRDefault="00CF29E2" w:rsidP="00CF29E2">
      <w:pPr>
        <w:jc w:val="both"/>
      </w:pPr>
    </w:p>
    <w:p w:rsidR="00CF29E2" w:rsidRDefault="00CF29E2" w:rsidP="00CF29E2">
      <w:pPr>
        <w:jc w:val="both"/>
      </w:pPr>
    </w:p>
    <w:p w:rsidR="00CF29E2" w:rsidRDefault="00CF29E2" w:rsidP="00CF29E2">
      <w:pPr>
        <w:jc w:val="both"/>
      </w:pPr>
    </w:p>
    <w:p w:rsidR="00CF29E2" w:rsidRDefault="00CF29E2" w:rsidP="00CF29E2">
      <w:pPr>
        <w:jc w:val="both"/>
      </w:pPr>
    </w:p>
    <w:p w:rsidR="00946141" w:rsidRDefault="00946141" w:rsidP="00946141">
      <w:pPr>
        <w:rPr>
          <w:sz w:val="20"/>
          <w:szCs w:val="20"/>
        </w:rPr>
      </w:pPr>
      <w:r>
        <w:rPr>
          <w:sz w:val="20"/>
          <w:szCs w:val="20"/>
        </w:rPr>
        <w:t>Копия верна:</w:t>
      </w:r>
    </w:p>
    <w:p w:rsidR="00946141" w:rsidRDefault="00946141" w:rsidP="00946141">
      <w:r>
        <w:rPr>
          <w:sz w:val="20"/>
          <w:szCs w:val="20"/>
        </w:rPr>
        <w:t xml:space="preserve">Подлинник постановления хранится в администрации сельского поселения </w:t>
      </w:r>
      <w:proofErr w:type="spellStart"/>
      <w:r>
        <w:rPr>
          <w:sz w:val="20"/>
          <w:szCs w:val="20"/>
        </w:rPr>
        <w:t>Ларьяк</w:t>
      </w:r>
      <w:proofErr w:type="spellEnd"/>
    </w:p>
    <w:p w:rsidR="00CF29E2" w:rsidRDefault="00CF29E2" w:rsidP="00CF29E2">
      <w:pPr>
        <w:jc w:val="both"/>
      </w:pPr>
    </w:p>
    <w:p w:rsidR="00CF29E2" w:rsidRDefault="00CF29E2" w:rsidP="00CF29E2">
      <w:pPr>
        <w:jc w:val="both"/>
      </w:pPr>
    </w:p>
    <w:p w:rsidR="00CF29E2" w:rsidRDefault="00CF29E2" w:rsidP="00CF29E2">
      <w:pPr>
        <w:jc w:val="both"/>
      </w:pPr>
    </w:p>
    <w:p w:rsidR="00CF29E2" w:rsidRDefault="00CF29E2" w:rsidP="00CF29E2"/>
    <w:p w:rsidR="000227EC" w:rsidRDefault="000227EC"/>
    <w:sectPr w:rsidR="000227EC" w:rsidSect="0039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9E2"/>
    <w:rsid w:val="000227EC"/>
    <w:rsid w:val="002C1832"/>
    <w:rsid w:val="00421486"/>
    <w:rsid w:val="00550E4B"/>
    <w:rsid w:val="00946141"/>
    <w:rsid w:val="00CF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9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F29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</dc:creator>
  <cp:keywords/>
  <dc:description/>
  <cp:lastModifiedBy>СС</cp:lastModifiedBy>
  <cp:revision>4</cp:revision>
  <cp:lastPrinted>2011-05-03T09:28:00Z</cp:lastPrinted>
  <dcterms:created xsi:type="dcterms:W3CDTF">2011-05-03T05:43:00Z</dcterms:created>
  <dcterms:modified xsi:type="dcterms:W3CDTF">2011-05-03T09:29:00Z</dcterms:modified>
</cp:coreProperties>
</file>