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4F4" w:rsidRDefault="00BC28FB">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АДМИНИСТРАЦИЯ</w:t>
      </w:r>
    </w:p>
    <w:p w:rsidR="00E524F4" w:rsidRDefault="00BC28FB">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СЕЛЬСКОГО ПОСЕЛЕНИЯ ЛАРЬЯК</w:t>
      </w:r>
    </w:p>
    <w:p w:rsidR="00E524F4" w:rsidRDefault="00BC28FB">
      <w:pPr>
        <w:spacing w:after="0" w:line="240" w:lineRule="auto"/>
        <w:jc w:val="center"/>
        <w:rPr>
          <w:rFonts w:ascii="Times New Roman" w:eastAsia="Times New Roman" w:hAnsi="Times New Roman" w:cs="Times New Roman"/>
          <w:b/>
          <w:sz w:val="32"/>
        </w:rPr>
      </w:pPr>
      <w:proofErr w:type="spellStart"/>
      <w:r>
        <w:rPr>
          <w:rFonts w:ascii="Times New Roman" w:eastAsia="Times New Roman" w:hAnsi="Times New Roman" w:cs="Times New Roman"/>
          <w:b/>
          <w:sz w:val="32"/>
        </w:rPr>
        <w:t>Нижневартовского</w:t>
      </w:r>
      <w:proofErr w:type="spellEnd"/>
      <w:r>
        <w:rPr>
          <w:rFonts w:ascii="Times New Roman" w:eastAsia="Times New Roman" w:hAnsi="Times New Roman" w:cs="Times New Roman"/>
          <w:b/>
          <w:sz w:val="32"/>
        </w:rPr>
        <w:t xml:space="preserve"> района</w:t>
      </w:r>
    </w:p>
    <w:p w:rsidR="00E524F4" w:rsidRDefault="00BC28FB">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Ханты – Мансийского автономного округа – </w:t>
      </w:r>
      <w:proofErr w:type="spellStart"/>
      <w:r>
        <w:rPr>
          <w:rFonts w:ascii="Times New Roman" w:eastAsia="Times New Roman" w:hAnsi="Times New Roman" w:cs="Times New Roman"/>
          <w:b/>
          <w:sz w:val="32"/>
        </w:rPr>
        <w:t>Югры</w:t>
      </w:r>
      <w:proofErr w:type="spellEnd"/>
    </w:p>
    <w:p w:rsidR="00E524F4" w:rsidRDefault="00BC28FB">
      <w:pPr>
        <w:tabs>
          <w:tab w:val="left" w:pos="1926"/>
        </w:tabs>
        <w:spacing w:after="0" w:line="240" w:lineRule="auto"/>
        <w:rPr>
          <w:rFonts w:ascii="Times New Roman" w:eastAsia="Times New Roman" w:hAnsi="Times New Roman" w:cs="Times New Roman"/>
          <w:b/>
          <w:sz w:val="36"/>
        </w:rPr>
      </w:pPr>
      <w:r>
        <w:rPr>
          <w:rFonts w:ascii="Times New Roman" w:eastAsia="Times New Roman" w:hAnsi="Times New Roman" w:cs="Times New Roman"/>
          <w:b/>
          <w:sz w:val="36"/>
        </w:rPr>
        <w:tab/>
      </w:r>
    </w:p>
    <w:p w:rsidR="00E524F4" w:rsidRDefault="00BC28FB">
      <w:pPr>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ПОСТАНОВЛЕНИЕ</w:t>
      </w:r>
    </w:p>
    <w:p w:rsidR="00E524F4" w:rsidRDefault="00E524F4">
      <w:pPr>
        <w:spacing w:after="0" w:line="240" w:lineRule="auto"/>
        <w:rPr>
          <w:rFonts w:ascii="Times New Roman" w:eastAsia="Times New Roman" w:hAnsi="Times New Roman" w:cs="Times New Roman"/>
          <w:sz w:val="28"/>
        </w:rPr>
      </w:pPr>
    </w:p>
    <w:p w:rsidR="00E524F4" w:rsidRDefault="007E714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от  26</w:t>
      </w:r>
      <w:r w:rsidR="00BC28FB">
        <w:rPr>
          <w:rFonts w:ascii="Times New Roman" w:eastAsia="Times New Roman" w:hAnsi="Times New Roman" w:cs="Times New Roman"/>
          <w:sz w:val="28"/>
        </w:rPr>
        <w:t>.0</w:t>
      </w:r>
      <w:r>
        <w:rPr>
          <w:rFonts w:ascii="Times New Roman" w:eastAsia="Times New Roman" w:hAnsi="Times New Roman" w:cs="Times New Roman"/>
          <w:sz w:val="28"/>
        </w:rPr>
        <w:t>5</w:t>
      </w:r>
      <w:r w:rsidR="00BC28FB">
        <w:rPr>
          <w:rFonts w:ascii="Times New Roman" w:eastAsia="Times New Roman" w:hAnsi="Times New Roman" w:cs="Times New Roman"/>
          <w:sz w:val="28"/>
        </w:rPr>
        <w:t>.2017</w:t>
      </w:r>
      <w:r w:rsidR="00BC28FB">
        <w:rPr>
          <w:rFonts w:ascii="Times New Roman" w:eastAsia="Times New Roman" w:hAnsi="Times New Roman" w:cs="Times New Roman"/>
          <w:sz w:val="28"/>
        </w:rPr>
        <w:tab/>
      </w:r>
      <w:r w:rsidR="00BC28FB">
        <w:rPr>
          <w:rFonts w:ascii="Times New Roman" w:eastAsia="Times New Roman" w:hAnsi="Times New Roman" w:cs="Times New Roman"/>
          <w:sz w:val="28"/>
        </w:rPr>
        <w:tab/>
      </w:r>
      <w:r w:rsidR="00BC28FB">
        <w:rPr>
          <w:rFonts w:ascii="Times New Roman" w:eastAsia="Times New Roman" w:hAnsi="Times New Roman" w:cs="Times New Roman"/>
          <w:sz w:val="28"/>
        </w:rPr>
        <w:tab/>
      </w:r>
      <w:r w:rsidR="00BC28FB">
        <w:rPr>
          <w:rFonts w:ascii="Times New Roman" w:eastAsia="Times New Roman" w:hAnsi="Times New Roman" w:cs="Times New Roman"/>
          <w:sz w:val="28"/>
        </w:rPr>
        <w:tab/>
      </w:r>
      <w:r w:rsidR="00BC28FB">
        <w:rPr>
          <w:rFonts w:ascii="Times New Roman" w:eastAsia="Times New Roman" w:hAnsi="Times New Roman" w:cs="Times New Roman"/>
          <w:sz w:val="28"/>
        </w:rPr>
        <w:tab/>
      </w:r>
      <w:r w:rsidR="00BC28FB">
        <w:rPr>
          <w:rFonts w:ascii="Times New Roman" w:eastAsia="Times New Roman" w:hAnsi="Times New Roman" w:cs="Times New Roman"/>
          <w:sz w:val="28"/>
        </w:rPr>
        <w:tab/>
      </w:r>
      <w:r w:rsidR="00BC28FB">
        <w:rPr>
          <w:rFonts w:ascii="Times New Roman" w:eastAsia="Times New Roman" w:hAnsi="Times New Roman" w:cs="Times New Roman"/>
          <w:sz w:val="28"/>
        </w:rPr>
        <w:tab/>
      </w:r>
      <w:r w:rsidR="00BC28FB">
        <w:rPr>
          <w:rFonts w:ascii="Times New Roman" w:eastAsia="Times New Roman" w:hAnsi="Times New Roman" w:cs="Times New Roman"/>
          <w:sz w:val="28"/>
        </w:rPr>
        <w:tab/>
        <w:t xml:space="preserve">№ </w:t>
      </w:r>
      <w:r>
        <w:rPr>
          <w:rFonts w:ascii="Times New Roman" w:eastAsia="Times New Roman" w:hAnsi="Times New Roman" w:cs="Times New Roman"/>
          <w:sz w:val="28"/>
        </w:rPr>
        <w:t>86</w:t>
      </w:r>
      <w:r w:rsidR="00BC28FB">
        <w:rPr>
          <w:rFonts w:ascii="Times New Roman" w:eastAsia="Times New Roman" w:hAnsi="Times New Roman" w:cs="Times New Roman"/>
          <w:sz w:val="28"/>
        </w:rPr>
        <w:t>-п</w:t>
      </w:r>
    </w:p>
    <w:p w:rsidR="00E524F4" w:rsidRDefault="00BC28FB">
      <w:pPr>
        <w:spacing w:after="0" w:line="240" w:lineRule="auto"/>
        <w:rPr>
          <w:rFonts w:ascii="Times New Roman" w:eastAsia="Times New Roman" w:hAnsi="Times New Roman" w:cs="Times New Roman"/>
          <w:sz w:val="28"/>
        </w:rPr>
      </w:pPr>
      <w:proofErr w:type="spellStart"/>
      <w:r>
        <w:rPr>
          <w:rFonts w:ascii="Times New Roman" w:eastAsia="Times New Roman" w:hAnsi="Times New Roman" w:cs="Times New Roman"/>
          <w:sz w:val="28"/>
        </w:rPr>
        <w:t>с</w:t>
      </w:r>
      <w:proofErr w:type="gramStart"/>
      <w:r>
        <w:rPr>
          <w:rFonts w:ascii="Times New Roman" w:eastAsia="Times New Roman" w:hAnsi="Times New Roman" w:cs="Times New Roman"/>
          <w:sz w:val="28"/>
        </w:rPr>
        <w:t>.Л</w:t>
      </w:r>
      <w:proofErr w:type="gramEnd"/>
      <w:r>
        <w:rPr>
          <w:rFonts w:ascii="Times New Roman" w:eastAsia="Times New Roman" w:hAnsi="Times New Roman" w:cs="Times New Roman"/>
          <w:sz w:val="28"/>
        </w:rPr>
        <w:t>арьяк</w:t>
      </w:r>
      <w:proofErr w:type="spellEnd"/>
    </w:p>
    <w:p w:rsidR="00E524F4" w:rsidRDefault="00E524F4">
      <w:pPr>
        <w:tabs>
          <w:tab w:val="left" w:pos="10080"/>
        </w:tabs>
        <w:suppressAutoHyphens/>
        <w:spacing w:after="0"/>
        <w:jc w:val="center"/>
        <w:rPr>
          <w:rFonts w:ascii="Times New Roman" w:eastAsia="Times New Roman" w:hAnsi="Times New Roman" w:cs="Times New Roman"/>
          <w:b/>
          <w:sz w:val="28"/>
        </w:rPr>
      </w:pPr>
    </w:p>
    <w:p w:rsidR="00E524F4" w:rsidRPr="00BC28FB" w:rsidRDefault="00BC28FB">
      <w:pPr>
        <w:spacing w:after="0" w:line="240" w:lineRule="auto"/>
        <w:ind w:right="4380"/>
        <w:jc w:val="both"/>
        <w:rPr>
          <w:rFonts w:ascii="Times New Roman" w:eastAsia="Times New Roman" w:hAnsi="Times New Roman" w:cs="Times New Roman"/>
          <w:sz w:val="28"/>
        </w:rPr>
      </w:pPr>
      <w:r w:rsidRPr="00BC28FB">
        <w:rPr>
          <w:rFonts w:ascii="Times New Roman" w:eastAsia="Times New Roman" w:hAnsi="Times New Roman" w:cs="Times New Roman"/>
          <w:sz w:val="28"/>
        </w:rPr>
        <w:t>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сельского поселения Ларьяк тяжеловесных и (или) крупногабаритных транспортных средств</w:t>
      </w:r>
    </w:p>
    <w:p w:rsidR="00E524F4" w:rsidRDefault="00E524F4">
      <w:pPr>
        <w:spacing w:after="0" w:line="240" w:lineRule="auto"/>
        <w:jc w:val="center"/>
        <w:rPr>
          <w:rFonts w:ascii="Times New Roman" w:eastAsia="Times New Roman" w:hAnsi="Times New Roman" w:cs="Times New Roman"/>
          <w:b/>
          <w:sz w:val="28"/>
        </w:rPr>
      </w:pPr>
    </w:p>
    <w:p w:rsidR="00E524F4" w:rsidRDefault="00BC28FB">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В соответствии с Федеральным законом от 8 ноября 2007 года </w:t>
      </w:r>
      <w:r>
        <w:rPr>
          <w:rFonts w:ascii="Times New Roman" w:eastAsia="Times New Roman" w:hAnsi="Times New Roman" w:cs="Times New Roman"/>
          <w:sz w:val="28"/>
        </w:rPr>
        <w:b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27 июля 2010 года </w:t>
      </w:r>
      <w:hyperlink r:id="rId5">
        <w:r>
          <w:rPr>
            <w:rFonts w:ascii="Times New Roman" w:eastAsia="Times New Roman" w:hAnsi="Times New Roman" w:cs="Times New Roman"/>
            <w:color w:val="0000FF"/>
            <w:sz w:val="28"/>
            <w:u w:val="single"/>
          </w:rPr>
          <w:t>№ 210-ФЗ</w:t>
        </w:r>
      </w:hyperlink>
      <w:r>
        <w:rPr>
          <w:rFonts w:ascii="Times New Roman" w:eastAsia="Times New Roman" w:hAnsi="Times New Roman" w:cs="Times New Roman"/>
          <w:sz w:val="28"/>
        </w:rPr>
        <w:t xml:space="preserve"> «Об организации предоставления государственных и муниципальных услуг», приказом Министерства транспорта Российской Федерации от 24 июля 2012 года №  258 «Об утверждении Порядка</w:t>
      </w:r>
      <w:proofErr w:type="gramEnd"/>
      <w:r>
        <w:rPr>
          <w:rFonts w:ascii="Times New Roman" w:eastAsia="Times New Roman" w:hAnsi="Times New Roman" w:cs="Times New Roman"/>
          <w:sz w:val="28"/>
        </w:rPr>
        <w:t xml:space="preserve">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руководствуясь Уставом сельского поселения Ларьяк: </w:t>
      </w:r>
    </w:p>
    <w:p w:rsidR="00E524F4" w:rsidRDefault="00BC28FB">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1. Утвердить прилагаемый административный регламент предоставления муниципальной услуги по выдаче специального разрешения на движение по автомобильным дорогам местного значения сельского поселения Ларьяк тяжеловесных и (или) крупногабаритных транспортных средств, согласно приложению.</w:t>
      </w:r>
    </w:p>
    <w:p w:rsidR="00BC28FB" w:rsidRPr="00BC28FB" w:rsidRDefault="00BC28FB" w:rsidP="00BC28FB">
      <w:pPr>
        <w:widowControl w:val="0"/>
        <w:tabs>
          <w:tab w:val="left" w:pos="0"/>
        </w:tabs>
        <w:autoSpaceDE w:val="0"/>
        <w:autoSpaceDN w:val="0"/>
        <w:adjustRightInd w:val="0"/>
        <w:spacing w:after="0"/>
        <w:ind w:right="-1"/>
        <w:jc w:val="both"/>
        <w:rPr>
          <w:rFonts w:ascii="Times New Roman" w:hAnsi="Times New Roman" w:cs="Times New Roman"/>
          <w:sz w:val="28"/>
          <w:szCs w:val="28"/>
        </w:rPr>
      </w:pPr>
      <w:r>
        <w:rPr>
          <w:rFonts w:ascii="Times New Roman" w:eastAsia="Times New Roman" w:hAnsi="Times New Roman" w:cs="Times New Roman"/>
          <w:sz w:val="28"/>
        </w:rPr>
        <w:tab/>
      </w:r>
      <w:r w:rsidRPr="00BC28FB">
        <w:rPr>
          <w:rFonts w:ascii="Times New Roman" w:eastAsia="Times New Roman" w:hAnsi="Times New Roman" w:cs="Times New Roman"/>
          <w:sz w:val="28"/>
        </w:rPr>
        <w:t xml:space="preserve">2. </w:t>
      </w:r>
      <w:r w:rsidRPr="00BC28FB">
        <w:rPr>
          <w:rFonts w:ascii="Times New Roman" w:eastAsia="Times New Roman" w:hAnsi="Times New Roman" w:cs="Times New Roman"/>
          <w:color w:val="000000" w:themeColor="text1"/>
          <w:sz w:val="28"/>
        </w:rPr>
        <w:t>Считать утратившим силу постановление администрации сельского поселения Ларьяк от 05.04.2016 № 68-п «</w:t>
      </w:r>
      <w:r w:rsidRPr="00BC28FB">
        <w:rPr>
          <w:rFonts w:ascii="Times New Roman" w:hAnsi="Times New Roman" w:cs="Times New Roman"/>
          <w:color w:val="000000" w:themeColor="text1"/>
          <w:sz w:val="28"/>
          <w:szCs w:val="28"/>
        </w:rPr>
        <w:t>Об</w:t>
      </w:r>
      <w:r w:rsidRPr="00BC28FB">
        <w:rPr>
          <w:rFonts w:ascii="Times New Roman" w:hAnsi="Times New Roman" w:cs="Times New Roman"/>
          <w:sz w:val="28"/>
          <w:szCs w:val="28"/>
        </w:rPr>
        <w:t xml:space="preserve"> утверждении административного регламента предоставления муниципальной услуги «В</w:t>
      </w:r>
      <w:r w:rsidRPr="00BC28FB">
        <w:rPr>
          <w:rFonts w:ascii="Times New Roman" w:hAnsi="Times New Roman" w:cs="Times New Roman"/>
          <w:color w:val="333333"/>
          <w:sz w:val="28"/>
          <w:szCs w:val="28"/>
        </w:rPr>
        <w:t xml:space="preserve">ыдача </w:t>
      </w:r>
      <w:r w:rsidRPr="00BC28FB">
        <w:rPr>
          <w:rFonts w:ascii="Times New Roman" w:hAnsi="Times New Roman" w:cs="Times New Roman"/>
          <w:sz w:val="28"/>
          <w:szCs w:val="28"/>
        </w:rPr>
        <w:t>специального разрешения на движение по автомобильным дорогам местного значения сельского поселения Ларьяк тяжеловесного и (или) крупногабаритного транспортного средства</w:t>
      </w:r>
      <w:r w:rsidRPr="00BC28FB">
        <w:rPr>
          <w:rFonts w:ascii="Times New Roman" w:hAnsi="Times New Roman" w:cs="Times New Roman"/>
          <w:color w:val="333333"/>
          <w:sz w:val="28"/>
          <w:szCs w:val="28"/>
        </w:rPr>
        <w:t>»</w:t>
      </w:r>
    </w:p>
    <w:p w:rsidR="00E524F4" w:rsidRPr="00BC28FB" w:rsidRDefault="00E524F4" w:rsidP="00BC28FB">
      <w:pPr>
        <w:spacing w:after="0" w:line="240" w:lineRule="auto"/>
        <w:jc w:val="both"/>
        <w:rPr>
          <w:rFonts w:ascii="Times New Roman" w:eastAsia="Times New Roman" w:hAnsi="Times New Roman" w:cs="Times New Roman"/>
          <w:color w:val="FF0000"/>
          <w:sz w:val="28"/>
          <w:szCs w:val="28"/>
        </w:rPr>
      </w:pPr>
    </w:p>
    <w:p w:rsidR="00BC28FB" w:rsidRPr="00BC28FB" w:rsidRDefault="00BC28FB" w:rsidP="00BC28FB">
      <w:pPr>
        <w:autoSpaceDE w:val="0"/>
        <w:autoSpaceDN w:val="0"/>
        <w:adjustRightInd w:val="0"/>
        <w:jc w:val="both"/>
        <w:rPr>
          <w:rFonts w:ascii="Times New Roman" w:hAnsi="Times New Roman" w:cs="Times New Roman"/>
          <w:sz w:val="28"/>
          <w:szCs w:val="28"/>
        </w:rPr>
      </w:pPr>
      <w:r w:rsidRPr="00BC28FB">
        <w:rPr>
          <w:rFonts w:ascii="Times New Roman" w:eastAsia="Times New Roman" w:hAnsi="Times New Roman" w:cs="Times New Roman"/>
          <w:sz w:val="28"/>
          <w:szCs w:val="28"/>
        </w:rPr>
        <w:lastRenderedPageBreak/>
        <w:tab/>
      </w:r>
      <w:proofErr w:type="gramStart"/>
      <w:r w:rsidRPr="00BC28FB">
        <w:rPr>
          <w:rFonts w:ascii="Times New Roman" w:hAnsi="Times New Roman" w:cs="Times New Roman"/>
          <w:sz w:val="28"/>
          <w:szCs w:val="28"/>
        </w:rPr>
        <w:t xml:space="preserve">3.Главному специалисту администрации (Кузьмина А.А.) постановление опубликовать (обнародовать) в приложении «Официальный бюллетень» к газете «Новости </w:t>
      </w:r>
      <w:proofErr w:type="spellStart"/>
      <w:r w:rsidRPr="00BC28FB">
        <w:rPr>
          <w:rFonts w:ascii="Times New Roman" w:hAnsi="Times New Roman" w:cs="Times New Roman"/>
          <w:sz w:val="28"/>
          <w:szCs w:val="28"/>
        </w:rPr>
        <w:t>Приобья</w:t>
      </w:r>
      <w:proofErr w:type="spellEnd"/>
      <w:r w:rsidRPr="00BC28FB">
        <w:rPr>
          <w:rFonts w:ascii="Times New Roman" w:hAnsi="Times New Roman" w:cs="Times New Roman"/>
          <w:sz w:val="28"/>
          <w:szCs w:val="28"/>
        </w:rPr>
        <w:t xml:space="preserve">» и на официальном </w:t>
      </w:r>
      <w:proofErr w:type="spellStart"/>
      <w:r w:rsidRPr="00BC28FB">
        <w:rPr>
          <w:rFonts w:ascii="Times New Roman" w:hAnsi="Times New Roman" w:cs="Times New Roman"/>
          <w:sz w:val="28"/>
          <w:szCs w:val="28"/>
        </w:rPr>
        <w:t>веб-сайте</w:t>
      </w:r>
      <w:proofErr w:type="spellEnd"/>
      <w:r w:rsidRPr="00BC28FB">
        <w:rPr>
          <w:rFonts w:ascii="Times New Roman" w:hAnsi="Times New Roman" w:cs="Times New Roman"/>
          <w:sz w:val="28"/>
          <w:szCs w:val="28"/>
        </w:rPr>
        <w:t xml:space="preserve"> администрации сельского поселения Ларьяк(</w:t>
      </w:r>
      <w:hyperlink r:id="rId6" w:history="1">
        <w:proofErr w:type="gramEnd"/>
        <w:r w:rsidRPr="00BC28FB">
          <w:rPr>
            <w:rStyle w:val="a3"/>
            <w:rFonts w:ascii="Times New Roman" w:hAnsi="Times New Roman" w:cs="Times New Roman"/>
            <w:sz w:val="28"/>
            <w:szCs w:val="28"/>
          </w:rPr>
          <w:t>www.</w:t>
        </w:r>
        <w:r w:rsidRPr="00BC28FB">
          <w:rPr>
            <w:rStyle w:val="a3"/>
            <w:rFonts w:ascii="Times New Roman" w:hAnsi="Times New Roman" w:cs="Times New Roman"/>
            <w:sz w:val="28"/>
            <w:szCs w:val="28"/>
            <w:lang w:val="en-US"/>
          </w:rPr>
          <w:t>admlariak</w:t>
        </w:r>
        <w:r w:rsidRPr="00BC28FB">
          <w:rPr>
            <w:rStyle w:val="a3"/>
            <w:rFonts w:ascii="Times New Roman" w:hAnsi="Times New Roman" w:cs="Times New Roman"/>
            <w:sz w:val="28"/>
            <w:szCs w:val="28"/>
          </w:rPr>
          <w:t>.</w:t>
        </w:r>
        <w:proofErr w:type="spellStart"/>
        <w:r w:rsidRPr="00BC28FB">
          <w:rPr>
            <w:rStyle w:val="a3"/>
            <w:rFonts w:ascii="Times New Roman" w:hAnsi="Times New Roman" w:cs="Times New Roman"/>
            <w:sz w:val="28"/>
            <w:szCs w:val="28"/>
          </w:rPr>
          <w:t>ru</w:t>
        </w:r>
        <w:proofErr w:type="spellEnd"/>
        <w:proofErr w:type="gramStart"/>
      </w:hyperlink>
      <w:r w:rsidRPr="00BC28FB">
        <w:rPr>
          <w:rFonts w:ascii="Times New Roman" w:hAnsi="Times New Roman" w:cs="Times New Roman"/>
          <w:sz w:val="28"/>
          <w:szCs w:val="28"/>
        </w:rPr>
        <w:t>).</w:t>
      </w:r>
      <w:proofErr w:type="gramEnd"/>
    </w:p>
    <w:p w:rsidR="00BC28FB" w:rsidRPr="00BC28FB" w:rsidRDefault="00BC28FB" w:rsidP="00BC28FB">
      <w:pPr>
        <w:autoSpaceDE w:val="0"/>
        <w:autoSpaceDN w:val="0"/>
        <w:adjustRightInd w:val="0"/>
        <w:ind w:firstLine="700"/>
        <w:jc w:val="both"/>
        <w:outlineLvl w:val="0"/>
        <w:rPr>
          <w:rFonts w:ascii="Times New Roman" w:hAnsi="Times New Roman" w:cs="Times New Roman"/>
          <w:sz w:val="28"/>
          <w:szCs w:val="28"/>
        </w:rPr>
      </w:pPr>
      <w:r w:rsidRPr="00BC28FB">
        <w:rPr>
          <w:rFonts w:ascii="Times New Roman" w:hAnsi="Times New Roman" w:cs="Times New Roman"/>
          <w:sz w:val="28"/>
          <w:szCs w:val="28"/>
        </w:rPr>
        <w:t>4. Постановление вступает в силу после его официального опубликования.</w:t>
      </w:r>
    </w:p>
    <w:p w:rsidR="00BC28FB" w:rsidRPr="00BC28FB" w:rsidRDefault="00BC28FB" w:rsidP="00BC28FB">
      <w:pPr>
        <w:autoSpaceDE w:val="0"/>
        <w:autoSpaceDN w:val="0"/>
        <w:adjustRightInd w:val="0"/>
        <w:ind w:firstLine="700"/>
        <w:jc w:val="both"/>
        <w:outlineLvl w:val="0"/>
        <w:rPr>
          <w:rFonts w:ascii="Times New Roman" w:hAnsi="Times New Roman" w:cs="Times New Roman"/>
          <w:sz w:val="28"/>
          <w:szCs w:val="28"/>
        </w:rPr>
      </w:pPr>
      <w:r w:rsidRPr="00BC28FB">
        <w:rPr>
          <w:rFonts w:ascii="Times New Roman" w:hAnsi="Times New Roman" w:cs="Times New Roman"/>
          <w:sz w:val="28"/>
          <w:szCs w:val="28"/>
        </w:rPr>
        <w:t xml:space="preserve">5. </w:t>
      </w:r>
      <w:proofErr w:type="gramStart"/>
      <w:r w:rsidRPr="00BC28FB">
        <w:rPr>
          <w:rFonts w:ascii="Times New Roman" w:hAnsi="Times New Roman" w:cs="Times New Roman"/>
          <w:sz w:val="28"/>
          <w:szCs w:val="28"/>
        </w:rPr>
        <w:t>Контроль за</w:t>
      </w:r>
      <w:proofErr w:type="gramEnd"/>
      <w:r w:rsidRPr="00BC28FB">
        <w:rPr>
          <w:rFonts w:ascii="Times New Roman" w:hAnsi="Times New Roman" w:cs="Times New Roman"/>
          <w:sz w:val="28"/>
          <w:szCs w:val="28"/>
        </w:rPr>
        <w:t xml:space="preserve"> исполнением постановления оставляю за собой.</w:t>
      </w:r>
    </w:p>
    <w:p w:rsidR="00E524F4" w:rsidRDefault="00E524F4" w:rsidP="00BC28FB">
      <w:pPr>
        <w:spacing w:after="0" w:line="240" w:lineRule="auto"/>
        <w:jc w:val="both"/>
        <w:rPr>
          <w:rFonts w:ascii="Times New Roman" w:eastAsia="Times New Roman" w:hAnsi="Times New Roman" w:cs="Times New Roman"/>
          <w:sz w:val="28"/>
        </w:rPr>
      </w:pPr>
    </w:p>
    <w:p w:rsidR="00E524F4" w:rsidRDefault="00E524F4">
      <w:pPr>
        <w:spacing w:after="0"/>
        <w:jc w:val="both"/>
        <w:rPr>
          <w:rFonts w:ascii="Times New Roman" w:eastAsia="Times New Roman" w:hAnsi="Times New Roman" w:cs="Times New Roman"/>
          <w:sz w:val="28"/>
        </w:rPr>
      </w:pPr>
    </w:p>
    <w:p w:rsidR="00E524F4" w:rsidRDefault="007E7146" w:rsidP="007E7146">
      <w:pPr>
        <w:spacing w:after="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Исполняющий</w:t>
      </w:r>
      <w:proofErr w:type="gramEnd"/>
      <w:r>
        <w:rPr>
          <w:rFonts w:ascii="Times New Roman" w:eastAsia="Times New Roman" w:hAnsi="Times New Roman" w:cs="Times New Roman"/>
          <w:sz w:val="28"/>
        </w:rPr>
        <w:t xml:space="preserve"> обязанности</w:t>
      </w:r>
    </w:p>
    <w:p w:rsidR="00E524F4" w:rsidRDefault="007E7146">
      <w:pPr>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главы</w:t>
      </w:r>
      <w:r w:rsidR="00BC28FB">
        <w:rPr>
          <w:rFonts w:ascii="Times New Roman" w:eastAsia="Times New Roman" w:hAnsi="Times New Roman" w:cs="Times New Roman"/>
          <w:color w:val="000000"/>
          <w:sz w:val="28"/>
        </w:rPr>
        <w:t xml:space="preserve"> сельского поселения Ларьяк </w:t>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proofErr w:type="spellStart"/>
      <w:r>
        <w:rPr>
          <w:rFonts w:ascii="Times New Roman" w:eastAsia="Times New Roman" w:hAnsi="Times New Roman" w:cs="Times New Roman"/>
          <w:color w:val="000000"/>
          <w:sz w:val="28"/>
        </w:rPr>
        <w:t>О.В.Шепетюк</w:t>
      </w:r>
      <w:proofErr w:type="spellEnd"/>
    </w:p>
    <w:p w:rsidR="00E524F4" w:rsidRDefault="00BC28FB">
      <w:pPr>
        <w:spacing w:after="0"/>
        <w:jc w:val="both"/>
        <w:rPr>
          <w:rFonts w:ascii="Times New Roman" w:eastAsia="Times New Roman" w:hAnsi="Times New Roman" w:cs="Times New Roman"/>
          <w:i/>
          <w:color w:val="000000"/>
          <w:sz w:val="28"/>
        </w:rPr>
      </w:pPr>
      <w:r>
        <w:rPr>
          <w:rFonts w:ascii="Times New Roman" w:eastAsia="Times New Roman" w:hAnsi="Times New Roman" w:cs="Times New Roman"/>
          <w:i/>
          <w:color w:val="000000"/>
          <w:sz w:val="28"/>
        </w:rPr>
        <w:t xml:space="preserve"> </w:t>
      </w:r>
    </w:p>
    <w:p w:rsidR="00E524F4" w:rsidRDefault="00E524F4">
      <w:pPr>
        <w:spacing w:after="0" w:line="240" w:lineRule="auto"/>
        <w:ind w:firstLine="709"/>
        <w:rPr>
          <w:rFonts w:ascii="Times New Roman" w:eastAsia="Times New Roman" w:hAnsi="Times New Roman" w:cs="Times New Roman"/>
          <w:sz w:val="28"/>
        </w:rPr>
      </w:pPr>
    </w:p>
    <w:p w:rsidR="00E524F4" w:rsidRDefault="00E524F4">
      <w:pPr>
        <w:spacing w:after="0"/>
        <w:jc w:val="right"/>
        <w:rPr>
          <w:rFonts w:ascii="Times New Roman" w:eastAsia="Times New Roman" w:hAnsi="Times New Roman" w:cs="Times New Roman"/>
          <w:sz w:val="28"/>
        </w:rPr>
      </w:pPr>
    </w:p>
    <w:p w:rsidR="00E524F4" w:rsidRDefault="00E524F4">
      <w:pPr>
        <w:spacing w:after="0"/>
        <w:jc w:val="right"/>
        <w:rPr>
          <w:rFonts w:ascii="Times New Roman" w:eastAsia="Times New Roman" w:hAnsi="Times New Roman" w:cs="Times New Roman"/>
          <w:sz w:val="28"/>
        </w:rPr>
      </w:pPr>
    </w:p>
    <w:p w:rsidR="00E524F4" w:rsidRDefault="00E524F4">
      <w:pPr>
        <w:spacing w:after="0"/>
        <w:jc w:val="right"/>
        <w:rPr>
          <w:rFonts w:ascii="Times New Roman" w:eastAsia="Times New Roman" w:hAnsi="Times New Roman" w:cs="Times New Roman"/>
          <w:sz w:val="28"/>
        </w:rPr>
      </w:pPr>
    </w:p>
    <w:p w:rsidR="00BC28FB" w:rsidRDefault="00BC28FB">
      <w:pPr>
        <w:spacing w:after="0"/>
        <w:jc w:val="right"/>
        <w:rPr>
          <w:rFonts w:ascii="Times New Roman" w:eastAsia="Times New Roman" w:hAnsi="Times New Roman" w:cs="Times New Roman"/>
          <w:sz w:val="28"/>
        </w:rPr>
        <w:sectPr w:rsidR="00BC28FB">
          <w:pgSz w:w="11906" w:h="16838"/>
          <w:pgMar w:top="1134" w:right="850" w:bottom="1134" w:left="1701" w:header="708" w:footer="708" w:gutter="0"/>
          <w:cols w:space="708"/>
          <w:docGrid w:linePitch="360"/>
        </w:sectPr>
      </w:pPr>
    </w:p>
    <w:p w:rsidR="00E524F4" w:rsidRDefault="00BC28FB" w:rsidP="00C61E6D">
      <w:pPr>
        <w:spacing w:after="0" w:line="240" w:lineRule="auto"/>
        <w:ind w:left="5387"/>
        <w:rPr>
          <w:rFonts w:ascii="Times New Roman" w:eastAsia="Times New Roman" w:hAnsi="Times New Roman" w:cs="Times New Roman"/>
          <w:sz w:val="28"/>
        </w:rPr>
      </w:pPr>
      <w:r>
        <w:rPr>
          <w:rFonts w:ascii="Times New Roman" w:eastAsia="Times New Roman" w:hAnsi="Times New Roman" w:cs="Times New Roman"/>
          <w:sz w:val="28"/>
        </w:rPr>
        <w:t>Приложение к постановлению</w:t>
      </w:r>
    </w:p>
    <w:p w:rsidR="00E524F4" w:rsidRDefault="00BC28FB" w:rsidP="00C61E6D">
      <w:pPr>
        <w:spacing w:after="0" w:line="240" w:lineRule="auto"/>
        <w:ind w:left="5387"/>
        <w:rPr>
          <w:rFonts w:ascii="Times New Roman" w:eastAsia="Times New Roman" w:hAnsi="Times New Roman" w:cs="Times New Roman"/>
          <w:sz w:val="28"/>
        </w:rPr>
      </w:pPr>
      <w:r>
        <w:rPr>
          <w:rFonts w:ascii="Times New Roman" w:eastAsia="Times New Roman" w:hAnsi="Times New Roman" w:cs="Times New Roman"/>
          <w:sz w:val="28"/>
        </w:rPr>
        <w:t xml:space="preserve">администрации </w:t>
      </w:r>
      <w:proofErr w:type="gramStart"/>
      <w:r>
        <w:rPr>
          <w:rFonts w:ascii="Times New Roman" w:eastAsia="Times New Roman" w:hAnsi="Times New Roman" w:cs="Times New Roman"/>
          <w:sz w:val="28"/>
        </w:rPr>
        <w:t>сельского</w:t>
      </w:r>
      <w:proofErr w:type="gramEnd"/>
      <w:r>
        <w:rPr>
          <w:rFonts w:ascii="Times New Roman" w:eastAsia="Times New Roman" w:hAnsi="Times New Roman" w:cs="Times New Roman"/>
          <w:sz w:val="28"/>
        </w:rPr>
        <w:t xml:space="preserve"> </w:t>
      </w:r>
    </w:p>
    <w:p w:rsidR="00E524F4" w:rsidRDefault="00BC28FB" w:rsidP="00C61E6D">
      <w:pPr>
        <w:spacing w:after="0" w:line="240" w:lineRule="auto"/>
        <w:ind w:left="5387"/>
        <w:rPr>
          <w:rFonts w:ascii="Times New Roman" w:eastAsia="Times New Roman" w:hAnsi="Times New Roman" w:cs="Times New Roman"/>
          <w:sz w:val="28"/>
        </w:rPr>
      </w:pPr>
      <w:r>
        <w:rPr>
          <w:rFonts w:ascii="Times New Roman" w:eastAsia="Times New Roman" w:hAnsi="Times New Roman" w:cs="Times New Roman"/>
          <w:sz w:val="28"/>
        </w:rPr>
        <w:t xml:space="preserve">поселения Ларьяк </w:t>
      </w:r>
    </w:p>
    <w:p w:rsidR="00E524F4" w:rsidRDefault="007E7146" w:rsidP="00C61E6D">
      <w:pPr>
        <w:spacing w:after="0" w:line="240" w:lineRule="auto"/>
        <w:ind w:left="5387"/>
        <w:rPr>
          <w:rFonts w:ascii="Times New Roman" w:eastAsia="Times New Roman" w:hAnsi="Times New Roman" w:cs="Times New Roman"/>
          <w:sz w:val="28"/>
        </w:rPr>
      </w:pPr>
      <w:r>
        <w:rPr>
          <w:rFonts w:ascii="Times New Roman" w:eastAsia="Times New Roman" w:hAnsi="Times New Roman" w:cs="Times New Roman"/>
          <w:sz w:val="28"/>
        </w:rPr>
        <w:t>от 26.05.2017</w:t>
      </w:r>
      <w:r w:rsidR="00BC28F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86-п</w:t>
      </w:r>
    </w:p>
    <w:p w:rsidR="00E524F4" w:rsidRDefault="00E524F4">
      <w:pPr>
        <w:spacing w:after="0" w:line="240" w:lineRule="auto"/>
        <w:jc w:val="center"/>
        <w:rPr>
          <w:rFonts w:ascii="Times New Roman" w:eastAsia="Times New Roman" w:hAnsi="Times New Roman" w:cs="Times New Roman"/>
          <w:sz w:val="28"/>
        </w:rPr>
      </w:pPr>
    </w:p>
    <w:p w:rsidR="007E7146" w:rsidRDefault="007E7146">
      <w:pPr>
        <w:spacing w:after="0" w:line="240" w:lineRule="auto"/>
        <w:jc w:val="center"/>
        <w:rPr>
          <w:rFonts w:ascii="Times New Roman" w:eastAsia="Times New Roman" w:hAnsi="Times New Roman" w:cs="Times New Roman"/>
          <w:sz w:val="28"/>
        </w:rPr>
      </w:pPr>
    </w:p>
    <w:p w:rsidR="00E524F4" w:rsidRDefault="00BC28F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АДМИНИСТРАТИВНЫЙ РЕГЛАМЕНТ</w:t>
      </w:r>
    </w:p>
    <w:p w:rsidR="00E524F4" w:rsidRDefault="00BC28F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ПРЕДОСТАВЛЕНИЯ МУНИЦИПАЛЬНОЙ УСЛУГИ</w:t>
      </w:r>
    </w:p>
    <w:p w:rsidR="00E524F4" w:rsidRDefault="00BC28FB">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ПО ВЫДАЧЕ СПЕЦИАЛЬНОГО РАЗРЕШЕНИЯ НА ДВИЖЕНИЕ ПО АВТОМОБИЛЬНЫМ ДОРОГАМ МЕСТНОГО ЗНАЧЕНИЯ СЕЛЬСКОГО ПОЕЛЕНИЯ ЛАРЬЯК ТЯЖЕЛОВЕСНЫХ И (ИЛИ) КРУПНОГАБАРИТНЫХ ТРАНСПОРТНЫХ СРЕДСТВ</w:t>
      </w:r>
    </w:p>
    <w:p w:rsidR="00E524F4" w:rsidRDefault="00E524F4">
      <w:pPr>
        <w:spacing w:after="0" w:line="240" w:lineRule="auto"/>
        <w:ind w:firstLine="709"/>
        <w:jc w:val="center"/>
        <w:rPr>
          <w:rFonts w:ascii="Times New Roman" w:eastAsia="Times New Roman" w:hAnsi="Times New Roman" w:cs="Times New Roman"/>
          <w:sz w:val="28"/>
        </w:rPr>
      </w:pPr>
    </w:p>
    <w:p w:rsidR="00E524F4" w:rsidRDefault="00BC28F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I. Общие положения</w:t>
      </w:r>
    </w:p>
    <w:p w:rsidR="00E524F4" w:rsidRDefault="00E524F4">
      <w:pPr>
        <w:spacing w:after="0" w:line="240" w:lineRule="auto"/>
        <w:ind w:firstLine="709"/>
        <w:jc w:val="both"/>
        <w:rPr>
          <w:rFonts w:ascii="Times New Roman" w:eastAsia="Times New Roman" w:hAnsi="Times New Roman" w:cs="Times New Roman"/>
          <w:sz w:val="28"/>
        </w:rPr>
      </w:pPr>
    </w:p>
    <w:p w:rsidR="00E524F4" w:rsidRDefault="00BC28FB" w:rsidP="007E714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Предмет регулирования административного регламента</w:t>
      </w:r>
    </w:p>
    <w:p w:rsidR="00E524F4" w:rsidRDefault="00E524F4" w:rsidP="007E7146">
      <w:pPr>
        <w:spacing w:after="0" w:line="240" w:lineRule="auto"/>
        <w:ind w:firstLine="709"/>
        <w:jc w:val="both"/>
        <w:rPr>
          <w:rFonts w:ascii="Times New Roman" w:eastAsia="Times New Roman" w:hAnsi="Times New Roman" w:cs="Times New Roman"/>
          <w:sz w:val="28"/>
        </w:rPr>
      </w:pP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proofErr w:type="gramStart"/>
      <w:r>
        <w:rPr>
          <w:rFonts w:ascii="Times New Roman" w:eastAsia="Times New Roman" w:hAnsi="Times New Roman" w:cs="Times New Roman"/>
          <w:sz w:val="28"/>
        </w:rPr>
        <w:t>Административный регламент предоставления муниципальной услуги по выдаче специального разрешения</w:t>
      </w:r>
      <w:r>
        <w:rPr>
          <w:rFonts w:ascii="Times New Roman" w:eastAsia="Times New Roman" w:hAnsi="Times New Roman" w:cs="Times New Roman"/>
          <w:b/>
          <w:i/>
          <w:sz w:val="28"/>
        </w:rPr>
        <w:t xml:space="preserve"> </w:t>
      </w:r>
      <w:r>
        <w:rPr>
          <w:rFonts w:ascii="Times New Roman" w:eastAsia="Times New Roman" w:hAnsi="Times New Roman" w:cs="Times New Roman"/>
          <w:sz w:val="28"/>
        </w:rPr>
        <w:t>на движение по автомобильным дорогам тяжеловесных и (или) крупногабаритных транспортных средств, в случае, если маршрут, часть маршрута указанного транспортного средства проходят по автомобильным дорогам местного значения сельского поселения Ларьяк при условии, что маршрут такого транспортного средства проходит в границах населенного пункта сельского поселения Ларьяк и указанные маршрут, часть маршрута не проходят</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Pr>
          <w:rFonts w:ascii="Times New Roman" w:eastAsia="Times New Roman" w:hAnsi="Times New Roman" w:cs="Times New Roman"/>
          <w:b/>
          <w:i/>
          <w:sz w:val="28"/>
        </w:rPr>
        <w:t xml:space="preserve"> </w:t>
      </w:r>
      <w:r>
        <w:rPr>
          <w:rFonts w:ascii="Times New Roman" w:eastAsia="Times New Roman" w:hAnsi="Times New Roman" w:cs="Times New Roman"/>
          <w:sz w:val="28"/>
        </w:rPr>
        <w:t>(далее соответственно–Административный регламент, муниципальная услуг устанавливает сроки и последовательность административных процедур и административных действий администрации сельского поселения Ларьяк, а также порядок его взаимодействия с заявителями и органами власти при предоставлении муниципальной услуги.</w:t>
      </w:r>
      <w:proofErr w:type="gramEnd"/>
    </w:p>
    <w:p w:rsidR="00E524F4" w:rsidRDefault="00E524F4" w:rsidP="007E7146">
      <w:pPr>
        <w:spacing w:after="0" w:line="240" w:lineRule="auto"/>
        <w:ind w:firstLine="709"/>
        <w:jc w:val="both"/>
        <w:rPr>
          <w:rFonts w:ascii="Times New Roman" w:eastAsia="Times New Roman" w:hAnsi="Times New Roman" w:cs="Times New Roman"/>
          <w:spacing w:val="-8"/>
          <w:sz w:val="28"/>
        </w:rPr>
      </w:pPr>
    </w:p>
    <w:p w:rsidR="00E524F4" w:rsidRDefault="00BC28FB" w:rsidP="007E7146">
      <w:pPr>
        <w:spacing w:after="0" w:line="240" w:lineRule="auto"/>
        <w:jc w:val="center"/>
        <w:rPr>
          <w:rFonts w:ascii="Times New Roman" w:eastAsia="Times New Roman" w:hAnsi="Times New Roman" w:cs="Times New Roman"/>
          <w:spacing w:val="-8"/>
          <w:sz w:val="28"/>
        </w:rPr>
      </w:pPr>
      <w:r>
        <w:rPr>
          <w:rFonts w:ascii="Times New Roman" w:eastAsia="Times New Roman" w:hAnsi="Times New Roman" w:cs="Times New Roman"/>
          <w:spacing w:val="-8"/>
          <w:sz w:val="28"/>
        </w:rPr>
        <w:t>Круг заявителей</w:t>
      </w:r>
    </w:p>
    <w:p w:rsidR="00E524F4" w:rsidRDefault="00E524F4" w:rsidP="007E7146">
      <w:pPr>
        <w:spacing w:after="0" w:line="240" w:lineRule="auto"/>
        <w:ind w:firstLine="709"/>
        <w:jc w:val="both"/>
        <w:rPr>
          <w:rFonts w:ascii="Times New Roman" w:eastAsia="Times New Roman" w:hAnsi="Times New Roman" w:cs="Times New Roman"/>
          <w:sz w:val="28"/>
        </w:rPr>
      </w:pP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Заявителем на получение муниципальной услуги является владелец транспортного средства (физические и юридические лица, индивидуальные предприниматели) или его представитель (далее – заявитель).</w:t>
      </w:r>
    </w:p>
    <w:p w:rsidR="00E524F4" w:rsidRDefault="00E524F4" w:rsidP="007E7146">
      <w:pPr>
        <w:spacing w:after="0" w:line="240" w:lineRule="auto"/>
        <w:ind w:firstLine="709"/>
        <w:jc w:val="both"/>
        <w:rPr>
          <w:rFonts w:ascii="Times New Roman" w:eastAsia="Times New Roman" w:hAnsi="Times New Roman" w:cs="Times New Roman"/>
          <w:sz w:val="28"/>
        </w:rPr>
      </w:pPr>
    </w:p>
    <w:p w:rsidR="00E524F4" w:rsidRDefault="00BC28FB" w:rsidP="007E714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Требования к порядку информирования о правилах предоставления муниципальной услуги</w:t>
      </w:r>
    </w:p>
    <w:p w:rsidR="00E524F4" w:rsidRDefault="00E524F4" w:rsidP="007E7146">
      <w:pPr>
        <w:spacing w:after="0" w:line="240" w:lineRule="auto"/>
        <w:ind w:firstLine="709"/>
        <w:jc w:val="both"/>
        <w:rPr>
          <w:rFonts w:ascii="Times New Roman" w:eastAsia="Times New Roman" w:hAnsi="Times New Roman" w:cs="Times New Roman"/>
          <w:sz w:val="28"/>
        </w:rPr>
      </w:pPr>
    </w:p>
    <w:p w:rsidR="00E524F4" w:rsidRDefault="00BC28FB" w:rsidP="007E714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3. Информация о месте нахождения, справочных телефонах, графике работы, адресах электронной почты Администрации сельского поселения Ларьяк.</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Муниципальная услуга предоставляется Администрацией сельского поселения Ларьяк (далее - уполномоченный орган).</w:t>
      </w:r>
    </w:p>
    <w:p w:rsidR="00E524F4" w:rsidRDefault="00BC28FB" w:rsidP="007E714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Место нахождения уполномоченного органа:</w:t>
      </w:r>
    </w:p>
    <w:p w:rsidR="00E524F4" w:rsidRDefault="00BC28FB" w:rsidP="007E7146">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628650, </w:t>
      </w:r>
      <w:proofErr w:type="spellStart"/>
      <w:r>
        <w:rPr>
          <w:rFonts w:ascii="Times New Roman" w:eastAsia="Times New Roman" w:hAnsi="Times New Roman" w:cs="Times New Roman"/>
          <w:sz w:val="28"/>
        </w:rPr>
        <w:t>ХМАО-Югра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Нижневартовский</w:t>
      </w:r>
      <w:proofErr w:type="spellEnd"/>
      <w:r>
        <w:rPr>
          <w:rFonts w:ascii="Times New Roman" w:eastAsia="Times New Roman" w:hAnsi="Times New Roman" w:cs="Times New Roman"/>
          <w:sz w:val="28"/>
        </w:rPr>
        <w:t xml:space="preserve"> район, </w:t>
      </w:r>
      <w:proofErr w:type="spellStart"/>
      <w:r>
        <w:rPr>
          <w:rFonts w:ascii="Times New Roman" w:eastAsia="Times New Roman" w:hAnsi="Times New Roman" w:cs="Times New Roman"/>
          <w:sz w:val="28"/>
        </w:rPr>
        <w:t>с</w:t>
      </w:r>
      <w:proofErr w:type="gramStart"/>
      <w:r>
        <w:rPr>
          <w:rFonts w:ascii="Times New Roman" w:eastAsia="Times New Roman" w:hAnsi="Times New Roman" w:cs="Times New Roman"/>
          <w:sz w:val="28"/>
        </w:rPr>
        <w:t>.Л</w:t>
      </w:r>
      <w:proofErr w:type="gramEnd"/>
      <w:r>
        <w:rPr>
          <w:rFonts w:ascii="Times New Roman" w:eastAsia="Times New Roman" w:hAnsi="Times New Roman" w:cs="Times New Roman"/>
          <w:sz w:val="28"/>
        </w:rPr>
        <w:t>арьяк</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ул.Мирюгина</w:t>
      </w:r>
      <w:proofErr w:type="spellEnd"/>
      <w:r>
        <w:rPr>
          <w:rFonts w:ascii="Times New Roman" w:eastAsia="Times New Roman" w:hAnsi="Times New Roman" w:cs="Times New Roman"/>
          <w:sz w:val="28"/>
        </w:rPr>
        <w:t>, д.11, 2 этаж, кабинет 214,</w:t>
      </w:r>
    </w:p>
    <w:p w:rsidR="00E524F4" w:rsidRDefault="00BC28FB" w:rsidP="007E7146">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соответствии со следующим графиком:</w:t>
      </w:r>
    </w:p>
    <w:p w:rsidR="00E524F4" w:rsidRDefault="00BC28FB" w:rsidP="007E7146">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 понедельник - с 09.00 до 18.00 часов;</w:t>
      </w:r>
    </w:p>
    <w:p w:rsidR="00E524F4" w:rsidRDefault="00BC28FB" w:rsidP="007E7146">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вторник – пятница – с 09.00 до 17.00 часов;</w:t>
      </w:r>
    </w:p>
    <w:p w:rsidR="00E524F4" w:rsidRDefault="00BC28FB" w:rsidP="007E7146">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перерыв на обед – с 13.00 до 14.00 часов;</w:t>
      </w:r>
    </w:p>
    <w:p w:rsidR="00E524F4" w:rsidRDefault="00BC28FB" w:rsidP="007E7146">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 субботу, воскресенье – выходной</w:t>
      </w:r>
    </w:p>
    <w:p w:rsidR="00E524F4" w:rsidRDefault="00BC28FB" w:rsidP="007E7146">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Контактные телефоны: приемная - (3466) 214040, специалист, ответственный за </w:t>
      </w:r>
      <w:proofErr w:type="spellStart"/>
      <w:r>
        <w:rPr>
          <w:rFonts w:ascii="Times New Roman" w:eastAsia="Times New Roman" w:hAnsi="Times New Roman" w:cs="Times New Roman"/>
          <w:sz w:val="28"/>
        </w:rPr>
        <w:t>оказани</w:t>
      </w:r>
      <w:proofErr w:type="spellEnd"/>
      <w:r>
        <w:rPr>
          <w:rFonts w:ascii="Times New Roman" w:eastAsia="Times New Roman" w:hAnsi="Times New Roman" w:cs="Times New Roman"/>
          <w:sz w:val="28"/>
        </w:rPr>
        <w:t xml:space="preserve"> услуги - (3466) 214043</w:t>
      </w:r>
    </w:p>
    <w:p w:rsidR="00E524F4" w:rsidRDefault="00BC28FB" w:rsidP="007E7146">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Адрес официального </w:t>
      </w:r>
      <w:proofErr w:type="spellStart"/>
      <w:r>
        <w:rPr>
          <w:rFonts w:ascii="Times New Roman" w:eastAsia="Times New Roman" w:hAnsi="Times New Roman" w:cs="Times New Roman"/>
          <w:sz w:val="28"/>
        </w:rPr>
        <w:t>веб-сайта</w:t>
      </w:r>
      <w:proofErr w:type="spellEnd"/>
      <w:r>
        <w:rPr>
          <w:rFonts w:ascii="Times New Roman" w:eastAsia="Times New Roman" w:hAnsi="Times New Roman" w:cs="Times New Roman"/>
          <w:sz w:val="28"/>
        </w:rPr>
        <w:t xml:space="preserve"> администрации поселения: </w:t>
      </w:r>
      <w:hyperlink r:id="rId7">
        <w:r>
          <w:rPr>
            <w:rFonts w:ascii="Times New Roman" w:eastAsia="Times New Roman" w:hAnsi="Times New Roman" w:cs="Times New Roman"/>
            <w:color w:val="0000FF"/>
            <w:sz w:val="28"/>
            <w:u w:val="single"/>
          </w:rPr>
          <w:t>http://admlariak.ru/</w:t>
        </w:r>
      </w:hyperlink>
      <w:r>
        <w:rPr>
          <w:rFonts w:ascii="Times New Roman" w:eastAsia="Times New Roman" w:hAnsi="Times New Roman" w:cs="Times New Roman"/>
          <w:sz w:val="28"/>
        </w:rPr>
        <w:t>.</w:t>
      </w:r>
    </w:p>
    <w:p w:rsidR="00E524F4" w:rsidRDefault="00BC28FB" w:rsidP="007E7146">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Адрес электронной почты администрации: admlariak@mail.ru</w:t>
      </w:r>
    </w:p>
    <w:p w:rsidR="00E524F4" w:rsidRDefault="00BC28FB" w:rsidP="007E714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4. Информация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 </w:t>
      </w:r>
      <w:proofErr w:type="gramStart"/>
      <w:r>
        <w:rPr>
          <w:rFonts w:ascii="Times New Roman" w:eastAsia="Times New Roman" w:hAnsi="Times New Roman" w:cs="Times New Roman"/>
          <w:sz w:val="28"/>
        </w:rPr>
        <w:t>Межрайонная</w:t>
      </w:r>
      <w:proofErr w:type="gramEnd"/>
      <w:r>
        <w:rPr>
          <w:rFonts w:ascii="Times New Roman" w:eastAsia="Times New Roman" w:hAnsi="Times New Roman" w:cs="Times New Roman"/>
          <w:sz w:val="28"/>
        </w:rPr>
        <w:t xml:space="preserve"> ИФНС России № 6 по Ханты-Мансийскому автономному округу - </w:t>
      </w:r>
      <w:proofErr w:type="spellStart"/>
      <w:r>
        <w:rPr>
          <w:rFonts w:ascii="Times New Roman" w:eastAsia="Times New Roman" w:hAnsi="Times New Roman" w:cs="Times New Roman"/>
          <w:sz w:val="28"/>
        </w:rPr>
        <w:t>Югре</w:t>
      </w:r>
      <w:proofErr w:type="spellEnd"/>
      <w:r>
        <w:rPr>
          <w:rFonts w:ascii="Times New Roman" w:eastAsia="Times New Roman" w:hAnsi="Times New Roman" w:cs="Times New Roman"/>
          <w:sz w:val="28"/>
        </w:rPr>
        <w:t xml:space="preserve">: </w:t>
      </w:r>
    </w:p>
    <w:p w:rsidR="00E524F4" w:rsidRDefault="00BC28FB" w:rsidP="007E714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место нахождения: 628606, Ханты-Мансийский автономный округ - </w:t>
      </w:r>
      <w:proofErr w:type="spellStart"/>
      <w:r>
        <w:rPr>
          <w:rFonts w:ascii="Times New Roman" w:eastAsia="Times New Roman" w:hAnsi="Times New Roman" w:cs="Times New Roman"/>
          <w:sz w:val="28"/>
        </w:rPr>
        <w:t>Югра</w:t>
      </w:r>
      <w:proofErr w:type="spellEnd"/>
      <w:r>
        <w:rPr>
          <w:rFonts w:ascii="Times New Roman" w:eastAsia="Times New Roman" w:hAnsi="Times New Roman" w:cs="Times New Roman"/>
          <w:sz w:val="28"/>
        </w:rPr>
        <w:t>, г. Нижневартовск, Менделеева ул., д. 13</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телефоны для справок: Контакт-центр 8-800-222-2222</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приемная +7 (3466) 49-70-00 </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телефон доверия +7 (3466) 41-03-19</w:t>
      </w:r>
    </w:p>
    <w:p w:rsidR="00E524F4" w:rsidRDefault="00BC28FB" w:rsidP="007E7146">
      <w:pPr>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sz w:val="28"/>
        </w:rPr>
        <w:t>график работы:</w:t>
      </w:r>
      <w:r>
        <w:rPr>
          <w:rFonts w:ascii="Times New Roman" w:eastAsia="Times New Roman" w:hAnsi="Times New Roman" w:cs="Times New Roman"/>
          <w:i/>
          <w:sz w:val="28"/>
        </w:rPr>
        <w:t xml:space="preserve"> </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Время работы инспекции: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Пн.</w:t>
      </w:r>
      <w:r>
        <w:rPr>
          <w:rFonts w:ascii="Times New Roman" w:eastAsia="Times New Roman" w:hAnsi="Times New Roman" w:cs="Times New Roman"/>
          <w:sz w:val="28"/>
        </w:rPr>
        <w:tab/>
        <w:t xml:space="preserve"> 09.00-18.00</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Вт.</w:t>
      </w:r>
      <w:r>
        <w:rPr>
          <w:rFonts w:ascii="Times New Roman" w:eastAsia="Times New Roman" w:hAnsi="Times New Roman" w:cs="Times New Roman"/>
          <w:sz w:val="28"/>
        </w:rPr>
        <w:tab/>
        <w:t xml:space="preserve"> 09.00-18.00</w:t>
      </w:r>
      <w:r>
        <w:rPr>
          <w:rFonts w:ascii="Times New Roman" w:eastAsia="Times New Roman" w:hAnsi="Times New Roman" w:cs="Times New Roman"/>
          <w:sz w:val="28"/>
        </w:rPr>
        <w:tab/>
        <w:t xml:space="preserve"> </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Ср.</w:t>
      </w:r>
      <w:r>
        <w:rPr>
          <w:rFonts w:ascii="Times New Roman" w:eastAsia="Times New Roman" w:hAnsi="Times New Roman" w:cs="Times New Roman"/>
          <w:sz w:val="28"/>
        </w:rPr>
        <w:tab/>
        <w:t xml:space="preserve"> 09.00-18.00</w:t>
      </w:r>
      <w:r>
        <w:rPr>
          <w:rFonts w:ascii="Times New Roman" w:eastAsia="Times New Roman" w:hAnsi="Times New Roman" w:cs="Times New Roman"/>
          <w:sz w:val="28"/>
        </w:rPr>
        <w:tab/>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Чт.</w:t>
      </w:r>
      <w:r>
        <w:rPr>
          <w:rFonts w:ascii="Times New Roman" w:eastAsia="Times New Roman" w:hAnsi="Times New Roman" w:cs="Times New Roman"/>
          <w:sz w:val="28"/>
        </w:rPr>
        <w:tab/>
        <w:t xml:space="preserve"> 09.00-18.00</w:t>
      </w:r>
      <w:r>
        <w:rPr>
          <w:rFonts w:ascii="Times New Roman" w:eastAsia="Times New Roman" w:hAnsi="Times New Roman" w:cs="Times New Roman"/>
          <w:sz w:val="28"/>
        </w:rPr>
        <w:tab/>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Пт.</w:t>
      </w:r>
      <w:r>
        <w:rPr>
          <w:rFonts w:ascii="Times New Roman" w:eastAsia="Times New Roman" w:hAnsi="Times New Roman" w:cs="Times New Roman"/>
          <w:sz w:val="28"/>
        </w:rPr>
        <w:tab/>
        <w:t xml:space="preserve"> 09.00-18.00</w:t>
      </w:r>
      <w:r>
        <w:rPr>
          <w:rFonts w:ascii="Times New Roman" w:eastAsia="Times New Roman" w:hAnsi="Times New Roman" w:cs="Times New Roman"/>
          <w:sz w:val="28"/>
        </w:rPr>
        <w:tab/>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Сб.</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Время работы операционного зала без перерыва:</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Пн.</w:t>
      </w:r>
      <w:r>
        <w:rPr>
          <w:rFonts w:ascii="Times New Roman" w:eastAsia="Times New Roman" w:hAnsi="Times New Roman" w:cs="Times New Roman"/>
          <w:sz w:val="28"/>
        </w:rPr>
        <w:tab/>
        <w:t>09.00-18.00</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Вт.</w:t>
      </w:r>
      <w:r>
        <w:rPr>
          <w:rFonts w:ascii="Times New Roman" w:eastAsia="Times New Roman" w:hAnsi="Times New Roman" w:cs="Times New Roman"/>
          <w:sz w:val="28"/>
        </w:rPr>
        <w:tab/>
        <w:t xml:space="preserve">09.00-20.00 </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Ср.</w:t>
      </w:r>
      <w:r>
        <w:rPr>
          <w:rFonts w:ascii="Times New Roman" w:eastAsia="Times New Roman" w:hAnsi="Times New Roman" w:cs="Times New Roman"/>
          <w:sz w:val="28"/>
        </w:rPr>
        <w:tab/>
        <w:t>09.00-18.00</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Чт.</w:t>
      </w:r>
      <w:r>
        <w:rPr>
          <w:rFonts w:ascii="Times New Roman" w:eastAsia="Times New Roman" w:hAnsi="Times New Roman" w:cs="Times New Roman"/>
          <w:sz w:val="28"/>
        </w:rPr>
        <w:tab/>
        <w:t xml:space="preserve">09.00-20.00 </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Пт. 09.00-16.45</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Сб.</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первая и третья субботы месяца - 10.00 - 15.00</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адрес официального сайта: </w:t>
      </w:r>
      <w:hyperlink r:id="rId8">
        <w:r>
          <w:rPr>
            <w:rFonts w:ascii="Times New Roman" w:eastAsia="Times New Roman" w:hAnsi="Times New Roman" w:cs="Times New Roman"/>
            <w:b/>
            <w:color w:val="0000FF"/>
            <w:sz w:val="28"/>
            <w:u w:val="single"/>
          </w:rPr>
          <w:t>www.nalog.ru</w:t>
        </w:r>
      </w:hyperlink>
    </w:p>
    <w:p w:rsidR="00E524F4" w:rsidRDefault="00BC28FB" w:rsidP="007E714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б) Отделение по </w:t>
      </w:r>
      <w:proofErr w:type="gramStart"/>
      <w:r>
        <w:rPr>
          <w:rFonts w:ascii="Times New Roman" w:eastAsia="Times New Roman" w:hAnsi="Times New Roman" w:cs="Times New Roman"/>
          <w:sz w:val="28"/>
          <w:shd w:val="clear" w:color="auto" w:fill="FFFFFF"/>
        </w:rPr>
        <w:t>г</w:t>
      </w:r>
      <w:proofErr w:type="gramEnd"/>
      <w:r>
        <w:rPr>
          <w:rFonts w:ascii="Times New Roman" w:eastAsia="Times New Roman" w:hAnsi="Times New Roman" w:cs="Times New Roman"/>
          <w:sz w:val="28"/>
          <w:shd w:val="clear" w:color="auto" w:fill="FFFFFF"/>
        </w:rPr>
        <w:t xml:space="preserve">. Нижневартовску и </w:t>
      </w:r>
      <w:proofErr w:type="spellStart"/>
      <w:r>
        <w:rPr>
          <w:rFonts w:ascii="Times New Roman" w:eastAsia="Times New Roman" w:hAnsi="Times New Roman" w:cs="Times New Roman"/>
          <w:sz w:val="28"/>
          <w:shd w:val="clear" w:color="auto" w:fill="FFFFFF"/>
        </w:rPr>
        <w:t>Нижневартовскому</w:t>
      </w:r>
      <w:proofErr w:type="spellEnd"/>
      <w:r>
        <w:rPr>
          <w:rFonts w:ascii="Times New Roman" w:eastAsia="Times New Roman" w:hAnsi="Times New Roman" w:cs="Times New Roman"/>
          <w:sz w:val="28"/>
          <w:shd w:val="clear" w:color="auto" w:fill="FFFFFF"/>
        </w:rPr>
        <w:t xml:space="preserve"> району Управления Федерального казначейства по Ханты-Мансийскому автономному округу - </w:t>
      </w:r>
      <w:proofErr w:type="spellStart"/>
      <w:r>
        <w:rPr>
          <w:rFonts w:ascii="Times New Roman" w:eastAsia="Times New Roman" w:hAnsi="Times New Roman" w:cs="Times New Roman"/>
          <w:sz w:val="28"/>
          <w:shd w:val="clear" w:color="auto" w:fill="FFFFFF"/>
        </w:rPr>
        <w:t>Югре</w:t>
      </w:r>
      <w:proofErr w:type="spellEnd"/>
      <w:r>
        <w:rPr>
          <w:rFonts w:ascii="Times New Roman" w:eastAsia="Times New Roman" w:hAnsi="Times New Roman" w:cs="Times New Roman"/>
          <w:sz w:val="28"/>
          <w:shd w:val="clear" w:color="auto" w:fill="FFFFFF"/>
        </w:rPr>
        <w:t xml:space="preserve"> (далее – Отделение УФК по Ханты-Мансийскому автономному округу – </w:t>
      </w:r>
      <w:proofErr w:type="spellStart"/>
      <w:r>
        <w:rPr>
          <w:rFonts w:ascii="Times New Roman" w:eastAsia="Times New Roman" w:hAnsi="Times New Roman" w:cs="Times New Roman"/>
          <w:sz w:val="28"/>
          <w:shd w:val="clear" w:color="auto" w:fill="FFFFFF"/>
        </w:rPr>
        <w:t>Югре</w:t>
      </w:r>
      <w:proofErr w:type="spellEnd"/>
      <w:r>
        <w:rPr>
          <w:rFonts w:ascii="Times New Roman" w:eastAsia="Times New Roman" w:hAnsi="Times New Roman" w:cs="Times New Roman"/>
          <w:sz w:val="28"/>
          <w:shd w:val="clear" w:color="auto" w:fill="FFFFFF"/>
        </w:rPr>
        <w:t>):</w:t>
      </w:r>
    </w:p>
    <w:p w:rsidR="00E524F4" w:rsidRDefault="00BC28FB" w:rsidP="007E714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место нахождения: Российская Федерация, 628624, Ханты-Мансийский Автономный округ - </w:t>
      </w:r>
      <w:proofErr w:type="spellStart"/>
      <w:r>
        <w:rPr>
          <w:rFonts w:ascii="Times New Roman" w:eastAsia="Times New Roman" w:hAnsi="Times New Roman" w:cs="Times New Roman"/>
          <w:sz w:val="28"/>
        </w:rPr>
        <w:t>Югра</w:t>
      </w:r>
      <w:proofErr w:type="spellEnd"/>
      <w:r>
        <w:rPr>
          <w:rFonts w:ascii="Times New Roman" w:eastAsia="Times New Roman" w:hAnsi="Times New Roman" w:cs="Times New Roman"/>
          <w:sz w:val="28"/>
        </w:rPr>
        <w:t xml:space="preserve"> АО, Нижневартовск г, Дружбы народов, 30;</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телефоны для справок: +7 (3466) 43-32-60;</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график работы: понедельник-четверг  -  08.30-17.00 (перерыв 12.45-14.00), пятница -  08.30-16.45 (перерыв 12.45-14.00), суббота-воскресенье - выходной;</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адрес официального сайта:  </w:t>
      </w:r>
      <w:proofErr w:type="spellStart"/>
      <w:r>
        <w:rPr>
          <w:rFonts w:ascii="Times New Roman" w:eastAsia="Times New Roman" w:hAnsi="Times New Roman" w:cs="Times New Roman"/>
          <w:sz w:val="28"/>
        </w:rPr>
        <w:t>hantymansiysk.roskazna.ru</w:t>
      </w:r>
      <w:proofErr w:type="spellEnd"/>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Отдел ГИБДД МОМВД России "</w:t>
      </w:r>
      <w:proofErr w:type="spellStart"/>
      <w:r>
        <w:rPr>
          <w:rFonts w:ascii="Times New Roman" w:eastAsia="Times New Roman" w:hAnsi="Times New Roman" w:cs="Times New Roman"/>
          <w:sz w:val="28"/>
        </w:rPr>
        <w:t>Нижневартовский</w:t>
      </w:r>
      <w:proofErr w:type="spellEnd"/>
      <w:r>
        <w:rPr>
          <w:rFonts w:ascii="Times New Roman" w:eastAsia="Times New Roman" w:hAnsi="Times New Roman" w:cs="Times New Roman"/>
          <w:sz w:val="28"/>
        </w:rPr>
        <w:t>" (далее – Госавтоинспекция).</w:t>
      </w:r>
    </w:p>
    <w:p w:rsidR="00E524F4" w:rsidRDefault="00BC28FB" w:rsidP="007E714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место нахождения: 628634, </w:t>
      </w:r>
      <w:proofErr w:type="spellStart"/>
      <w:r>
        <w:rPr>
          <w:rFonts w:ascii="Times New Roman" w:eastAsia="Times New Roman" w:hAnsi="Times New Roman" w:cs="Times New Roman"/>
          <w:sz w:val="28"/>
        </w:rPr>
        <w:t>Нижневартовский</w:t>
      </w:r>
      <w:proofErr w:type="spellEnd"/>
      <w:r>
        <w:rPr>
          <w:rFonts w:ascii="Times New Roman" w:eastAsia="Times New Roman" w:hAnsi="Times New Roman" w:cs="Times New Roman"/>
          <w:sz w:val="28"/>
        </w:rPr>
        <w:t xml:space="preserve"> р-н, п.г.т. </w:t>
      </w:r>
      <w:proofErr w:type="spellStart"/>
      <w:r>
        <w:rPr>
          <w:rFonts w:ascii="Times New Roman" w:eastAsia="Times New Roman" w:hAnsi="Times New Roman" w:cs="Times New Roman"/>
          <w:sz w:val="28"/>
        </w:rPr>
        <w:t>Излучинск</w:t>
      </w:r>
      <w:proofErr w:type="spellEnd"/>
      <w:r>
        <w:rPr>
          <w:rFonts w:ascii="Times New Roman" w:eastAsia="Times New Roman" w:hAnsi="Times New Roman" w:cs="Times New Roman"/>
          <w:sz w:val="28"/>
        </w:rPr>
        <w:t>, ул. Балыкина, 7;</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телефоны для справок: 8(3466)495870 , 8(3466)495867</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адрес электронной почты: 86@gibdd.ru</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график работы: пн.-пт. 09.00-18.00 пер. 12.30-14.00</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адрес официального сайта: </w:t>
      </w:r>
      <w:hyperlink r:id="rId9">
        <w:r>
          <w:rPr>
            <w:rFonts w:ascii="Times New Roman" w:eastAsia="Times New Roman" w:hAnsi="Times New Roman" w:cs="Times New Roman"/>
            <w:color w:val="0000FF"/>
            <w:sz w:val="28"/>
            <w:u w:val="single"/>
          </w:rPr>
          <w:t>http://www.gibdd.ru</w:t>
        </w:r>
      </w:hyperlink>
    </w:p>
    <w:p w:rsidR="00E524F4" w:rsidRDefault="00E524F4" w:rsidP="007E7146">
      <w:pPr>
        <w:spacing w:after="0" w:line="240" w:lineRule="auto"/>
        <w:ind w:firstLine="709"/>
        <w:jc w:val="both"/>
        <w:rPr>
          <w:rFonts w:ascii="Times New Roman" w:eastAsia="Times New Roman" w:hAnsi="Times New Roman" w:cs="Times New Roman"/>
          <w:b/>
          <w:i/>
          <w:sz w:val="28"/>
        </w:rPr>
      </w:pPr>
    </w:p>
    <w:p w:rsidR="00E524F4" w:rsidRDefault="00BC28FB" w:rsidP="007E714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5. Сведения, указанные в </w:t>
      </w:r>
      <w:hyperlink r:id="rId10">
        <w:r>
          <w:rPr>
            <w:rFonts w:ascii="Times New Roman" w:eastAsia="Times New Roman" w:hAnsi="Times New Roman" w:cs="Times New Roman"/>
            <w:color w:val="0000FF"/>
            <w:sz w:val="28"/>
            <w:u w:val="single"/>
            <w:shd w:val="clear" w:color="auto" w:fill="FFFFFF"/>
          </w:rPr>
          <w:t>пунктах</w:t>
        </w:r>
      </w:hyperlink>
      <w:r>
        <w:rPr>
          <w:rFonts w:ascii="Times New Roman" w:eastAsia="Times New Roman" w:hAnsi="Times New Roman" w:cs="Times New Roman"/>
          <w:sz w:val="28"/>
          <w:shd w:val="clear" w:color="auto" w:fill="FFFFFF"/>
        </w:rPr>
        <w:t xml:space="preserve"> 3, 4 настоящего Административного регламента, размещаются на информационном стенде в месте предоставления муниципальной услуги и в информационно-телекоммуникационной сети «Интернет»:</w:t>
      </w:r>
    </w:p>
    <w:p w:rsidR="00E524F4" w:rsidRDefault="00BC28FB" w:rsidP="007E7146">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официальном сайте </w:t>
      </w:r>
      <w:hyperlink r:id="rId11">
        <w:r>
          <w:rPr>
            <w:rFonts w:ascii="Times New Roman" w:eastAsia="Times New Roman" w:hAnsi="Times New Roman" w:cs="Times New Roman"/>
            <w:color w:val="0000FF"/>
            <w:sz w:val="28"/>
            <w:u w:val="single"/>
          </w:rPr>
          <w:t>http://admlariak.ru/</w:t>
        </w:r>
      </w:hyperlink>
      <w:r>
        <w:rPr>
          <w:rFonts w:ascii="Times New Roman" w:eastAsia="Times New Roman" w:hAnsi="Times New Roman" w:cs="Times New Roman"/>
          <w:sz w:val="28"/>
        </w:rPr>
        <w:t xml:space="preserve"> (далее - официальный сайт);</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федеральной государственной информационной системе «Единый портал государственных и муниципальных услуг (функций)» </w:t>
      </w:r>
      <w:hyperlink r:id="rId12">
        <w:r>
          <w:rPr>
            <w:rFonts w:ascii="Times New Roman" w:eastAsia="Times New Roman" w:hAnsi="Times New Roman" w:cs="Times New Roman"/>
            <w:color w:val="0000FF"/>
            <w:sz w:val="28"/>
            <w:u w:val="single"/>
          </w:rPr>
          <w:t>www.gosuslugi.ru</w:t>
        </w:r>
      </w:hyperlink>
      <w:r>
        <w:rPr>
          <w:rFonts w:ascii="Times New Roman" w:eastAsia="Times New Roman" w:hAnsi="Times New Roman" w:cs="Times New Roman"/>
          <w:sz w:val="28"/>
        </w:rPr>
        <w:t xml:space="preserve">  (далее  Единый портал);</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региональной информационной системе Ханты-Мансийского автономного округа  </w:t>
      </w:r>
      <w:proofErr w:type="spellStart"/>
      <w:r>
        <w:rPr>
          <w:rFonts w:ascii="Times New Roman" w:eastAsia="Times New Roman" w:hAnsi="Times New Roman" w:cs="Times New Roman"/>
          <w:sz w:val="28"/>
        </w:rPr>
        <w:t>Югры</w:t>
      </w:r>
      <w:proofErr w:type="spellEnd"/>
      <w:r>
        <w:rPr>
          <w:rFonts w:ascii="Times New Roman" w:eastAsia="Times New Roman" w:hAnsi="Times New Roman" w:cs="Times New Roman"/>
          <w:sz w:val="28"/>
        </w:rPr>
        <w:t xml:space="preserve"> «Портал государственных и муниципальных услуг (функций) Ханты-Мансийского автономного округа – </w:t>
      </w:r>
      <w:proofErr w:type="spellStart"/>
      <w:r>
        <w:rPr>
          <w:rFonts w:ascii="Times New Roman" w:eastAsia="Times New Roman" w:hAnsi="Times New Roman" w:cs="Times New Roman"/>
          <w:sz w:val="28"/>
        </w:rPr>
        <w:t>Югры</w:t>
      </w:r>
      <w:proofErr w:type="spellEnd"/>
      <w:r>
        <w:rPr>
          <w:rFonts w:ascii="Times New Roman" w:eastAsia="Times New Roman" w:hAnsi="Times New Roman" w:cs="Times New Roman"/>
          <w:sz w:val="28"/>
        </w:rPr>
        <w:t xml:space="preserve">» </w:t>
      </w:r>
      <w:hyperlink r:id="rId13">
        <w:r>
          <w:rPr>
            <w:rFonts w:ascii="Times New Roman" w:eastAsia="Times New Roman" w:hAnsi="Times New Roman" w:cs="Times New Roman"/>
            <w:color w:val="0000FF"/>
            <w:sz w:val="28"/>
            <w:u w:val="single"/>
          </w:rPr>
          <w:t>86.gosuslugi.ru</w:t>
        </w:r>
      </w:hyperlink>
      <w:r>
        <w:rPr>
          <w:rFonts w:ascii="Times New Roman" w:eastAsia="Times New Roman" w:hAnsi="Times New Roman" w:cs="Times New Roman"/>
          <w:sz w:val="28"/>
        </w:rPr>
        <w:t xml:space="preserve"> (далее – региональный портал).</w:t>
      </w:r>
    </w:p>
    <w:p w:rsidR="00E524F4" w:rsidRDefault="00BC28FB" w:rsidP="007E714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устной (при личном обращении заявителя и/или по телефону);</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письменной (при письменном обращении заявителя по почте, электронной почте, факсу);</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форме информационных (</w:t>
      </w:r>
      <w:proofErr w:type="spellStart"/>
      <w:r>
        <w:rPr>
          <w:rFonts w:ascii="Times New Roman" w:eastAsia="Times New Roman" w:hAnsi="Times New Roman" w:cs="Times New Roman"/>
          <w:sz w:val="28"/>
        </w:rPr>
        <w:t>мультимедийных</w:t>
      </w:r>
      <w:proofErr w:type="spellEnd"/>
      <w:r>
        <w:rPr>
          <w:rFonts w:ascii="Times New Roman" w:eastAsia="Times New Roman" w:hAnsi="Times New Roman" w:cs="Times New Roman"/>
          <w:sz w:val="28"/>
        </w:rPr>
        <w:t>) материалов в информационно-телекоммуникационной сети «Интернет» на официальном сайте, Едином и региональном порталах.</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 В случае устного обращения (лично или по телефону) заявителя (его представителя) специалист администрации поселения, ответственный за предоставление муниципальной услуги (далее – специалист администрации)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администрации поселения указанным в пункте 3 настоящего Административного регламента, продолжительностью не более 15 минут.</w:t>
      </w:r>
    </w:p>
    <w:p w:rsidR="00E524F4" w:rsidRDefault="00BC28FB" w:rsidP="007E7146">
      <w:pPr>
        <w:tabs>
          <w:tab w:val="left" w:pos="567"/>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E524F4" w:rsidRDefault="00BC28FB" w:rsidP="007E7146">
      <w:pPr>
        <w:tabs>
          <w:tab w:val="left" w:pos="567"/>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общении с заявителями (по телефону или лично) специалист администрации,</w:t>
      </w:r>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rPr>
        <w:t>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524F4" w:rsidRDefault="00BC28FB" w:rsidP="007E7146">
      <w:pPr>
        <w:tabs>
          <w:tab w:val="left" w:pos="567"/>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поселения обращение о предоставлении ему письменного </w:t>
      </w:r>
      <w:proofErr w:type="gramStart"/>
      <w:r>
        <w:rPr>
          <w:rFonts w:ascii="Times New Roman" w:eastAsia="Times New Roman" w:hAnsi="Times New Roman" w:cs="Times New Roman"/>
          <w:sz w:val="28"/>
        </w:rPr>
        <w:t>ответа</w:t>
      </w:r>
      <w:proofErr w:type="gramEnd"/>
      <w:r>
        <w:rPr>
          <w:rFonts w:ascii="Times New Roman" w:eastAsia="Times New Roman" w:hAnsi="Times New Roman" w:cs="Times New Roman"/>
          <w:sz w:val="28"/>
        </w:rPr>
        <w:t xml:space="preserve"> либо назначить другое удобное для заявителя время для устного информирования. </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администрацию поселения.</w:t>
      </w:r>
    </w:p>
    <w:p w:rsidR="00E524F4" w:rsidRDefault="00BC28FB" w:rsidP="007E7146">
      <w:pPr>
        <w:tabs>
          <w:tab w:val="left" w:pos="567"/>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E524F4" w:rsidRDefault="00BC28FB" w:rsidP="007E7146">
      <w:pPr>
        <w:tabs>
          <w:tab w:val="left" w:pos="567"/>
        </w:tabs>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Pr>
          <w:rFonts w:ascii="Times New Roman" w:eastAsia="Times New Roman" w:hAnsi="Times New Roman" w:cs="Times New Roman"/>
          <w:sz w:val="28"/>
        </w:rPr>
        <w:t>с даты регистрации</w:t>
      </w:r>
      <w:proofErr w:type="gramEnd"/>
      <w:r>
        <w:rPr>
          <w:rFonts w:ascii="Times New Roman" w:eastAsia="Times New Roman" w:hAnsi="Times New Roman" w:cs="Times New Roman"/>
          <w:sz w:val="28"/>
        </w:rPr>
        <w:t xml:space="preserve"> обращения в администрацию поселения.</w:t>
      </w:r>
    </w:p>
    <w:p w:rsidR="00E524F4" w:rsidRDefault="00BC28FB" w:rsidP="007E7146">
      <w:pPr>
        <w:tabs>
          <w:tab w:val="left" w:pos="567"/>
        </w:tabs>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 xml:space="preserve">Срок ответа на письменное обращение заявителя о ходе предоставления муниципальной услуги – 30 дней </w:t>
      </w:r>
      <w:proofErr w:type="gramStart"/>
      <w:r>
        <w:rPr>
          <w:rFonts w:ascii="Times New Roman" w:eastAsia="Times New Roman" w:hAnsi="Times New Roman" w:cs="Times New Roman"/>
          <w:sz w:val="28"/>
        </w:rPr>
        <w:t>с даты регистрации</w:t>
      </w:r>
      <w:proofErr w:type="gramEnd"/>
      <w:r>
        <w:rPr>
          <w:rFonts w:ascii="Times New Roman" w:eastAsia="Times New Roman" w:hAnsi="Times New Roman" w:cs="Times New Roman"/>
          <w:sz w:val="28"/>
        </w:rPr>
        <w:t xml:space="preserve"> обращения в администрацию поселения.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 Для получения информации по вопросам предоставления муниципальной услуги, сведений о ходе ее предоставления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5 настоящего Административного регламента.</w:t>
      </w:r>
    </w:p>
    <w:p w:rsidR="00E524F4" w:rsidRDefault="00BC28FB" w:rsidP="007E7146">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 Порядок, место размещения, указанной в пунктах 3 – 4, 9 настоящего Административного регламента информации, в том числе на стендах, а также в информационно-телекоммуникационной сети «Интернет».</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 стенде в месте предоставления муниципальной услуги и в информационно-телекоммуникационной сети «Интернет» размещается следующая информация:</w:t>
      </w:r>
    </w:p>
    <w:p w:rsidR="00E524F4" w:rsidRDefault="00BC28FB" w:rsidP="007E7146">
      <w:pPr>
        <w:tabs>
          <w:tab w:val="left" w:pos="567"/>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место нахождения, график работы, справочные телефоны, адреса электронной почты администрации сельского поселения Ларьяк;</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E524F4" w:rsidRDefault="00BC28FB" w:rsidP="007E7146">
      <w:pPr>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sz w:val="28"/>
        </w:rPr>
        <w:t>бланки заявлений о предоставлении муниципальной услуги и образцы их заполнения;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исчерпывающий перечень документов, необходимых для предоставления муниципальной услуги;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основания для отказа в предоставлении муниципальной услуги;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блок-схема предоставления муниципальной услуги;</w:t>
      </w:r>
    </w:p>
    <w:p w:rsidR="00E524F4" w:rsidRDefault="00BC28FB" w:rsidP="007E7146">
      <w:pPr>
        <w:spacing w:after="0" w:line="240" w:lineRule="auto"/>
        <w:ind w:firstLine="709"/>
        <w:jc w:val="both"/>
        <w:rPr>
          <w:rFonts w:ascii="Times New Roman" w:eastAsia="Times New Roman" w:hAnsi="Times New Roman" w:cs="Times New Roman"/>
          <w:i/>
          <w:sz w:val="28"/>
          <w:shd w:val="clear" w:color="auto" w:fill="FFFFFF"/>
        </w:rPr>
      </w:pPr>
      <w:r>
        <w:rPr>
          <w:rFonts w:ascii="Times New Roman" w:eastAsia="Times New Roman" w:hAnsi="Times New Roman" w:cs="Times New Roman"/>
          <w:sz w:val="28"/>
          <w:shd w:val="clear" w:color="auto" w:fill="FFFFFF"/>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w:t>
      </w:r>
    </w:p>
    <w:p w:rsidR="00E524F4" w:rsidRDefault="00BC28FB" w:rsidP="007E714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E524F4" w:rsidRDefault="00BC28FB" w:rsidP="007E714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 случае внесения изменений в порядок предоставления муниципальной услуги специалист администрации,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E524F4" w:rsidRDefault="00E524F4" w:rsidP="007E7146">
      <w:pPr>
        <w:spacing w:after="0" w:line="240" w:lineRule="auto"/>
        <w:ind w:firstLine="709"/>
        <w:jc w:val="center"/>
        <w:rPr>
          <w:rFonts w:ascii="Times New Roman" w:eastAsia="Times New Roman" w:hAnsi="Times New Roman" w:cs="Times New Roman"/>
          <w:sz w:val="28"/>
        </w:rPr>
      </w:pPr>
    </w:p>
    <w:p w:rsidR="00E524F4" w:rsidRDefault="00BC28FB" w:rsidP="007E714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II. Стандарт предоставления муниципальной услуги</w:t>
      </w:r>
    </w:p>
    <w:p w:rsidR="00E524F4" w:rsidRDefault="00E524F4" w:rsidP="007E7146">
      <w:pPr>
        <w:spacing w:after="0" w:line="240" w:lineRule="auto"/>
        <w:ind w:firstLine="709"/>
        <w:jc w:val="both"/>
        <w:rPr>
          <w:rFonts w:ascii="Times New Roman" w:eastAsia="Times New Roman" w:hAnsi="Times New Roman" w:cs="Times New Roman"/>
          <w:sz w:val="28"/>
        </w:rPr>
      </w:pPr>
    </w:p>
    <w:p w:rsidR="00E524F4" w:rsidRDefault="00BC28FB" w:rsidP="007E714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Наименование муниципальной услуги</w:t>
      </w:r>
    </w:p>
    <w:p w:rsidR="00E524F4" w:rsidRDefault="00E524F4" w:rsidP="007E7146">
      <w:pPr>
        <w:spacing w:after="0" w:line="240" w:lineRule="auto"/>
        <w:ind w:firstLine="709"/>
        <w:jc w:val="both"/>
        <w:rPr>
          <w:rFonts w:ascii="Times New Roman" w:eastAsia="Times New Roman" w:hAnsi="Times New Roman" w:cs="Times New Roman"/>
          <w:sz w:val="28"/>
        </w:rPr>
      </w:pP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 Выдача специального разрешения на движение по автомобильным дорогам местного значения</w:t>
      </w:r>
      <w:r>
        <w:rPr>
          <w:rFonts w:ascii="Times New Roman" w:eastAsia="Times New Roman" w:hAnsi="Times New Roman" w:cs="Times New Roman"/>
          <w:b/>
          <w:sz w:val="28"/>
        </w:rPr>
        <w:t xml:space="preserve"> </w:t>
      </w:r>
      <w:r>
        <w:rPr>
          <w:rFonts w:ascii="Times New Roman" w:eastAsia="Times New Roman" w:hAnsi="Times New Roman" w:cs="Times New Roman"/>
          <w:sz w:val="28"/>
        </w:rPr>
        <w:t>сельского поселения Ларьяк тяжеловесных и (или) крупногабаритных транспортных средств.</w:t>
      </w:r>
    </w:p>
    <w:p w:rsidR="00E524F4" w:rsidRDefault="00BC28FB" w:rsidP="007E7146">
      <w:pPr>
        <w:tabs>
          <w:tab w:val="left" w:pos="4248"/>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ab/>
      </w:r>
    </w:p>
    <w:p w:rsidR="00E524F4" w:rsidRDefault="00BC28FB" w:rsidP="007E714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Наименование органа местного самоуправления, предоставляющего муниципальную услугу, его структурных подразделений, </w:t>
      </w:r>
      <w:r>
        <w:rPr>
          <w:rFonts w:ascii="Times New Roman" w:eastAsia="Times New Roman" w:hAnsi="Times New Roman" w:cs="Times New Roman"/>
          <w:sz w:val="28"/>
        </w:rPr>
        <w:br/>
        <w:t>участвующих в предоставлении муниципальной услуги</w:t>
      </w:r>
    </w:p>
    <w:p w:rsidR="00E524F4" w:rsidRDefault="00E524F4" w:rsidP="007E7146">
      <w:pPr>
        <w:spacing w:after="0" w:line="240" w:lineRule="auto"/>
        <w:ind w:firstLine="709"/>
        <w:jc w:val="both"/>
        <w:rPr>
          <w:rFonts w:ascii="Times New Roman" w:eastAsia="Times New Roman" w:hAnsi="Times New Roman" w:cs="Times New Roman"/>
          <w:sz w:val="28"/>
        </w:rPr>
      </w:pPr>
    </w:p>
    <w:p w:rsidR="00E524F4" w:rsidRDefault="00BC28FB" w:rsidP="007E7146">
      <w:pPr>
        <w:spacing w:after="0" w:line="240" w:lineRule="auto"/>
        <w:ind w:firstLine="709"/>
        <w:jc w:val="both"/>
        <w:rPr>
          <w:rFonts w:ascii="Times New Roman" w:eastAsia="Times New Roman" w:hAnsi="Times New Roman" w:cs="Times New Roman"/>
          <w:i/>
          <w:color w:val="FF0000"/>
          <w:sz w:val="28"/>
        </w:rPr>
      </w:pPr>
      <w:r>
        <w:rPr>
          <w:rFonts w:ascii="Times New Roman" w:eastAsia="Times New Roman" w:hAnsi="Times New Roman" w:cs="Times New Roman"/>
          <w:sz w:val="28"/>
        </w:rPr>
        <w:t>12. Органом, предоставляющим муниципальную услугу, является Администрация сельского поселения Ларьяк.</w:t>
      </w:r>
    </w:p>
    <w:p w:rsidR="00E524F4" w:rsidRDefault="00BC28FB" w:rsidP="007E7146">
      <w:pPr>
        <w:spacing w:after="0" w:line="24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sz w:val="28"/>
        </w:rPr>
        <w:t>Непосредственное предоставление муниципальной услуги осуществляет заместитель главы сельского поселения Ларьяк.</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предоставлении муниципальной услуги уполномоченный орган осуществляет информационное взаимодействие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Межрайонной ИФНС России № 6 по Ханты-Мансийскому автономному округу - </w:t>
      </w:r>
      <w:proofErr w:type="spellStart"/>
      <w:r>
        <w:rPr>
          <w:rFonts w:ascii="Times New Roman" w:eastAsia="Times New Roman" w:hAnsi="Times New Roman" w:cs="Times New Roman"/>
          <w:sz w:val="28"/>
        </w:rPr>
        <w:t>Югре</w:t>
      </w:r>
      <w:proofErr w:type="spellEnd"/>
      <w:r>
        <w:rPr>
          <w:rFonts w:ascii="Times New Roman" w:eastAsia="Times New Roman" w:hAnsi="Times New Roman" w:cs="Times New Roman"/>
          <w:sz w:val="28"/>
        </w:rPr>
        <w:t>;</w:t>
      </w:r>
    </w:p>
    <w:p w:rsidR="00E524F4" w:rsidRDefault="00BC28FB" w:rsidP="007E714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Отделение по </w:t>
      </w:r>
      <w:proofErr w:type="gramStart"/>
      <w:r>
        <w:rPr>
          <w:rFonts w:ascii="Times New Roman" w:eastAsia="Times New Roman" w:hAnsi="Times New Roman" w:cs="Times New Roman"/>
          <w:sz w:val="28"/>
          <w:shd w:val="clear" w:color="auto" w:fill="FFFFFF"/>
        </w:rPr>
        <w:t>г</w:t>
      </w:r>
      <w:proofErr w:type="gramEnd"/>
      <w:r>
        <w:rPr>
          <w:rFonts w:ascii="Times New Roman" w:eastAsia="Times New Roman" w:hAnsi="Times New Roman" w:cs="Times New Roman"/>
          <w:sz w:val="28"/>
          <w:shd w:val="clear" w:color="auto" w:fill="FFFFFF"/>
        </w:rPr>
        <w:t xml:space="preserve">. Нижневартовску и </w:t>
      </w:r>
      <w:proofErr w:type="spellStart"/>
      <w:r>
        <w:rPr>
          <w:rFonts w:ascii="Times New Roman" w:eastAsia="Times New Roman" w:hAnsi="Times New Roman" w:cs="Times New Roman"/>
          <w:sz w:val="28"/>
          <w:shd w:val="clear" w:color="auto" w:fill="FFFFFF"/>
        </w:rPr>
        <w:t>Нижневартовскому</w:t>
      </w:r>
      <w:proofErr w:type="spellEnd"/>
      <w:r>
        <w:rPr>
          <w:rFonts w:ascii="Times New Roman" w:eastAsia="Times New Roman" w:hAnsi="Times New Roman" w:cs="Times New Roman"/>
          <w:sz w:val="28"/>
          <w:shd w:val="clear" w:color="auto" w:fill="FFFFFF"/>
        </w:rPr>
        <w:t xml:space="preserve"> району Управления Федерального казначейства по Ханты-Мансийскому автономному округу - </w:t>
      </w:r>
      <w:proofErr w:type="spellStart"/>
      <w:r>
        <w:rPr>
          <w:rFonts w:ascii="Times New Roman" w:eastAsia="Times New Roman" w:hAnsi="Times New Roman" w:cs="Times New Roman"/>
          <w:sz w:val="28"/>
          <w:shd w:val="clear" w:color="auto" w:fill="FFFFFF"/>
        </w:rPr>
        <w:t>Югре</w:t>
      </w:r>
      <w:proofErr w:type="spellEnd"/>
      <w:r>
        <w:rPr>
          <w:rFonts w:ascii="Times New Roman" w:eastAsia="Times New Roman" w:hAnsi="Times New Roman" w:cs="Times New Roman"/>
          <w:sz w:val="28"/>
          <w:shd w:val="clear" w:color="auto" w:fill="FFFFFF"/>
        </w:rPr>
        <w:t>;</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Госавтоинспекцией;</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владельцами автомобильных дорог. </w:t>
      </w:r>
    </w:p>
    <w:p w:rsidR="00E524F4" w:rsidRDefault="00BC28FB" w:rsidP="007E7146">
      <w:pPr>
        <w:suppressAutoHyphens/>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w:t>
      </w:r>
      <w:proofErr w:type="gramEnd"/>
    </w:p>
    <w:p w:rsidR="00E524F4" w:rsidRDefault="00E524F4" w:rsidP="007E7146">
      <w:pPr>
        <w:spacing w:after="0" w:line="240" w:lineRule="auto"/>
        <w:ind w:firstLine="709"/>
        <w:jc w:val="both"/>
        <w:rPr>
          <w:rFonts w:ascii="Times New Roman" w:eastAsia="Times New Roman" w:hAnsi="Times New Roman" w:cs="Times New Roman"/>
          <w:sz w:val="28"/>
        </w:rPr>
      </w:pPr>
    </w:p>
    <w:p w:rsidR="00E524F4" w:rsidRDefault="00BC28FB" w:rsidP="007E7146">
      <w:pPr>
        <w:spacing w:after="0" w:line="240" w:lineRule="auto"/>
        <w:ind w:hanging="142"/>
        <w:jc w:val="center"/>
        <w:rPr>
          <w:rFonts w:ascii="Times New Roman" w:eastAsia="Times New Roman" w:hAnsi="Times New Roman" w:cs="Times New Roman"/>
          <w:sz w:val="28"/>
        </w:rPr>
      </w:pPr>
      <w:r>
        <w:rPr>
          <w:rFonts w:ascii="Times New Roman" w:eastAsia="Times New Roman" w:hAnsi="Times New Roman" w:cs="Times New Roman"/>
          <w:sz w:val="28"/>
        </w:rPr>
        <w:t>Результат предоставления муниципальной услуги</w:t>
      </w:r>
    </w:p>
    <w:p w:rsidR="00E524F4" w:rsidRDefault="00E524F4" w:rsidP="007E7146">
      <w:pPr>
        <w:spacing w:after="0" w:line="240" w:lineRule="auto"/>
        <w:ind w:firstLine="709"/>
        <w:jc w:val="both"/>
        <w:rPr>
          <w:rFonts w:ascii="Times New Roman" w:eastAsia="Times New Roman" w:hAnsi="Times New Roman" w:cs="Times New Roman"/>
          <w:sz w:val="28"/>
        </w:rPr>
      </w:pP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 Результатом предоставления муниципальной услуги является: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выдача заявителю специального разрешения на движение по автомобильным дорогам местного значения тяжеловесных и (или) крупногабаритных транспортных средст</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далее – специальное разрешение);</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выдача (направление) заявителю решения об отказе в выдаче специального разрешения.</w:t>
      </w:r>
    </w:p>
    <w:p w:rsidR="00E524F4" w:rsidRDefault="00BC28FB" w:rsidP="007E714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Специальное разрешение оформляется уполномоченным органом по образцу приложения № 1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roofErr w:type="gramEnd"/>
      <w:r>
        <w:rPr>
          <w:rFonts w:ascii="Times New Roman" w:eastAsia="Times New Roman" w:hAnsi="Times New Roman" w:cs="Times New Roman"/>
          <w:sz w:val="28"/>
        </w:rPr>
        <w:t>» (далее – Порядок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E524F4" w:rsidRDefault="00BC28FB" w:rsidP="007E7146">
      <w:pPr>
        <w:tabs>
          <w:tab w:val="left" w:pos="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Решение об отказе в выдаче специального разрешения с указанием причины отказа оформляется в форме уведомления на официальном бланке уполномоченного органа за подписью главы сельского поселения Ларьяк либо лица, его замещающего. </w:t>
      </w:r>
    </w:p>
    <w:p w:rsidR="00E524F4" w:rsidRDefault="00E524F4" w:rsidP="007E7146">
      <w:pPr>
        <w:spacing w:after="0" w:line="240" w:lineRule="auto"/>
        <w:ind w:firstLine="709"/>
        <w:jc w:val="both"/>
        <w:rPr>
          <w:rFonts w:ascii="Times New Roman" w:eastAsia="Times New Roman" w:hAnsi="Times New Roman" w:cs="Times New Roman"/>
          <w:sz w:val="28"/>
        </w:rPr>
      </w:pPr>
    </w:p>
    <w:p w:rsidR="00E524F4" w:rsidRDefault="00BC28FB" w:rsidP="007E714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Срок предоставления муниципальной услуги</w:t>
      </w:r>
    </w:p>
    <w:p w:rsidR="00E524F4" w:rsidRDefault="00E524F4" w:rsidP="007E7146">
      <w:pPr>
        <w:spacing w:after="0" w:line="240" w:lineRule="auto"/>
        <w:ind w:firstLine="709"/>
        <w:jc w:val="both"/>
        <w:rPr>
          <w:rFonts w:ascii="Times New Roman" w:eastAsia="Times New Roman" w:hAnsi="Times New Roman" w:cs="Times New Roman"/>
          <w:sz w:val="28"/>
        </w:rPr>
      </w:pP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14. </w:t>
      </w:r>
      <w:proofErr w:type="gramStart"/>
      <w:r>
        <w:rPr>
          <w:rFonts w:ascii="Times New Roman" w:eastAsia="Times New Roman" w:hAnsi="Times New Roman" w:cs="Times New Roman"/>
          <w:sz w:val="28"/>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о предоставлении муниципальной услуги в уполномоченном органе (далее – заявление), в случае необходимости согласования маршрута транспортного средства с Госавтоинспекцией – в течение 15 рабочих дней с даты регистрации заявления.</w:t>
      </w:r>
      <w:proofErr w:type="gramEnd"/>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отсутствия возможности использования факсимильной связи, Единого или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E524F4" w:rsidRDefault="00BC28FB" w:rsidP="007E7146">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Заявления по экстренному пропуску тяжеловесных и (или) крупногабаритных транспортных средств, направляемых для ликвидации последствий чрезвычайных ситуаций, рассматриваются уполномоченным органом в оперативном порядке в течение 1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roofErr w:type="gramEnd"/>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нарушения владельцами автомобильных дорог или согласующими организациями установленных сроков согласования уполномоченный орган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E524F4" w:rsidRDefault="00E524F4" w:rsidP="007E7146">
      <w:pPr>
        <w:spacing w:after="0" w:line="240" w:lineRule="auto"/>
        <w:ind w:firstLine="709"/>
        <w:jc w:val="both"/>
        <w:rPr>
          <w:rFonts w:ascii="Times New Roman" w:eastAsia="Times New Roman" w:hAnsi="Times New Roman" w:cs="Times New Roman"/>
          <w:sz w:val="28"/>
        </w:rPr>
      </w:pPr>
    </w:p>
    <w:p w:rsidR="00E524F4" w:rsidRDefault="00BC28FB" w:rsidP="007E714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Правовые основания для предоставления муниципальной услуги</w:t>
      </w:r>
    </w:p>
    <w:p w:rsidR="00E524F4" w:rsidRDefault="00E524F4" w:rsidP="007E7146">
      <w:pPr>
        <w:spacing w:after="0" w:line="240" w:lineRule="auto"/>
        <w:ind w:firstLine="709"/>
        <w:jc w:val="both"/>
        <w:rPr>
          <w:rFonts w:ascii="Times New Roman" w:eastAsia="Times New Roman" w:hAnsi="Times New Roman" w:cs="Times New Roman"/>
          <w:sz w:val="28"/>
        </w:rPr>
      </w:pP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15. Предоставление муниципальной услуги осуществляется в соответствии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w:t>
      </w:r>
    </w:p>
    <w:p w:rsidR="00E524F4" w:rsidRPr="00BC28FB" w:rsidRDefault="00BC28FB" w:rsidP="007E7146">
      <w:pPr>
        <w:spacing w:after="0" w:line="240" w:lineRule="auto"/>
        <w:ind w:firstLine="709"/>
        <w:jc w:val="both"/>
        <w:rPr>
          <w:rFonts w:ascii="Times New Roman" w:eastAsia="Times New Roman" w:hAnsi="Times New Roman" w:cs="Times New Roman"/>
          <w:sz w:val="28"/>
        </w:rPr>
      </w:pPr>
      <w:r w:rsidRPr="00BC28FB">
        <w:rPr>
          <w:rFonts w:ascii="Times New Roman" w:eastAsia="Times New Roman" w:hAnsi="Times New Roman" w:cs="Times New Roman"/>
          <w:sz w:val="28"/>
        </w:rPr>
        <w:t xml:space="preserve">Налоговым </w:t>
      </w:r>
      <w:hyperlink r:id="rId14">
        <w:r w:rsidRPr="00BC28FB">
          <w:rPr>
            <w:rFonts w:ascii="Times New Roman" w:eastAsia="Times New Roman" w:hAnsi="Times New Roman" w:cs="Times New Roman"/>
            <w:color w:val="0000FF"/>
            <w:sz w:val="28"/>
          </w:rPr>
          <w:t>кодексом</w:t>
        </w:r>
      </w:hyperlink>
      <w:r w:rsidRPr="00BC28FB">
        <w:rPr>
          <w:rFonts w:ascii="Times New Roman" w:eastAsia="Times New Roman" w:hAnsi="Times New Roman" w:cs="Times New Roman"/>
          <w:sz w:val="28"/>
        </w:rPr>
        <w:t xml:space="preserve"> Российской Федерации (часть вторая) (Собрание законодательства Российской Федерации, 07.08.2000, № 32, ст. 3340; Парламентская газета, № 151-152, 10.08.2000);</w:t>
      </w:r>
    </w:p>
    <w:p w:rsidR="00E524F4" w:rsidRPr="00BC28FB" w:rsidRDefault="00BC28FB" w:rsidP="007E7146">
      <w:pPr>
        <w:spacing w:after="0" w:line="240" w:lineRule="auto"/>
        <w:ind w:firstLine="709"/>
        <w:jc w:val="both"/>
        <w:rPr>
          <w:rFonts w:ascii="Times New Roman" w:eastAsia="Times New Roman" w:hAnsi="Times New Roman" w:cs="Times New Roman"/>
          <w:sz w:val="28"/>
        </w:rPr>
      </w:pPr>
      <w:r w:rsidRPr="00BC28FB">
        <w:rPr>
          <w:rFonts w:ascii="Times New Roman" w:eastAsia="Times New Roman" w:hAnsi="Times New Roman" w:cs="Times New Roman"/>
          <w:sz w:val="28"/>
        </w:rPr>
        <w:t xml:space="preserve">Федеральным </w:t>
      </w:r>
      <w:hyperlink r:id="rId15">
        <w:r w:rsidRPr="00BC28FB">
          <w:rPr>
            <w:rFonts w:ascii="Times New Roman" w:eastAsia="Times New Roman" w:hAnsi="Times New Roman" w:cs="Times New Roman"/>
            <w:color w:val="0000FF"/>
            <w:sz w:val="28"/>
          </w:rPr>
          <w:t>законом</w:t>
        </w:r>
      </w:hyperlink>
      <w:r w:rsidRPr="00BC28FB">
        <w:rPr>
          <w:rFonts w:ascii="Times New Roman" w:eastAsia="Times New Roman" w:hAnsi="Times New Roman" w:cs="Times New Roman"/>
          <w:sz w:val="28"/>
        </w:rPr>
        <w:t xml:space="preserve"> от 10 декабря 1995 года № 196-ФЗ </w:t>
      </w:r>
      <w:r w:rsidRPr="00BC28FB">
        <w:rPr>
          <w:rFonts w:ascii="Times New Roman" w:eastAsia="Times New Roman" w:hAnsi="Times New Roman" w:cs="Times New Roman"/>
          <w:sz w:val="28"/>
        </w:rPr>
        <w:br/>
        <w:t>«О безопасности дорожного движения</w:t>
      </w:r>
      <w:proofErr w:type="gramStart"/>
      <w:r w:rsidRPr="00BC28FB">
        <w:rPr>
          <w:rFonts w:ascii="Times New Roman" w:eastAsia="Times New Roman" w:hAnsi="Times New Roman" w:cs="Times New Roman"/>
          <w:sz w:val="28"/>
        </w:rPr>
        <w:t>»(</w:t>
      </w:r>
      <w:proofErr w:type="gramEnd"/>
      <w:r w:rsidRPr="00BC28FB">
        <w:rPr>
          <w:rFonts w:ascii="Times New Roman" w:eastAsia="Times New Roman" w:hAnsi="Times New Roman" w:cs="Times New Roman"/>
          <w:sz w:val="28"/>
        </w:rPr>
        <w:t xml:space="preserve">Собрание законодательства Российской Федерации, 11.12.1995, № 50, ст. 4873; Российская газета, </w:t>
      </w:r>
      <w:r w:rsidRPr="00BC28FB">
        <w:rPr>
          <w:rFonts w:ascii="Times New Roman" w:eastAsia="Times New Roman" w:hAnsi="Times New Roman" w:cs="Times New Roman"/>
          <w:sz w:val="28"/>
        </w:rPr>
        <w:br/>
        <w:t>№ 245, 26.12.1995);</w:t>
      </w:r>
    </w:p>
    <w:p w:rsidR="00E524F4" w:rsidRPr="00BC28FB" w:rsidRDefault="00BC28FB" w:rsidP="007E7146">
      <w:pPr>
        <w:spacing w:after="0" w:line="240" w:lineRule="auto"/>
        <w:ind w:firstLine="709"/>
        <w:jc w:val="both"/>
        <w:rPr>
          <w:rFonts w:ascii="Times New Roman" w:eastAsia="Times New Roman" w:hAnsi="Times New Roman" w:cs="Times New Roman"/>
          <w:sz w:val="28"/>
        </w:rPr>
      </w:pPr>
      <w:r w:rsidRPr="00BC28FB">
        <w:rPr>
          <w:rFonts w:ascii="Times New Roman" w:eastAsia="Times New Roman" w:hAnsi="Times New Roman" w:cs="Times New Roman"/>
          <w:sz w:val="28"/>
        </w:rPr>
        <w:t xml:space="preserve">Федеральным </w:t>
      </w:r>
      <w:hyperlink r:id="rId16">
        <w:r w:rsidRPr="00BC28FB">
          <w:rPr>
            <w:rFonts w:ascii="Times New Roman" w:eastAsia="Times New Roman" w:hAnsi="Times New Roman" w:cs="Times New Roman"/>
            <w:color w:val="0000FF"/>
            <w:sz w:val="28"/>
          </w:rPr>
          <w:t>законом</w:t>
        </w:r>
      </w:hyperlink>
      <w:r w:rsidRPr="00BC28FB">
        <w:rPr>
          <w:rFonts w:ascii="Times New Roman" w:eastAsia="Times New Roman" w:hAnsi="Times New Roman" w:cs="Times New Roman"/>
          <w:sz w:val="28"/>
        </w:rPr>
        <w:t xml:space="preserve"> от 8 ноября 2007 года № 257-ФЗ </w:t>
      </w:r>
      <w:r w:rsidRPr="00BC28FB">
        <w:rPr>
          <w:rFonts w:ascii="Times New Roman" w:eastAsia="Times New Roman" w:hAnsi="Times New Roman" w:cs="Times New Roman"/>
          <w:sz w:val="28"/>
        </w:rPr>
        <w:b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12.11.2007, № 46, ст. 5553; Парламентская газета, № 156-157, 14.11.2007; Российская газета, № 254, 14.11.2007);</w:t>
      </w:r>
    </w:p>
    <w:p w:rsidR="00E524F4" w:rsidRPr="00BC28FB" w:rsidRDefault="00BC28FB" w:rsidP="007E7146">
      <w:pPr>
        <w:spacing w:after="0" w:line="240" w:lineRule="auto"/>
        <w:ind w:firstLine="709"/>
        <w:jc w:val="both"/>
        <w:rPr>
          <w:rFonts w:ascii="Times New Roman" w:eastAsia="Times New Roman" w:hAnsi="Times New Roman" w:cs="Times New Roman"/>
          <w:sz w:val="28"/>
        </w:rPr>
      </w:pPr>
      <w:r w:rsidRPr="00BC28FB">
        <w:rPr>
          <w:rFonts w:ascii="Times New Roman" w:eastAsia="Times New Roman" w:hAnsi="Times New Roman" w:cs="Times New Roman"/>
          <w:sz w:val="28"/>
        </w:rPr>
        <w:t>Федеральным законом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524F4" w:rsidRPr="00BC28FB" w:rsidRDefault="00F20ECD" w:rsidP="007E7146">
      <w:pPr>
        <w:spacing w:after="0" w:line="240" w:lineRule="auto"/>
        <w:ind w:firstLine="709"/>
        <w:jc w:val="both"/>
        <w:rPr>
          <w:rFonts w:ascii="Times New Roman" w:eastAsia="Times New Roman" w:hAnsi="Times New Roman" w:cs="Times New Roman"/>
          <w:sz w:val="28"/>
        </w:rPr>
      </w:pPr>
      <w:hyperlink r:id="rId17">
        <w:r w:rsidR="00BC28FB" w:rsidRPr="00BC28FB">
          <w:rPr>
            <w:rFonts w:ascii="Times New Roman" w:eastAsia="Times New Roman" w:hAnsi="Times New Roman" w:cs="Times New Roman"/>
            <w:color w:val="0000FF"/>
            <w:sz w:val="28"/>
          </w:rPr>
          <w:t>постановлением</w:t>
        </w:r>
      </w:hyperlink>
      <w:r w:rsidR="00BC28FB" w:rsidRPr="00BC28FB">
        <w:rPr>
          <w:rFonts w:ascii="Times New Roman" w:eastAsia="Times New Roman" w:hAnsi="Times New Roman" w:cs="Times New Roman"/>
          <w:sz w:val="28"/>
        </w:rPr>
        <w:t xml:space="preserve"> Правительства Российской Федерации от 23 октября 1993 года № 1090 «О правилах дорожного движения» (Собрание актов Президента и Правительства Российской Федерации, 22.11.1993, № 47, ст. 4531; Российские вести, № 227, 23.11.1993);</w:t>
      </w:r>
    </w:p>
    <w:p w:rsidR="00E524F4" w:rsidRPr="00BC28FB" w:rsidRDefault="00F20ECD" w:rsidP="007E7146">
      <w:pPr>
        <w:spacing w:after="0" w:line="240" w:lineRule="auto"/>
        <w:ind w:firstLine="709"/>
        <w:jc w:val="both"/>
        <w:rPr>
          <w:rFonts w:ascii="Times New Roman" w:eastAsia="Times New Roman" w:hAnsi="Times New Roman" w:cs="Times New Roman"/>
          <w:sz w:val="28"/>
        </w:rPr>
      </w:pPr>
      <w:hyperlink r:id="rId18">
        <w:r w:rsidR="00BC28FB" w:rsidRPr="00BC28FB">
          <w:rPr>
            <w:rFonts w:ascii="Times New Roman" w:eastAsia="Times New Roman" w:hAnsi="Times New Roman" w:cs="Times New Roman"/>
            <w:color w:val="0000FF"/>
            <w:sz w:val="28"/>
          </w:rPr>
          <w:t>постановлением</w:t>
        </w:r>
      </w:hyperlink>
      <w:r w:rsidR="00BC28FB" w:rsidRPr="00BC28FB">
        <w:rPr>
          <w:rFonts w:ascii="Times New Roman" w:eastAsia="Times New Roman" w:hAnsi="Times New Roman" w:cs="Times New Roman"/>
          <w:sz w:val="28"/>
        </w:rPr>
        <w:t xml:space="preserve">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(Собрание законодательства Российской Федерации, 23.11.2009, № 47, ст. 5673; Российская газета, № 222, 24.11.2009);</w:t>
      </w:r>
    </w:p>
    <w:p w:rsidR="00E524F4" w:rsidRPr="00BC28FB" w:rsidRDefault="00F20ECD" w:rsidP="007E7146">
      <w:pPr>
        <w:spacing w:after="0" w:line="240" w:lineRule="auto"/>
        <w:ind w:firstLine="709"/>
        <w:jc w:val="both"/>
        <w:rPr>
          <w:rFonts w:ascii="Times New Roman" w:eastAsia="Times New Roman" w:hAnsi="Times New Roman" w:cs="Times New Roman"/>
          <w:sz w:val="28"/>
        </w:rPr>
      </w:pPr>
      <w:hyperlink r:id="rId19">
        <w:r w:rsidR="00BC28FB" w:rsidRPr="00BC28FB">
          <w:rPr>
            <w:rFonts w:ascii="Times New Roman" w:eastAsia="Times New Roman" w:hAnsi="Times New Roman" w:cs="Times New Roman"/>
            <w:color w:val="0000FF"/>
            <w:sz w:val="28"/>
          </w:rPr>
          <w:t>постановлением</w:t>
        </w:r>
      </w:hyperlink>
      <w:r w:rsidR="00BC28FB" w:rsidRPr="00BC28FB">
        <w:rPr>
          <w:rFonts w:ascii="Times New Roman" w:eastAsia="Times New Roman" w:hAnsi="Times New Roman" w:cs="Times New Roman"/>
          <w:sz w:val="28"/>
        </w:rPr>
        <w:t xml:space="preserve"> Правительства Российской Федерации от 15 апреля 2011 года № 272 «Об утверждении Правил перевозок грузов автомобильным транспорто</w:t>
      </w:r>
      <w:proofErr w:type="gramStart"/>
      <w:r w:rsidR="00BC28FB" w:rsidRPr="00BC28FB">
        <w:rPr>
          <w:rFonts w:ascii="Times New Roman" w:eastAsia="Times New Roman" w:hAnsi="Times New Roman" w:cs="Times New Roman"/>
          <w:sz w:val="28"/>
        </w:rPr>
        <w:t>м(</w:t>
      </w:r>
      <w:proofErr w:type="gramEnd"/>
      <w:r w:rsidR="00BC28FB" w:rsidRPr="00BC28FB">
        <w:rPr>
          <w:rFonts w:ascii="Times New Roman" w:eastAsia="Times New Roman" w:hAnsi="Times New Roman" w:cs="Times New Roman"/>
          <w:sz w:val="28"/>
        </w:rPr>
        <w:t>Собрание законодательства Российской Федерации, 25.04.2011, № 17, ст. 2407);</w:t>
      </w:r>
    </w:p>
    <w:p w:rsidR="00E524F4" w:rsidRDefault="00F20ECD" w:rsidP="007E7146">
      <w:pPr>
        <w:spacing w:after="0" w:line="240" w:lineRule="auto"/>
        <w:ind w:firstLine="709"/>
        <w:jc w:val="both"/>
        <w:rPr>
          <w:rFonts w:ascii="Times New Roman" w:eastAsia="Times New Roman" w:hAnsi="Times New Roman" w:cs="Times New Roman"/>
          <w:sz w:val="28"/>
        </w:rPr>
      </w:pPr>
      <w:hyperlink r:id="rId20">
        <w:r w:rsidR="00BC28FB">
          <w:rPr>
            <w:rFonts w:ascii="Times New Roman" w:eastAsia="Times New Roman" w:hAnsi="Times New Roman" w:cs="Times New Roman"/>
            <w:color w:val="0000FF"/>
            <w:sz w:val="28"/>
            <w:u w:val="single"/>
          </w:rPr>
          <w:t>приказом</w:t>
        </w:r>
      </w:hyperlink>
      <w:r w:rsidR="00BC28FB">
        <w:rPr>
          <w:rFonts w:ascii="Times New Roman" w:eastAsia="Times New Roman" w:hAnsi="Times New Roman" w:cs="Times New Roman"/>
          <w:sz w:val="28"/>
        </w:rPr>
        <w:t xml:space="preserve"> Министерства транспорта Российской Федерации </w:t>
      </w:r>
      <w:r w:rsidR="00BC28FB">
        <w:rPr>
          <w:rFonts w:ascii="Times New Roman" w:eastAsia="Times New Roman" w:hAnsi="Times New Roman" w:cs="Times New Roman"/>
          <w:sz w:val="28"/>
        </w:rPr>
        <w:br/>
        <w:t>от 27 августа 2009 года № 150 «О порядке проведения оценки технического состояния автомобильных дорог» (Бюллетень нормативных актов федеральных органов исполнительной власти, № 7, 15.02.2010);</w:t>
      </w:r>
    </w:p>
    <w:p w:rsidR="00E524F4" w:rsidRDefault="00F20ECD" w:rsidP="007E7146">
      <w:pPr>
        <w:spacing w:after="0" w:line="240" w:lineRule="auto"/>
        <w:ind w:firstLine="709"/>
        <w:jc w:val="both"/>
        <w:rPr>
          <w:rFonts w:ascii="Times New Roman" w:eastAsia="Times New Roman" w:hAnsi="Times New Roman" w:cs="Times New Roman"/>
          <w:sz w:val="28"/>
        </w:rPr>
      </w:pPr>
      <w:hyperlink r:id="rId21">
        <w:r w:rsidR="00BC28FB">
          <w:rPr>
            <w:rFonts w:ascii="Times New Roman" w:eastAsia="Times New Roman" w:hAnsi="Times New Roman" w:cs="Times New Roman"/>
            <w:color w:val="0000FF"/>
            <w:sz w:val="28"/>
            <w:u w:val="single"/>
          </w:rPr>
          <w:t>приказом</w:t>
        </w:r>
      </w:hyperlink>
      <w:r w:rsidR="00BC28FB">
        <w:rPr>
          <w:rFonts w:ascii="Times New Roman" w:eastAsia="Times New Roman" w:hAnsi="Times New Roman" w:cs="Times New Roman"/>
          <w:sz w:val="28"/>
        </w:rPr>
        <w:t xml:space="preserve"> 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(Российская газета, № 265, 16.11.2012 (</w:t>
      </w:r>
      <w:proofErr w:type="gramStart"/>
      <w:r w:rsidR="00BC28FB">
        <w:rPr>
          <w:rFonts w:ascii="Times New Roman" w:eastAsia="Times New Roman" w:hAnsi="Times New Roman" w:cs="Times New Roman"/>
          <w:sz w:val="28"/>
        </w:rPr>
        <w:t>опубликован</w:t>
      </w:r>
      <w:proofErr w:type="gramEnd"/>
      <w:r w:rsidR="00BC28FB">
        <w:rPr>
          <w:rFonts w:ascii="Times New Roman" w:eastAsia="Times New Roman" w:hAnsi="Times New Roman" w:cs="Times New Roman"/>
          <w:sz w:val="28"/>
        </w:rPr>
        <w:t xml:space="preserve"> без приложения));</w:t>
      </w:r>
    </w:p>
    <w:p w:rsidR="00E524F4" w:rsidRDefault="00BC28FB" w:rsidP="007E714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приказом Министерства транспорта Российской Федерации от 15 января 2014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(Российская газета, № 136, 20.06.2014);</w:t>
      </w:r>
      <w:proofErr w:type="gramEnd"/>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Законом Ханты-Мансийского автономного округа – </w:t>
      </w:r>
      <w:proofErr w:type="spellStart"/>
      <w:r>
        <w:rPr>
          <w:rFonts w:ascii="Times New Roman" w:eastAsia="Times New Roman" w:hAnsi="Times New Roman" w:cs="Times New Roman"/>
          <w:sz w:val="28"/>
        </w:rPr>
        <w:t>Югры</w:t>
      </w:r>
      <w:proofErr w:type="spellEnd"/>
      <w:r>
        <w:rPr>
          <w:rFonts w:ascii="Times New Roman" w:eastAsia="Times New Roman" w:hAnsi="Times New Roman" w:cs="Times New Roman"/>
          <w:sz w:val="28"/>
        </w:rPr>
        <w:t xml:space="preserve"> </w:t>
      </w:r>
      <w:r>
        <w:rPr>
          <w:rFonts w:ascii="Times New Roman" w:eastAsia="Times New Roman" w:hAnsi="Times New Roman" w:cs="Times New Roman"/>
          <w:sz w:val="28"/>
        </w:rPr>
        <w:br/>
        <w:t xml:space="preserve">от 11 июня 2010 года № 102-оз «Об административных правонарушениях» (Собрание законодательства Ханты-Мансийского автономного </w:t>
      </w:r>
      <w:proofErr w:type="spellStart"/>
      <w:r>
        <w:rPr>
          <w:rFonts w:ascii="Times New Roman" w:eastAsia="Times New Roman" w:hAnsi="Times New Roman" w:cs="Times New Roman"/>
          <w:sz w:val="28"/>
        </w:rPr>
        <w:t>округа-Югры</w:t>
      </w:r>
      <w:proofErr w:type="spellEnd"/>
      <w:r>
        <w:rPr>
          <w:rFonts w:ascii="Times New Roman" w:eastAsia="Times New Roman" w:hAnsi="Times New Roman" w:cs="Times New Roman"/>
          <w:sz w:val="28"/>
        </w:rPr>
        <w:t xml:space="preserve">, 01.06.2010-15.06.2010, № 6 (часть I), ст. 461, Новости </w:t>
      </w:r>
      <w:proofErr w:type="spellStart"/>
      <w:r>
        <w:rPr>
          <w:rFonts w:ascii="Times New Roman" w:eastAsia="Times New Roman" w:hAnsi="Times New Roman" w:cs="Times New Roman"/>
          <w:sz w:val="28"/>
        </w:rPr>
        <w:t>Югры</w:t>
      </w:r>
      <w:proofErr w:type="spellEnd"/>
      <w:r>
        <w:rPr>
          <w:rFonts w:ascii="Times New Roman" w:eastAsia="Times New Roman" w:hAnsi="Times New Roman" w:cs="Times New Roman"/>
          <w:sz w:val="28"/>
        </w:rPr>
        <w:t>, № 107, 13.07.2010);</w:t>
      </w:r>
    </w:p>
    <w:p w:rsidR="00BC28FB" w:rsidRPr="00BC28FB" w:rsidRDefault="00BC28FB" w:rsidP="007E7146">
      <w:pPr>
        <w:spacing w:after="0" w:line="240" w:lineRule="auto"/>
        <w:ind w:firstLine="708"/>
        <w:jc w:val="both"/>
        <w:rPr>
          <w:rFonts w:ascii="Times New Roman" w:hAnsi="Times New Roman" w:cs="Times New Roman"/>
          <w:color w:val="000000"/>
          <w:sz w:val="28"/>
          <w:szCs w:val="28"/>
        </w:rPr>
      </w:pPr>
      <w:r w:rsidRPr="00BC28FB">
        <w:rPr>
          <w:rFonts w:ascii="Times New Roman" w:hAnsi="Times New Roman" w:cs="Times New Roman"/>
          <w:color w:val="000000"/>
          <w:sz w:val="28"/>
          <w:szCs w:val="28"/>
        </w:rPr>
        <w:t>Решение Совета депутатов сельского поселения Ларьяк от  13.07.2010 № 85 «О новой редакции Устава сельского поселения Ларьяк</w:t>
      </w:r>
      <w:proofErr w:type="gramStart"/>
      <w:r w:rsidRPr="00BC28FB">
        <w:rPr>
          <w:rFonts w:ascii="Times New Roman" w:hAnsi="Times New Roman" w:cs="Times New Roman"/>
          <w:color w:val="000000"/>
          <w:sz w:val="28"/>
          <w:szCs w:val="28"/>
        </w:rPr>
        <w:t>»(</w:t>
      </w:r>
      <w:proofErr w:type="gramEnd"/>
      <w:r w:rsidRPr="00BC28FB">
        <w:rPr>
          <w:rFonts w:ascii="Times New Roman" w:hAnsi="Times New Roman" w:cs="Times New Roman"/>
          <w:color w:val="000000"/>
          <w:sz w:val="28"/>
          <w:szCs w:val="28"/>
        </w:rPr>
        <w:t xml:space="preserve"> «Новости </w:t>
      </w:r>
      <w:proofErr w:type="spellStart"/>
      <w:r w:rsidRPr="00BC28FB">
        <w:rPr>
          <w:rFonts w:ascii="Times New Roman" w:hAnsi="Times New Roman" w:cs="Times New Roman"/>
          <w:color w:val="000000"/>
          <w:sz w:val="28"/>
          <w:szCs w:val="28"/>
        </w:rPr>
        <w:t>Приобья</w:t>
      </w:r>
      <w:proofErr w:type="spellEnd"/>
      <w:r w:rsidRPr="00BC28FB">
        <w:rPr>
          <w:rFonts w:ascii="Times New Roman" w:hAnsi="Times New Roman" w:cs="Times New Roman"/>
          <w:color w:val="000000"/>
          <w:sz w:val="28"/>
          <w:szCs w:val="28"/>
        </w:rPr>
        <w:t>» от 07.08.2010 № 85);</w:t>
      </w:r>
    </w:p>
    <w:p w:rsidR="00BC28FB" w:rsidRPr="00BC28FB" w:rsidRDefault="00BC28FB" w:rsidP="007E7146">
      <w:pPr>
        <w:tabs>
          <w:tab w:val="left" w:pos="0"/>
        </w:tabs>
        <w:spacing w:after="0" w:line="240" w:lineRule="auto"/>
        <w:ind w:right="-1"/>
        <w:jc w:val="both"/>
        <w:rPr>
          <w:rFonts w:ascii="Times New Roman" w:hAnsi="Times New Roman" w:cs="Times New Roman"/>
          <w:sz w:val="28"/>
          <w:szCs w:val="28"/>
        </w:rPr>
      </w:pPr>
      <w:r w:rsidRPr="00BC28FB">
        <w:rPr>
          <w:rFonts w:ascii="Times New Roman" w:hAnsi="Times New Roman" w:cs="Times New Roman"/>
          <w:sz w:val="28"/>
          <w:szCs w:val="28"/>
        </w:rPr>
        <w:tab/>
        <w:t>Постановление администрации сельского поселения Ларьяк от 08.04.2013г № 64-п «О перечне муниципальных услуг, предоставление которых организуется в многофункциональном центре сельского поселения Ларьяк»;</w:t>
      </w:r>
    </w:p>
    <w:p w:rsidR="00BC28FB" w:rsidRPr="00BC28FB" w:rsidRDefault="00BC28FB" w:rsidP="007E7146">
      <w:pPr>
        <w:spacing w:after="0" w:line="240" w:lineRule="auto"/>
        <w:ind w:firstLine="708"/>
        <w:jc w:val="both"/>
        <w:rPr>
          <w:rFonts w:ascii="Times New Roman" w:hAnsi="Times New Roman" w:cs="Times New Roman"/>
          <w:color w:val="000000"/>
          <w:sz w:val="28"/>
          <w:szCs w:val="28"/>
        </w:rPr>
      </w:pPr>
      <w:r w:rsidRPr="00BC28FB">
        <w:rPr>
          <w:rFonts w:ascii="Times New Roman" w:hAnsi="Times New Roman" w:cs="Times New Roman"/>
          <w:sz w:val="28"/>
          <w:szCs w:val="28"/>
        </w:rPr>
        <w:t>Постановление администрации сельского поселения Ларьяк от 12.03.2012 № 25-п «О порядке разработки и утверждения административных регламентов предоставления муниципальных услуг в муниципальном образовании сельское поселение Ларьяк, проведения экспертизы их проектов</w:t>
      </w:r>
      <w:proofErr w:type="gramStart"/>
      <w:r w:rsidRPr="00BC28FB">
        <w:rPr>
          <w:rFonts w:ascii="Times New Roman" w:hAnsi="Times New Roman" w:cs="Times New Roman"/>
          <w:sz w:val="28"/>
          <w:szCs w:val="28"/>
        </w:rPr>
        <w:t>»</w:t>
      </w:r>
      <w:r w:rsidRPr="00BC28FB">
        <w:rPr>
          <w:rFonts w:ascii="Times New Roman" w:hAnsi="Times New Roman" w:cs="Times New Roman"/>
          <w:color w:val="000000"/>
          <w:sz w:val="28"/>
          <w:szCs w:val="28"/>
        </w:rPr>
        <w:t>(</w:t>
      </w:r>
      <w:proofErr w:type="gramEnd"/>
      <w:r w:rsidRPr="00BC28FB">
        <w:rPr>
          <w:rFonts w:ascii="Times New Roman" w:hAnsi="Times New Roman" w:cs="Times New Roman"/>
          <w:color w:val="000000"/>
          <w:sz w:val="28"/>
          <w:szCs w:val="28"/>
        </w:rPr>
        <w:t xml:space="preserve"> «Новости </w:t>
      </w:r>
      <w:proofErr w:type="spellStart"/>
      <w:r w:rsidRPr="00BC28FB">
        <w:rPr>
          <w:rFonts w:ascii="Times New Roman" w:hAnsi="Times New Roman" w:cs="Times New Roman"/>
          <w:color w:val="000000"/>
          <w:sz w:val="28"/>
          <w:szCs w:val="28"/>
        </w:rPr>
        <w:t>Приобья</w:t>
      </w:r>
      <w:proofErr w:type="spellEnd"/>
      <w:r w:rsidRPr="00BC28FB">
        <w:rPr>
          <w:rFonts w:ascii="Times New Roman" w:hAnsi="Times New Roman" w:cs="Times New Roman"/>
          <w:color w:val="000000"/>
          <w:sz w:val="28"/>
          <w:szCs w:val="28"/>
        </w:rPr>
        <w:t>» от 13.03.2012 № 19)</w:t>
      </w:r>
      <w:r>
        <w:rPr>
          <w:rFonts w:ascii="Times New Roman" w:hAnsi="Times New Roman" w:cs="Times New Roman"/>
          <w:color w:val="000000"/>
          <w:sz w:val="28"/>
          <w:szCs w:val="28"/>
        </w:rPr>
        <w:t>;</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настоящим Административным регламентом.</w:t>
      </w:r>
    </w:p>
    <w:p w:rsidR="00E524F4" w:rsidRDefault="00E524F4" w:rsidP="007E7146">
      <w:pPr>
        <w:spacing w:after="0" w:line="240" w:lineRule="auto"/>
        <w:ind w:firstLine="709"/>
        <w:jc w:val="both"/>
        <w:rPr>
          <w:rFonts w:ascii="Times New Roman" w:eastAsia="Times New Roman" w:hAnsi="Times New Roman" w:cs="Times New Roman"/>
          <w:sz w:val="28"/>
        </w:rPr>
      </w:pPr>
    </w:p>
    <w:p w:rsidR="00E524F4" w:rsidRDefault="00BC28FB" w:rsidP="007E714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Исчерпывающий перечень документов, необходимых для </w:t>
      </w:r>
      <w:r>
        <w:rPr>
          <w:rFonts w:ascii="Times New Roman" w:eastAsia="Times New Roman" w:hAnsi="Times New Roman" w:cs="Times New Roman"/>
          <w:sz w:val="28"/>
        </w:rPr>
        <w:br/>
        <w:t>предоставления муниципальной услуги</w:t>
      </w:r>
    </w:p>
    <w:p w:rsidR="00E524F4" w:rsidRDefault="00E524F4" w:rsidP="007E7146">
      <w:pPr>
        <w:spacing w:after="0" w:line="240" w:lineRule="auto"/>
        <w:ind w:firstLine="709"/>
        <w:jc w:val="both"/>
        <w:rPr>
          <w:rFonts w:ascii="Times New Roman" w:eastAsia="Times New Roman" w:hAnsi="Times New Roman" w:cs="Times New Roman"/>
          <w:sz w:val="28"/>
        </w:rPr>
      </w:pP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16. Исчерпывающий перечень документов, необходимых для выдачи специального разрешения: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заявление о выдаче специального разрешения на движение по автомобильным дорогам местного значения тяжеловесного и (или) крупногабаритного транспортного средств</w:t>
      </w:r>
      <w:proofErr w:type="gramStart"/>
      <w:r>
        <w:rPr>
          <w:rFonts w:ascii="Times New Roman" w:eastAsia="Times New Roman" w:hAnsi="Times New Roman" w:cs="Times New Roman"/>
          <w:sz w:val="28"/>
        </w:rPr>
        <w:t>а(</w:t>
      </w:r>
      <w:proofErr w:type="gramEnd"/>
      <w:r>
        <w:rPr>
          <w:rFonts w:ascii="Times New Roman" w:eastAsia="Times New Roman" w:hAnsi="Times New Roman" w:cs="Times New Roman"/>
          <w:sz w:val="28"/>
        </w:rPr>
        <w:t>далее – заявление о предоставлении муниципальной услуги);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копия документов тяжеловесного и (или) крупногабаритного транспортного средства (паспорт транспортного средства или свидетельство о регистрации транспортного средства;</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схема тяжеловесного и (или) крупногабаритного транспортного средства (автопоезда), с изображением размещения груза;</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сведения о технических требованиях к перевозке заявленного груза в транспортном положении;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документ, подтверждающий полномочия представителя владельца транспортного средства (в случае подачи заявления представителем владельца транспортного средства);</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6) сведения о государственной регистрации заявителя в качестве индивидуального предпринимателя или юридического лица, </w:t>
      </w:r>
      <w:proofErr w:type="gramStart"/>
      <w:r>
        <w:rPr>
          <w:rFonts w:ascii="Times New Roman" w:eastAsia="Times New Roman" w:hAnsi="Times New Roman" w:cs="Times New Roman"/>
          <w:sz w:val="28"/>
        </w:rPr>
        <w:t>зарегистрированных</w:t>
      </w:r>
      <w:proofErr w:type="gramEnd"/>
      <w:r>
        <w:rPr>
          <w:rFonts w:ascii="Times New Roman" w:eastAsia="Times New Roman" w:hAnsi="Times New Roman" w:cs="Times New Roman"/>
          <w:sz w:val="28"/>
        </w:rPr>
        <w:t xml:space="preserve"> на территории Российской Федерации;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 копия платежного документа (квитанция или платежное поручение), подтверждающего оплату государственной пошлины за выдачу специального разрешения;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8) документ о согласовании заявленного маршрута всеми владельцами автомобильных дорог, по которым проходит маршрут тяжеловесного и (или) крупногабаритного транспортного средства, и Госавтоинспекцией; </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 копия платежного документа (квитанция или платежное поручение), подтверждающего оплату за возмещение вреда, причиняемого тяжеловесным транспортным средством автомобильным дорогам;</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 копия платежного документа (квитанция или платежное поручение), подтверждающего оплату расходов на укрепление автомобильных дорог или принятие специальных мер по обустройству автомобильных дорог или их участков.</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17.  Документы, указанные в подпунктах 1 – 5 пункта 16 настоящего Административного регламента, представляются заявителем в уполномоченный орган самостоятельно.</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18. Документы, указанные в подпунктах 6, 7, 9, 10 пункта 16 настоящего Административного регламента, запрашиваются  уполномоченным органом в рамках межведомственного информационного</w:t>
      </w:r>
      <w:r>
        <w:rPr>
          <w:rFonts w:ascii="Times New Roman" w:eastAsia="Times New Roman" w:hAnsi="Times New Roman" w:cs="Times New Roman"/>
          <w:spacing w:val="-3"/>
          <w:sz w:val="28"/>
        </w:rPr>
        <w:t xml:space="preserve"> взаимодействия самостоятельно</w:t>
      </w:r>
      <w:r>
        <w:rPr>
          <w:rFonts w:ascii="Times New Roman" w:eastAsia="Times New Roman" w:hAnsi="Times New Roman" w:cs="Times New Roman"/>
          <w:sz w:val="28"/>
        </w:rPr>
        <w:t xml:space="preserve"> или </w:t>
      </w:r>
      <w:r>
        <w:rPr>
          <w:rFonts w:ascii="Times New Roman" w:eastAsia="Times New Roman" w:hAnsi="Times New Roman" w:cs="Times New Roman"/>
          <w:spacing w:val="-3"/>
          <w:sz w:val="28"/>
        </w:rPr>
        <w:t>могут быть предоставлены заявителем по собственной инициативе</w:t>
      </w:r>
      <w:r>
        <w:rPr>
          <w:rFonts w:ascii="Times New Roman" w:eastAsia="Times New Roman" w:hAnsi="Times New Roman" w:cs="Times New Roman"/>
          <w:sz w:val="28"/>
        </w:rPr>
        <w:t>.</w:t>
      </w:r>
    </w:p>
    <w:p w:rsidR="00E524F4" w:rsidRDefault="00BC28FB" w:rsidP="007E7146">
      <w:pPr>
        <w:spacing w:after="0" w:line="240" w:lineRule="auto"/>
        <w:ind w:firstLine="709"/>
        <w:jc w:val="both"/>
        <w:rPr>
          <w:rFonts w:ascii="Times New Roman" w:eastAsia="Times New Roman" w:hAnsi="Times New Roman" w:cs="Times New Roman"/>
          <w:spacing w:val="-3"/>
          <w:sz w:val="28"/>
        </w:rPr>
      </w:pPr>
      <w:r>
        <w:rPr>
          <w:rFonts w:ascii="Times New Roman" w:eastAsia="Times New Roman" w:hAnsi="Times New Roman" w:cs="Times New Roman"/>
          <w:sz w:val="28"/>
        </w:rPr>
        <w:t xml:space="preserve">19. Документ, указанный в подпункте 8 пункта 16 настоящего Административного регламента, </w:t>
      </w:r>
      <w:r>
        <w:rPr>
          <w:rFonts w:ascii="Times New Roman" w:eastAsia="Times New Roman" w:hAnsi="Times New Roman" w:cs="Times New Roman"/>
          <w:spacing w:val="-3"/>
          <w:sz w:val="28"/>
        </w:rPr>
        <w:t>запрашивается уполномоченным органом самостоятельно.</w:t>
      </w:r>
    </w:p>
    <w:p w:rsidR="00E524F4" w:rsidRDefault="00BC28FB" w:rsidP="007E7146">
      <w:pPr>
        <w:spacing w:after="0" w:line="240" w:lineRule="auto"/>
        <w:ind w:firstLine="709"/>
        <w:jc w:val="both"/>
        <w:rPr>
          <w:rFonts w:ascii="Times New Roman" w:eastAsia="Times New Roman" w:hAnsi="Times New Roman" w:cs="Times New Roman"/>
          <w:i/>
          <w:color w:val="FF0000"/>
          <w:spacing w:val="-3"/>
          <w:sz w:val="28"/>
        </w:rPr>
      </w:pPr>
      <w:r>
        <w:rPr>
          <w:rFonts w:ascii="Times New Roman" w:eastAsia="Times New Roman" w:hAnsi="Times New Roman" w:cs="Times New Roman"/>
          <w:spacing w:val="-3"/>
          <w:sz w:val="28"/>
        </w:rPr>
        <w:t>20. Заявление подается в уполномоченный орган, оказывающий муниципальную услугу.</w:t>
      </w:r>
    </w:p>
    <w:p w:rsidR="00E524F4" w:rsidRDefault="00BC28FB" w:rsidP="007E7146">
      <w:pPr>
        <w:spacing w:after="0" w:line="240" w:lineRule="auto"/>
        <w:ind w:firstLine="709"/>
        <w:jc w:val="both"/>
        <w:rPr>
          <w:rFonts w:ascii="Times New Roman" w:eastAsia="Times New Roman" w:hAnsi="Times New Roman" w:cs="Times New Roman"/>
          <w:spacing w:val="-3"/>
          <w:sz w:val="28"/>
        </w:rPr>
      </w:pPr>
      <w:r>
        <w:rPr>
          <w:rFonts w:ascii="Times New Roman" w:eastAsia="Times New Roman" w:hAnsi="Times New Roman" w:cs="Times New Roman"/>
          <w:spacing w:val="-3"/>
          <w:sz w:val="28"/>
        </w:rPr>
        <w:t xml:space="preserve">21. Способы получения </w:t>
      </w:r>
      <w:r>
        <w:rPr>
          <w:rFonts w:ascii="Times New Roman" w:eastAsia="Times New Roman" w:hAnsi="Times New Roman" w:cs="Times New Roman"/>
          <w:sz w:val="28"/>
        </w:rPr>
        <w:t>заявителями документов, необходимых для предоставления муниципальной услуги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Формы заявлений заявитель может получить:</w:t>
      </w:r>
    </w:p>
    <w:p w:rsidR="00E524F4" w:rsidRDefault="00BC28FB" w:rsidP="007E7146">
      <w:pPr>
        <w:spacing w:after="0" w:line="240" w:lineRule="auto"/>
        <w:ind w:firstLine="709"/>
        <w:jc w:val="both"/>
        <w:rPr>
          <w:rFonts w:ascii="Times New Roman" w:eastAsia="Times New Roman" w:hAnsi="Times New Roman" w:cs="Times New Roman"/>
          <w:spacing w:val="-3"/>
          <w:sz w:val="28"/>
        </w:rPr>
      </w:pPr>
      <w:r>
        <w:rPr>
          <w:rFonts w:ascii="Times New Roman" w:eastAsia="Times New Roman" w:hAnsi="Times New Roman" w:cs="Times New Roman"/>
          <w:spacing w:val="-3"/>
          <w:sz w:val="28"/>
        </w:rPr>
        <w:t>на информационном стенде в месте предоставления муниципальной услуги;</w:t>
      </w:r>
    </w:p>
    <w:p w:rsidR="00E524F4" w:rsidRDefault="00BC28FB" w:rsidP="007E7146">
      <w:pPr>
        <w:spacing w:after="0" w:line="240" w:lineRule="auto"/>
        <w:ind w:firstLine="709"/>
        <w:jc w:val="both"/>
        <w:rPr>
          <w:rFonts w:ascii="Times New Roman" w:eastAsia="Times New Roman" w:hAnsi="Times New Roman" w:cs="Times New Roman"/>
          <w:spacing w:val="-3"/>
          <w:sz w:val="28"/>
        </w:rPr>
      </w:pPr>
      <w:r>
        <w:rPr>
          <w:rFonts w:ascii="Times New Roman" w:eastAsia="Times New Roman" w:hAnsi="Times New Roman" w:cs="Times New Roman"/>
          <w:spacing w:val="-3"/>
          <w:sz w:val="28"/>
        </w:rPr>
        <w:t>у специалиста администрации</w:t>
      </w:r>
      <w:r>
        <w:rPr>
          <w:rFonts w:ascii="Times New Roman" w:eastAsia="Times New Roman" w:hAnsi="Times New Roman" w:cs="Times New Roman"/>
          <w:i/>
          <w:spacing w:val="-3"/>
          <w:sz w:val="28"/>
        </w:rPr>
        <w:t>,</w:t>
      </w:r>
      <w:r>
        <w:rPr>
          <w:rFonts w:ascii="Times New Roman" w:eastAsia="Times New Roman" w:hAnsi="Times New Roman" w:cs="Times New Roman"/>
          <w:spacing w:val="-3"/>
          <w:sz w:val="28"/>
        </w:rPr>
        <w:t xml:space="preserve"> ответственного за предоставление муниципальной услуги;</w:t>
      </w:r>
    </w:p>
    <w:p w:rsidR="00E524F4" w:rsidRDefault="00BC28FB" w:rsidP="007E7146">
      <w:pPr>
        <w:spacing w:after="0" w:line="240" w:lineRule="auto"/>
        <w:ind w:firstLine="709"/>
        <w:jc w:val="both"/>
        <w:rPr>
          <w:rFonts w:ascii="Times New Roman" w:eastAsia="Times New Roman" w:hAnsi="Times New Roman" w:cs="Times New Roman"/>
          <w:spacing w:val="-3"/>
          <w:sz w:val="28"/>
        </w:rPr>
      </w:pPr>
      <w:r>
        <w:rPr>
          <w:rFonts w:ascii="Times New Roman" w:eastAsia="Times New Roman" w:hAnsi="Times New Roman" w:cs="Times New Roman"/>
          <w:spacing w:val="-3"/>
          <w:sz w:val="28"/>
        </w:rPr>
        <w:t>посредством информационно-телекоммуникационной сети «Интернет» на официальном сайте, Едином и региональном порталах.</w:t>
      </w:r>
    </w:p>
    <w:p w:rsidR="00E524F4" w:rsidRDefault="00BC28FB" w:rsidP="007E714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Сведения, указанные в подпункте 6 пункта 16 настоящего Административного регламента, заявитель может получить, обратившись в Межрайонную ИФНС России № 6 по Ханты-Мансийскому автономному округу - </w:t>
      </w:r>
      <w:proofErr w:type="spellStart"/>
      <w:r>
        <w:rPr>
          <w:rFonts w:ascii="Times New Roman" w:eastAsia="Times New Roman" w:hAnsi="Times New Roman" w:cs="Times New Roman"/>
          <w:sz w:val="28"/>
        </w:rPr>
        <w:t>Югре</w:t>
      </w:r>
      <w:proofErr w:type="spellEnd"/>
      <w:r>
        <w:rPr>
          <w:rFonts w:ascii="Times New Roman" w:eastAsia="Times New Roman" w:hAnsi="Times New Roman" w:cs="Times New Roman"/>
          <w:sz w:val="28"/>
        </w:rPr>
        <w:t xml:space="preserve"> (способы получения информации о месте нахождения и графике работы указаны в подпункте «а» пункта 4 настоящего Административного регламента).</w:t>
      </w:r>
      <w:proofErr w:type="gramEnd"/>
    </w:p>
    <w:p w:rsidR="00E524F4" w:rsidRDefault="00BC28FB" w:rsidP="007E7146">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Документы, указанные в подпунктах 7, 9, 10 пункта 16 настоящего Административного регламента, заявитель может получить, обратившись в </w:t>
      </w:r>
      <w:r>
        <w:rPr>
          <w:rFonts w:ascii="Times New Roman" w:eastAsia="Times New Roman" w:hAnsi="Times New Roman" w:cs="Times New Roman"/>
          <w:sz w:val="28"/>
          <w:shd w:val="clear" w:color="auto" w:fill="FFFFFF"/>
        </w:rPr>
        <w:t xml:space="preserve">Отделении по г. Нижневартовску и </w:t>
      </w:r>
      <w:proofErr w:type="spellStart"/>
      <w:r>
        <w:rPr>
          <w:rFonts w:ascii="Times New Roman" w:eastAsia="Times New Roman" w:hAnsi="Times New Roman" w:cs="Times New Roman"/>
          <w:sz w:val="28"/>
          <w:shd w:val="clear" w:color="auto" w:fill="FFFFFF"/>
        </w:rPr>
        <w:t>Нижневартовскому</w:t>
      </w:r>
      <w:proofErr w:type="spellEnd"/>
      <w:r>
        <w:rPr>
          <w:rFonts w:ascii="Times New Roman" w:eastAsia="Times New Roman" w:hAnsi="Times New Roman" w:cs="Times New Roman"/>
          <w:sz w:val="28"/>
          <w:shd w:val="clear" w:color="auto" w:fill="FFFFFF"/>
        </w:rPr>
        <w:t xml:space="preserve"> району Управления Федерального казначейства по Ханты-Мансийскому автономному округу - </w:t>
      </w:r>
      <w:proofErr w:type="spellStart"/>
      <w:r>
        <w:rPr>
          <w:rFonts w:ascii="Times New Roman" w:eastAsia="Times New Roman" w:hAnsi="Times New Roman" w:cs="Times New Roman"/>
          <w:sz w:val="28"/>
          <w:shd w:val="clear" w:color="auto" w:fill="FFFFFF"/>
        </w:rPr>
        <w:t>Югре</w:t>
      </w:r>
      <w:proofErr w:type="spellEnd"/>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rPr>
        <w:t>(способы получения информации о месте нахождения и графике работы федерального органа указаны в подпункте «б» пункта 4 настоящего административного регламента).</w:t>
      </w:r>
      <w:proofErr w:type="gramEnd"/>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22. Требования к документам, необходимым для предоставления муниципальной услуги.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Заявление о предоставлении муниципальной услуги предоставляется согласно образцу приложения № 2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Схема тяжеловесного и (или) крупногабаритного транспортного средств</w:t>
      </w:r>
      <w:proofErr w:type="gramStart"/>
      <w:r>
        <w:rPr>
          <w:rFonts w:ascii="Times New Roman" w:eastAsia="Times New Roman" w:hAnsi="Times New Roman" w:cs="Times New Roman"/>
          <w:sz w:val="28"/>
        </w:rPr>
        <w:t>а(</w:t>
      </w:r>
      <w:proofErr w:type="gramEnd"/>
      <w:r>
        <w:rPr>
          <w:rFonts w:ascii="Times New Roman" w:eastAsia="Times New Roman" w:hAnsi="Times New Roman" w:cs="Times New Roman"/>
          <w:sz w:val="28"/>
        </w:rPr>
        <w:t>автопоезда), с изображением размещения груза предоставляется согласно приложению № 3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Заявление о предоставлении муниципальной услуги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Копии документов тяжеловесного и (или) крупногабаритного транспортного средства (паспорт транспортного средства или свидетельство о регистрации транспортного средства) заверяются подписью и печатью владельца транспортного средства или нотариально.</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23. Способы подачи документов, необходимых для предоставления муниципальной услуги: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личном обращении в администрацию сельского поселения Ларьяк;</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 почте в администрацию сельского поселения Ларьяк;</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посредством факсимильной связи с последующим предоставлением оригинала заявления и прилагаемых к нему документов;</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посредством Единого портала. </w:t>
      </w:r>
    </w:p>
    <w:p w:rsidR="00E524F4" w:rsidRDefault="00BC28FB" w:rsidP="007E7146">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24.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25. В соответствии с частью 1 статьи 7 Федерального закона </w:t>
      </w:r>
      <w:r>
        <w:rPr>
          <w:rFonts w:ascii="Times New Roman" w:eastAsia="Times New Roman" w:hAnsi="Times New Roman" w:cs="Times New Roman"/>
          <w:sz w:val="28"/>
        </w:rPr>
        <w:br/>
        <w:t>№ 210-ФЗ уполномоченный орган не вправе требовать от заявителей:</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24F4" w:rsidRDefault="00BC28FB" w:rsidP="007E714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r>
          <w:rPr>
            <w:rFonts w:ascii="Times New Roman" w:eastAsia="Times New Roman" w:hAnsi="Times New Roman" w:cs="Times New Roman"/>
            <w:color w:val="0000FF"/>
            <w:sz w:val="28"/>
            <w:u w:val="single"/>
          </w:rPr>
          <w:t>частью 1 статьи 1</w:t>
        </w:r>
      </w:hyperlink>
      <w:r>
        <w:rPr>
          <w:rFonts w:ascii="Times New Roman" w:eastAsia="Times New Roman" w:hAnsi="Times New Roman" w:cs="Times New Roman"/>
          <w:sz w:val="28"/>
        </w:rPr>
        <w:t xml:space="preserve"> Федерального закона № 210-ФЗ государственных и муниципальных услуг, в</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соответствии с нормативными правовыми актами Российской Федерации, нормативными правовыми актами Ханты-Мансийского автономного округа </w:t>
      </w:r>
      <w:proofErr w:type="spellStart"/>
      <w:r>
        <w:rPr>
          <w:rFonts w:ascii="Times New Roman" w:eastAsia="Times New Roman" w:hAnsi="Times New Roman" w:cs="Times New Roman"/>
          <w:sz w:val="28"/>
        </w:rPr>
        <w:t>Югры</w:t>
      </w:r>
      <w:proofErr w:type="spellEnd"/>
      <w:r>
        <w:rPr>
          <w:rFonts w:ascii="Times New Roman" w:eastAsia="Times New Roman" w:hAnsi="Times New Roman" w:cs="Times New Roman"/>
          <w:sz w:val="28"/>
        </w:rPr>
        <w:t xml:space="preserve">, муниципальными правовыми актами, за исключением документов, включенных в определенный </w:t>
      </w:r>
      <w:hyperlink r:id="rId23">
        <w:r>
          <w:rPr>
            <w:rFonts w:ascii="Times New Roman" w:eastAsia="Times New Roman" w:hAnsi="Times New Roman" w:cs="Times New Roman"/>
            <w:color w:val="0000FF"/>
            <w:sz w:val="28"/>
            <w:u w:val="single"/>
          </w:rPr>
          <w:t>частью 6</w:t>
        </w:r>
      </w:hyperlink>
      <w:r>
        <w:rPr>
          <w:rFonts w:ascii="Times New Roman" w:eastAsia="Times New Roman" w:hAnsi="Times New Roman" w:cs="Times New Roman"/>
          <w:sz w:val="28"/>
        </w:rPr>
        <w:t xml:space="preserve"> статьи 7 указанного Федерального закона перечень документов.</w:t>
      </w:r>
      <w:proofErr w:type="gramEnd"/>
      <w:r>
        <w:rPr>
          <w:rFonts w:ascii="Times New Roman" w:eastAsia="Times New Roman" w:hAnsi="Times New Roman" w:cs="Times New Roman"/>
          <w:sz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E524F4" w:rsidRDefault="00E524F4" w:rsidP="007E7146">
      <w:pPr>
        <w:spacing w:after="0" w:line="240" w:lineRule="auto"/>
        <w:ind w:firstLine="709"/>
        <w:jc w:val="both"/>
        <w:rPr>
          <w:rFonts w:ascii="Times New Roman" w:eastAsia="Times New Roman" w:hAnsi="Times New Roman" w:cs="Times New Roman"/>
          <w:sz w:val="28"/>
        </w:rPr>
      </w:pPr>
    </w:p>
    <w:p w:rsidR="00E524F4" w:rsidRDefault="00BC28FB" w:rsidP="007E714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Исчерпывающий перечень оснований для отказа в приеме документов, необходимых для предоставления муниципальной услуги</w:t>
      </w:r>
    </w:p>
    <w:p w:rsidR="00E524F4" w:rsidRDefault="00E524F4" w:rsidP="007E7146">
      <w:pPr>
        <w:spacing w:after="0" w:line="240" w:lineRule="auto"/>
        <w:ind w:firstLine="709"/>
        <w:jc w:val="both"/>
        <w:rPr>
          <w:rFonts w:ascii="Times New Roman" w:eastAsia="Times New Roman" w:hAnsi="Times New Roman" w:cs="Times New Roman"/>
          <w:sz w:val="28"/>
        </w:rPr>
      </w:pP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26. Исчерпывающий перечень оснований для отказа в приеме документов, необходимых для выдачи специального разрешения: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заявление подписано лицом, не имеющим полномочий на подписание данного заявления;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заявление не содержит сведений, указанных в пункте 8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к заявлению не приложены документы, предусмотренные подпунктами 2 – 5 пункта 16 настоящего Административного регламента.</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принятия решения об отказе в приеме заявления, уполномоченный орган незамедлительно информирует заявителя о принятом решении с указанием оснований принятия данного решения. </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подачи заявления посредством Единого или регионального портала информирование заявителя о принятом решении осуществляется через личный кабинет заявителя на Едином или региональном портале.  </w:t>
      </w:r>
    </w:p>
    <w:p w:rsidR="00E524F4" w:rsidRDefault="00E524F4" w:rsidP="007E7146">
      <w:pPr>
        <w:spacing w:after="0" w:line="240" w:lineRule="auto"/>
        <w:ind w:firstLine="709"/>
        <w:jc w:val="both"/>
        <w:rPr>
          <w:rFonts w:ascii="Times New Roman" w:eastAsia="Times New Roman" w:hAnsi="Times New Roman" w:cs="Times New Roman"/>
          <w:sz w:val="28"/>
        </w:rPr>
      </w:pPr>
    </w:p>
    <w:p w:rsidR="00E524F4" w:rsidRDefault="00BC28FB" w:rsidP="007E714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Исчерпывающий перечень оснований для приостановления и (или) отказа в предоставлении муниципальной услуги</w:t>
      </w:r>
    </w:p>
    <w:p w:rsidR="00E524F4" w:rsidRDefault="00E524F4" w:rsidP="007E7146">
      <w:pPr>
        <w:spacing w:after="0" w:line="240" w:lineRule="auto"/>
        <w:ind w:firstLine="708"/>
        <w:jc w:val="both"/>
        <w:rPr>
          <w:rFonts w:ascii="Times New Roman" w:eastAsia="Times New Roman" w:hAnsi="Times New Roman" w:cs="Times New Roman"/>
          <w:sz w:val="28"/>
        </w:rPr>
      </w:pPr>
    </w:p>
    <w:p w:rsidR="00E524F4" w:rsidRDefault="00BC28FB" w:rsidP="007E7146">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27. Предоставление муниципальной услуги приостанавливается в случае, нарушения владельцами автомобильных дорог или согласующими организациями установленных сроков согласования маршрута транспортного средства. Предоставление муниципальной услуги приостанавливается до получения ответа с предоставлением заявителю информации о причинах приостановления.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28. Уполномоченный орган принимает решение об отказе в выдаче специального разрешения в случае, если: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уполномоченный орган не уполномочен выдавать специальное разрешение по заявленному маршруту;</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сведения, предоставленные в заявлении и документах, не соответствуют техническим характеристикам тяжеловесного и (или) крупногабаритного транспортного средства и груза, а также технической возможности осуществления заявленной перевозки грузов;</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установленные требования о перевозке делимого груза не соблюдены;</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 отсутствует согласие заявителя </w:t>
      </w:r>
      <w:proofErr w:type="gramStart"/>
      <w:r>
        <w:rPr>
          <w:rFonts w:ascii="Times New Roman" w:eastAsia="Times New Roman" w:hAnsi="Times New Roman" w:cs="Times New Roman"/>
          <w:sz w:val="28"/>
        </w:rPr>
        <w:t>на</w:t>
      </w:r>
      <w:proofErr w:type="gramEnd"/>
      <w:r>
        <w:rPr>
          <w:rFonts w:ascii="Times New Roman" w:eastAsia="Times New Roman" w:hAnsi="Times New Roman" w:cs="Times New Roman"/>
          <w:sz w:val="28"/>
        </w:rPr>
        <w:t>:</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проведение оценки технического состояния автомобильной дороги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w:t>
      </w:r>
      <w:proofErr w:type="gramStart"/>
      <w:r>
        <w:rPr>
          <w:rFonts w:ascii="Times New Roman" w:eastAsia="Times New Roman" w:hAnsi="Times New Roman" w:cs="Times New Roman"/>
          <w:sz w:val="28"/>
        </w:rPr>
        <w:t>без</w:t>
      </w:r>
      <w:proofErr w:type="gramEnd"/>
      <w:r>
        <w:rPr>
          <w:rFonts w:ascii="Times New Roman" w:eastAsia="Times New Roman" w:hAnsi="Times New Roman" w:cs="Times New Roman"/>
          <w:sz w:val="28"/>
        </w:rPr>
        <w:t xml:space="preserve"> превышает </w:t>
      </w:r>
      <w:proofErr w:type="gramStart"/>
      <w:r>
        <w:rPr>
          <w:rFonts w:ascii="Times New Roman" w:eastAsia="Times New Roman" w:hAnsi="Times New Roman" w:cs="Times New Roman"/>
          <w:sz w:val="28"/>
        </w:rPr>
        <w:t>фактическую</w:t>
      </w:r>
      <w:proofErr w:type="gramEnd"/>
      <w:r>
        <w:rPr>
          <w:rFonts w:ascii="Times New Roman" w:eastAsia="Times New Roman" w:hAnsi="Times New Roman" w:cs="Times New Roman"/>
          <w:sz w:val="28"/>
        </w:rPr>
        <w:t xml:space="preserve"> грузоподъемность искусственных дорожных сооружений, расположенных по маршруту тяжеловесного транспортного средства;</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 заявитель не внес плату в счет возмещения вреда, причиняемого автомобильным дорогам тяжеловесным транспортным средством;</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 заявитель не произвел оплату государственной пошлины за выдачу специального разрешения;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E524F4" w:rsidRDefault="00E524F4" w:rsidP="007E7146">
      <w:pPr>
        <w:spacing w:after="0" w:line="240" w:lineRule="auto"/>
        <w:ind w:firstLine="709"/>
        <w:jc w:val="both"/>
        <w:rPr>
          <w:rFonts w:ascii="Times New Roman" w:eastAsia="Times New Roman" w:hAnsi="Times New Roman" w:cs="Times New Roman"/>
          <w:sz w:val="28"/>
        </w:rPr>
      </w:pPr>
    </w:p>
    <w:p w:rsidR="00E524F4" w:rsidRDefault="00BC28FB" w:rsidP="007E714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Порядок, размер и основания взимания государственной пошлины или иной платы, взимаемой за предоставление муниципальной услуги</w:t>
      </w:r>
    </w:p>
    <w:p w:rsidR="00E524F4" w:rsidRDefault="00E524F4" w:rsidP="007E7146">
      <w:pPr>
        <w:spacing w:after="0" w:line="240" w:lineRule="auto"/>
        <w:ind w:firstLine="709"/>
        <w:jc w:val="both"/>
        <w:rPr>
          <w:rFonts w:ascii="Times New Roman" w:eastAsia="Times New Roman" w:hAnsi="Times New Roman" w:cs="Times New Roman"/>
          <w:color w:val="000000"/>
          <w:sz w:val="28"/>
        </w:rPr>
      </w:pPr>
    </w:p>
    <w:p w:rsidR="00E524F4" w:rsidRDefault="00BC28FB" w:rsidP="007E714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8"/>
        </w:rPr>
        <w:t xml:space="preserve">29. За выдачу </w:t>
      </w:r>
      <w:r>
        <w:rPr>
          <w:rFonts w:ascii="Times New Roman" w:eastAsia="Times New Roman" w:hAnsi="Times New Roman" w:cs="Times New Roman"/>
          <w:sz w:val="28"/>
        </w:rPr>
        <w:t xml:space="preserve">специального разрешения </w:t>
      </w:r>
      <w:r>
        <w:rPr>
          <w:rFonts w:ascii="Times New Roman" w:eastAsia="Times New Roman" w:hAnsi="Times New Roman" w:cs="Times New Roman"/>
          <w:sz w:val="28"/>
          <w:shd w:val="clear" w:color="auto" w:fill="FFFFFF"/>
        </w:rPr>
        <w:t>заявителем уплачивается государственная пошлина, размер которой предусмотрен</w:t>
      </w:r>
      <w:r>
        <w:rPr>
          <w:rFonts w:ascii="Times New Roman" w:eastAsia="Times New Roman" w:hAnsi="Times New Roman" w:cs="Times New Roman"/>
          <w:sz w:val="28"/>
        </w:rPr>
        <w:t> </w:t>
      </w:r>
      <w:r>
        <w:rPr>
          <w:rFonts w:ascii="Times New Roman" w:eastAsia="Times New Roman" w:hAnsi="Times New Roman" w:cs="Times New Roman"/>
          <w:sz w:val="28"/>
          <w:shd w:val="clear" w:color="auto" w:fill="FFFFFF"/>
        </w:rPr>
        <w:t>пунктом 111 части 1 статьи 333.33</w:t>
      </w:r>
      <w:r>
        <w:rPr>
          <w:rFonts w:ascii="Times New Roman" w:eastAsia="Times New Roman" w:hAnsi="Times New Roman" w:cs="Times New Roman"/>
          <w:sz w:val="28"/>
        </w:rPr>
        <w:t> </w:t>
      </w:r>
      <w:r>
        <w:rPr>
          <w:rFonts w:ascii="Times New Roman" w:eastAsia="Times New Roman" w:hAnsi="Times New Roman" w:cs="Times New Roman"/>
          <w:sz w:val="28"/>
          <w:shd w:val="clear" w:color="auto" w:fill="FFFFFF"/>
        </w:rPr>
        <w:t>Налогового кодекса Российской Федерации.</w:t>
      </w:r>
    </w:p>
    <w:p w:rsidR="00E524F4" w:rsidRDefault="00BC28FB" w:rsidP="007E714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Реквизиты для оплаты государственной пошлины размещаются на официальном сайте уполномоченного органа, на информационном стенде уполномоченного органа, а также предоставляются на основании устных и письменных обращений заявителя.</w:t>
      </w:r>
    </w:p>
    <w:p w:rsidR="00E524F4" w:rsidRDefault="00E524F4" w:rsidP="007E7146">
      <w:pPr>
        <w:spacing w:after="0" w:line="240" w:lineRule="auto"/>
        <w:ind w:firstLine="709"/>
        <w:jc w:val="both"/>
        <w:rPr>
          <w:rFonts w:ascii="Times New Roman" w:eastAsia="Times New Roman" w:hAnsi="Times New Roman" w:cs="Times New Roman"/>
          <w:sz w:val="28"/>
        </w:rPr>
      </w:pPr>
    </w:p>
    <w:p w:rsidR="00E524F4" w:rsidRDefault="00BC28FB" w:rsidP="007E714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524F4" w:rsidRDefault="00E524F4" w:rsidP="007E7146">
      <w:pPr>
        <w:spacing w:after="0" w:line="240" w:lineRule="auto"/>
        <w:ind w:firstLine="709"/>
        <w:jc w:val="both"/>
        <w:rPr>
          <w:rFonts w:ascii="Times New Roman" w:eastAsia="Times New Roman" w:hAnsi="Times New Roman" w:cs="Times New Roman"/>
          <w:sz w:val="28"/>
        </w:rPr>
      </w:pP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524F4" w:rsidRDefault="00E524F4" w:rsidP="007E7146">
      <w:pPr>
        <w:spacing w:after="0" w:line="240" w:lineRule="auto"/>
        <w:ind w:firstLine="709"/>
        <w:jc w:val="both"/>
        <w:rPr>
          <w:rFonts w:ascii="Times New Roman" w:eastAsia="Times New Roman" w:hAnsi="Times New Roman" w:cs="Times New Roman"/>
          <w:sz w:val="28"/>
        </w:rPr>
      </w:pPr>
    </w:p>
    <w:p w:rsidR="00E524F4" w:rsidRDefault="00BC28FB" w:rsidP="007E7146">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 xml:space="preserve">Срок и порядок регистрации заявления 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w:t>
      </w:r>
      <w:r>
        <w:rPr>
          <w:rFonts w:ascii="Times New Roman" w:eastAsia="Times New Roman" w:hAnsi="Times New Roman" w:cs="Times New Roman"/>
          <w:sz w:val="28"/>
        </w:rPr>
        <w:br/>
        <w:t xml:space="preserve">автономного округа – </w:t>
      </w:r>
      <w:proofErr w:type="spellStart"/>
      <w:r>
        <w:rPr>
          <w:rFonts w:ascii="Times New Roman" w:eastAsia="Times New Roman" w:hAnsi="Times New Roman" w:cs="Times New Roman"/>
          <w:sz w:val="28"/>
        </w:rPr>
        <w:t>Югры</w:t>
      </w:r>
      <w:proofErr w:type="spellEnd"/>
    </w:p>
    <w:p w:rsidR="00E524F4" w:rsidRDefault="00E524F4" w:rsidP="007E7146">
      <w:pPr>
        <w:tabs>
          <w:tab w:val="left" w:pos="142"/>
        </w:tabs>
        <w:spacing w:after="0" w:line="240" w:lineRule="auto"/>
        <w:ind w:firstLine="709"/>
        <w:jc w:val="both"/>
        <w:rPr>
          <w:rFonts w:ascii="Times New Roman" w:eastAsia="Times New Roman" w:hAnsi="Times New Roman" w:cs="Times New Roman"/>
          <w:sz w:val="28"/>
        </w:rPr>
      </w:pPr>
    </w:p>
    <w:p w:rsidR="00E524F4" w:rsidRDefault="00BC28FB" w:rsidP="007E7146">
      <w:pPr>
        <w:tabs>
          <w:tab w:val="left" w:pos="142"/>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 Письменные обращения, поступившие в адрес уполномоченного органа,</w:t>
      </w:r>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rPr>
        <w:t xml:space="preserve">подлежат обязательной регистрации секретарем администрации сельского поселения </w:t>
      </w:r>
      <w:proofErr w:type="spellStart"/>
      <w:r>
        <w:rPr>
          <w:rFonts w:ascii="Times New Roman" w:eastAsia="Times New Roman" w:hAnsi="Times New Roman" w:cs="Times New Roman"/>
          <w:sz w:val="28"/>
        </w:rPr>
        <w:t>ларьяк</w:t>
      </w:r>
      <w:proofErr w:type="spellEnd"/>
      <w:r>
        <w:rPr>
          <w:rFonts w:ascii="Times New Roman" w:eastAsia="Times New Roman" w:hAnsi="Times New Roman" w:cs="Times New Roman"/>
          <w:sz w:val="28"/>
        </w:rPr>
        <w:t xml:space="preserve"> в журнале регистрации входящих документов</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в течение 1 рабочего дня </w:t>
      </w:r>
      <w:proofErr w:type="gramStart"/>
      <w:r>
        <w:rPr>
          <w:rFonts w:ascii="Times New Roman" w:eastAsia="Times New Roman" w:hAnsi="Times New Roman" w:cs="Times New Roman"/>
          <w:sz w:val="28"/>
        </w:rPr>
        <w:t>с даты поступления</w:t>
      </w:r>
      <w:proofErr w:type="gramEnd"/>
      <w:r>
        <w:rPr>
          <w:rFonts w:ascii="Times New Roman" w:eastAsia="Times New Roman" w:hAnsi="Times New Roman" w:cs="Times New Roman"/>
          <w:sz w:val="28"/>
        </w:rPr>
        <w:t xml:space="preserve"> обращения в уполномоченный орган.</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направления заявления посредством Единого или регионального порталов заявление регистрируется информационной системой. Датой приема указанного заявления является дата его регистрации в информационной системе.</w:t>
      </w:r>
    </w:p>
    <w:p w:rsidR="00E524F4" w:rsidRDefault="00BC28FB" w:rsidP="007E7146">
      <w:pPr>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sz w:val="28"/>
        </w:rPr>
        <w:t>В случае личного обращения заявителя в уполномоченный орган, заявление подлежит приему специалистом администрации</w:t>
      </w:r>
      <w:r>
        <w:rPr>
          <w:rFonts w:ascii="Times New Roman" w:eastAsia="Times New Roman" w:hAnsi="Times New Roman" w:cs="Times New Roman"/>
          <w:b/>
          <w:i/>
          <w:sz w:val="28"/>
        </w:rPr>
        <w:t xml:space="preserve"> </w:t>
      </w:r>
      <w:r>
        <w:rPr>
          <w:rFonts w:ascii="Times New Roman" w:eastAsia="Times New Roman" w:hAnsi="Times New Roman" w:cs="Times New Roman"/>
          <w:sz w:val="28"/>
        </w:rPr>
        <w:t>в течение 15 минут и регистрируется в журнале регистрации входящих документов.</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подачи заявления с использованием Единого или регионального порталов информирование заявителя о его регистрационном номере происходит через личный кабинет заявителя на Едином или региональном портале.</w:t>
      </w:r>
    </w:p>
    <w:p w:rsidR="00E524F4" w:rsidRDefault="00E524F4" w:rsidP="007E7146">
      <w:pPr>
        <w:spacing w:after="0" w:line="240" w:lineRule="auto"/>
        <w:ind w:firstLine="709"/>
        <w:jc w:val="both"/>
        <w:rPr>
          <w:rFonts w:ascii="Times New Roman" w:eastAsia="Times New Roman" w:hAnsi="Times New Roman" w:cs="Times New Roman"/>
          <w:sz w:val="28"/>
          <w:shd w:val="clear" w:color="auto" w:fill="FFFF00"/>
        </w:rPr>
      </w:pPr>
    </w:p>
    <w:p w:rsidR="00E524F4" w:rsidRDefault="00BC28FB" w:rsidP="007E7146">
      <w:pPr>
        <w:tabs>
          <w:tab w:val="left" w:pos="142"/>
        </w:tabs>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Pr>
          <w:rFonts w:ascii="Times New Roman" w:eastAsia="Times New Roman" w:hAnsi="Times New Roman" w:cs="Times New Roman"/>
          <w:sz w:val="28"/>
        </w:rPr>
        <w:t>мультимедийной</w:t>
      </w:r>
      <w:proofErr w:type="spellEnd"/>
      <w:r>
        <w:rPr>
          <w:rFonts w:ascii="Times New Roman" w:eastAsia="Times New Roman" w:hAnsi="Times New Roman" w:cs="Times New Roman"/>
          <w:sz w:val="28"/>
        </w:rPr>
        <w:t xml:space="preserve"> информации о порядке предоставления муниципальной услуги</w:t>
      </w:r>
    </w:p>
    <w:p w:rsidR="00E524F4" w:rsidRDefault="00E524F4" w:rsidP="007E7146">
      <w:pPr>
        <w:tabs>
          <w:tab w:val="left" w:pos="142"/>
        </w:tabs>
        <w:spacing w:after="0" w:line="240" w:lineRule="auto"/>
        <w:ind w:firstLine="709"/>
        <w:jc w:val="center"/>
        <w:rPr>
          <w:rFonts w:ascii="Times New Roman" w:eastAsia="Times New Roman" w:hAnsi="Times New Roman" w:cs="Times New Roman"/>
          <w:sz w:val="28"/>
        </w:rPr>
      </w:pP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Вход и выход из помещения для предоставления муниципальной услуги оборудуются: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пандусами, расширенными проходами, тактильными полосами по путям движения, позволяющими обеспечить беспрепятственный доступ инвалидов;</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соответствующими указателями с автономными источниками бесперебойного питания;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контрастной маркировкой ступеней по пути движения;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информационной мнемосхемой (тактильной схемой движения);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тактильными табличками с надписями, дублированными шрифтом Брайля.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Лестницы, находящиеся по пути движения в помещение для предоставления государственной услуги, оборудуются: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тактильными полосами;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контрастной маркировкой крайних ступеней;</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поручнями с двух сторон, с тактильными полосами, нанесенными на поручни, с тактильно-выпуклым шрифтом и шрифтом Брайля с указанием этажа;</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тактильными табличками с указанием этажей, дублированными шрифтом Брайля.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Вход в здание должен быть оборудован информационной табличкой (вывеской), содержащей информацию о наименовании органа предоставляющего муниципальную услугу, графике работы. </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Места предоставления муниципальной услуги должны соответствовать требованиям к местам обслуживания </w:t>
      </w:r>
      <w:proofErr w:type="spellStart"/>
      <w:r>
        <w:rPr>
          <w:rFonts w:ascii="Times New Roman" w:eastAsia="Times New Roman" w:hAnsi="Times New Roman" w:cs="Times New Roman"/>
          <w:sz w:val="28"/>
        </w:rPr>
        <w:t>маломобильных</w:t>
      </w:r>
      <w:proofErr w:type="spellEnd"/>
      <w:r>
        <w:rPr>
          <w:rFonts w:ascii="Times New Roman" w:eastAsia="Times New Roman" w:hAnsi="Times New Roman" w:cs="Times New Roman"/>
          <w:sz w:val="28"/>
        </w:rPr>
        <w:t xml:space="preserve"> групп населения, к внутреннему оборудованию и устройствам в помещении,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Для ожидания приема заявителям отводятся места, оснащенные стульями, столами (стойками) для возможности оформления документов с наличием писчей бумаги, ручек, бланков документов.</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помещениях для предоставления муниципальной услуги на видном месте располагаются схемы размещения средств пожаротушения и путей эвакуации.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местах предоставления муниципальной услуги предусматривается оборудование доступных мест общественного пользования (туалетов).</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Оформление визуальной, текстовой и </w:t>
      </w:r>
      <w:proofErr w:type="spellStart"/>
      <w:r>
        <w:rPr>
          <w:rFonts w:ascii="Times New Roman" w:eastAsia="Times New Roman" w:hAnsi="Times New Roman" w:cs="Times New Roman"/>
          <w:sz w:val="28"/>
        </w:rPr>
        <w:t>мультимедийной</w:t>
      </w:r>
      <w:proofErr w:type="spellEnd"/>
      <w:r>
        <w:rPr>
          <w:rFonts w:ascii="Times New Roman" w:eastAsia="Times New Roman" w:hAnsi="Times New Roman" w:cs="Times New Roman"/>
          <w:sz w:val="28"/>
        </w:rPr>
        <w:t xml:space="preserve"> информации о муниципальной услуге должно соответствовать оптимальному зрительному и слуховому восприятию этой информации заявителями.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 информационных стендах и в информационно-телекоммуникационной сети «Интернет» размещается информация, указанная в пункте 10 настоящего Административного регламента.</w:t>
      </w:r>
    </w:p>
    <w:p w:rsidR="00E524F4" w:rsidRDefault="00E524F4" w:rsidP="007E7146">
      <w:pPr>
        <w:spacing w:after="0" w:line="240" w:lineRule="auto"/>
        <w:ind w:firstLine="709"/>
        <w:jc w:val="both"/>
        <w:rPr>
          <w:rFonts w:ascii="Times New Roman" w:eastAsia="Times New Roman" w:hAnsi="Times New Roman" w:cs="Times New Roman"/>
          <w:sz w:val="28"/>
        </w:rPr>
      </w:pPr>
    </w:p>
    <w:p w:rsidR="00E524F4" w:rsidRDefault="00BC28FB" w:rsidP="007E714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Показатели доступности и качества муниципальной услуги</w:t>
      </w:r>
    </w:p>
    <w:p w:rsidR="00E524F4" w:rsidRDefault="00E524F4" w:rsidP="007E7146">
      <w:pPr>
        <w:spacing w:after="0" w:line="240" w:lineRule="auto"/>
        <w:ind w:firstLine="709"/>
        <w:jc w:val="both"/>
        <w:rPr>
          <w:rFonts w:ascii="Times New Roman" w:eastAsia="Times New Roman" w:hAnsi="Times New Roman" w:cs="Times New Roman"/>
          <w:sz w:val="28"/>
        </w:rPr>
      </w:pP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 Показателями доступности муниципальной услуги являются: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Единого и регионального порталов;</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бесплатность предоставления информации о процедуре предоставления муниципальной услуги;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доступность заявителей к формам заявлений и иным документам, необходимым для получения муниципальной услуги, размещенных на Едином и региональном </w:t>
      </w:r>
      <w:proofErr w:type="gramStart"/>
      <w:r>
        <w:rPr>
          <w:rFonts w:ascii="Times New Roman" w:eastAsia="Times New Roman" w:hAnsi="Times New Roman" w:cs="Times New Roman"/>
          <w:sz w:val="28"/>
        </w:rPr>
        <w:t>порталах</w:t>
      </w:r>
      <w:proofErr w:type="gramEnd"/>
      <w:r>
        <w:rPr>
          <w:rFonts w:ascii="Times New Roman" w:eastAsia="Times New Roman" w:hAnsi="Times New Roman" w:cs="Times New Roman"/>
          <w:sz w:val="28"/>
        </w:rPr>
        <w:t>, в том числе с возможностью их копирования и заполнения в электронном виде;</w:t>
      </w:r>
    </w:p>
    <w:p w:rsidR="00E524F4" w:rsidRDefault="00BC28FB" w:rsidP="007E714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возможность направления заявителем документов в электронной форме посредством Единого и регионального порталов;</w:t>
      </w:r>
    </w:p>
    <w:p w:rsidR="00E524F4" w:rsidRDefault="00BC28FB" w:rsidP="007E714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возможность получения документов, являющихся результатом предоставления муниципальной услуги, в электронном виде посредством Единого или регионального портала.</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34. Показателями качества муниципальной услуги являются: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E524F4" w:rsidRDefault="00E524F4" w:rsidP="007E7146">
      <w:pPr>
        <w:spacing w:after="0" w:line="240" w:lineRule="auto"/>
        <w:ind w:firstLine="720"/>
        <w:jc w:val="both"/>
        <w:rPr>
          <w:rFonts w:ascii="Times New Roman" w:eastAsia="Times New Roman" w:hAnsi="Times New Roman" w:cs="Times New Roman"/>
          <w:sz w:val="28"/>
        </w:rPr>
      </w:pPr>
    </w:p>
    <w:p w:rsidR="00E524F4" w:rsidRDefault="00BC28FB" w:rsidP="007E714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524F4" w:rsidRDefault="00E524F4" w:rsidP="007E7146">
      <w:pPr>
        <w:spacing w:after="0" w:line="240" w:lineRule="auto"/>
        <w:ind w:firstLine="720"/>
        <w:jc w:val="both"/>
        <w:rPr>
          <w:rFonts w:ascii="Times New Roman" w:eastAsia="Times New Roman" w:hAnsi="Times New Roman" w:cs="Times New Roman"/>
          <w:sz w:val="28"/>
        </w:rPr>
      </w:pPr>
    </w:p>
    <w:p w:rsidR="00E524F4" w:rsidRDefault="00BC28FB" w:rsidP="007E7146">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35. Предоставление муниципальной услуги в электронной форме посредством Единого и регионального порталов осуществляется с использованием электронной подписи, вид которой определяется в соответствии с действующим федеральным законодательством.</w:t>
      </w:r>
    </w:p>
    <w:p w:rsidR="00E524F4" w:rsidRDefault="00BC28FB" w:rsidP="007E714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Предоставление муниципальной услуги в многофункциональных центрах предоставления государственных и муниципальных услуг не осуществляется.</w:t>
      </w:r>
    </w:p>
    <w:p w:rsidR="00E524F4" w:rsidRDefault="00E524F4" w:rsidP="007E7146">
      <w:pPr>
        <w:spacing w:after="0" w:line="240" w:lineRule="auto"/>
        <w:ind w:firstLine="720"/>
        <w:jc w:val="both"/>
        <w:rPr>
          <w:rFonts w:ascii="Times New Roman" w:eastAsia="Times New Roman" w:hAnsi="Times New Roman" w:cs="Times New Roman"/>
          <w:sz w:val="28"/>
        </w:rPr>
      </w:pPr>
    </w:p>
    <w:p w:rsidR="00E524F4" w:rsidRDefault="00BC28FB" w:rsidP="007E714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III. Состав, последовательность и сроки выполнения административных процедур, требования к порядку их выполнения, </w:t>
      </w:r>
      <w:r>
        <w:rPr>
          <w:rFonts w:ascii="Times New Roman" w:eastAsia="Times New Roman" w:hAnsi="Times New Roman" w:cs="Times New Roman"/>
          <w:b/>
          <w:sz w:val="28"/>
        </w:rPr>
        <w:br/>
        <w:t>в том числе особенности выполнения административных процедур в электронной форме</w:t>
      </w:r>
    </w:p>
    <w:p w:rsidR="00E524F4" w:rsidRDefault="00E524F4" w:rsidP="007E7146">
      <w:pPr>
        <w:spacing w:after="0" w:line="240" w:lineRule="auto"/>
        <w:ind w:firstLine="709"/>
        <w:jc w:val="both"/>
        <w:rPr>
          <w:rFonts w:ascii="Times New Roman" w:eastAsia="Times New Roman" w:hAnsi="Times New Roman" w:cs="Times New Roman"/>
          <w:sz w:val="28"/>
        </w:rPr>
      </w:pP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36. Предоставление муниципальной услуги включает в себя следующие административные процедуры:</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прием и регистрация заявления о предоставлении муниципальной услуги;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формирование и направление межведомственных запросов в органы, участвующие в предоставлении муниципальной услуги; </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рассмотрение заявления о предоставлении муниципальной услуги;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согласование маршрута тяжеловесного и (или) крупногабаритного транспортного средства;</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согласование маршрута тяжеловесного и (или) крупногабаритного транспортного средства,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6) рассмотрение представленных документов, оформление разрешения или принятие решения об отказе в выдаче специального разрешения; </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 выдача (направление) заявителю документов, являющихся результатом предоставления муниципальной услуги.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Блок-схема предоставления муниципальной услуги приведена в приложении к настоящему административному регламенту.</w:t>
      </w:r>
    </w:p>
    <w:p w:rsidR="00E524F4" w:rsidRDefault="00E524F4" w:rsidP="007E7146">
      <w:pPr>
        <w:spacing w:after="0" w:line="240" w:lineRule="auto"/>
        <w:ind w:firstLine="709"/>
        <w:jc w:val="both"/>
        <w:rPr>
          <w:rFonts w:ascii="Times New Roman" w:eastAsia="Times New Roman" w:hAnsi="Times New Roman" w:cs="Times New Roman"/>
          <w:sz w:val="28"/>
        </w:rPr>
      </w:pPr>
    </w:p>
    <w:p w:rsidR="00E524F4" w:rsidRDefault="00BC28FB" w:rsidP="007E714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Прием и регистрация заявления о </w:t>
      </w:r>
      <w:r>
        <w:rPr>
          <w:rFonts w:ascii="Times New Roman" w:eastAsia="Times New Roman" w:hAnsi="Times New Roman" w:cs="Times New Roman"/>
          <w:sz w:val="28"/>
        </w:rPr>
        <w:br/>
        <w:t>предоставлении муниципальной услуги</w:t>
      </w:r>
    </w:p>
    <w:p w:rsidR="00E524F4" w:rsidRDefault="00E524F4" w:rsidP="007E7146">
      <w:pPr>
        <w:spacing w:after="0" w:line="240" w:lineRule="auto"/>
        <w:ind w:firstLine="709"/>
        <w:jc w:val="both"/>
        <w:rPr>
          <w:rFonts w:ascii="Times New Roman" w:eastAsia="Times New Roman" w:hAnsi="Times New Roman" w:cs="Times New Roman"/>
          <w:sz w:val="28"/>
        </w:rPr>
      </w:pPr>
    </w:p>
    <w:p w:rsidR="00E524F4" w:rsidRDefault="00BC28FB" w:rsidP="007E7146">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37. Основанием для начала административной процедуры является поступление в уполномоченный орган заявления, в том числе посредством</w:t>
      </w:r>
      <w:r>
        <w:rPr>
          <w:rFonts w:ascii="Times New Roman" w:eastAsia="Times New Roman" w:hAnsi="Times New Roman" w:cs="Times New Roman"/>
          <w:spacing w:val="-1"/>
          <w:sz w:val="28"/>
        </w:rPr>
        <w:t xml:space="preserve"> Единого или регионального порталов.</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 прием и регистрацию заявления, поступившего факсом или по почте, в адрес уполномоченного органа – секретарь администрации сельского поселения Ларьяк;</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 прием и регистрацию заявления, предоставленного заявителем лично в уполномоченный орган или структурное подразделение уполномоченного органа, – специалист администрации,</w:t>
      </w:r>
      <w:r>
        <w:rPr>
          <w:rFonts w:ascii="Times New Roman" w:eastAsia="Times New Roman" w:hAnsi="Times New Roman" w:cs="Times New Roman"/>
          <w:b/>
          <w:i/>
          <w:sz w:val="28"/>
        </w:rPr>
        <w:t xml:space="preserve"> </w:t>
      </w:r>
      <w:r>
        <w:rPr>
          <w:rFonts w:ascii="Times New Roman" w:eastAsia="Times New Roman" w:hAnsi="Times New Roman" w:cs="Times New Roman"/>
          <w:sz w:val="28"/>
        </w:rPr>
        <w:t>ответственный за предоставление муниципальной услуги;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 подписание решения об отказе в регистрации заявления - глава сельского поселения Ларьяк либо лицо, его замещающее;</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 регистрацию решения об отказе в регистрации заявления – секретарь администрации сельского поселения Ларьяк;</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 выдачу (направление) заявителю решения об отказе в регистрации заявления – специалист администрации</w:t>
      </w:r>
      <w:r>
        <w:rPr>
          <w:rFonts w:ascii="Times New Roman" w:eastAsia="Times New Roman" w:hAnsi="Times New Roman" w:cs="Times New Roman"/>
          <w:b/>
          <w:i/>
          <w:sz w:val="28"/>
        </w:rPr>
        <w:t xml:space="preserve">, </w:t>
      </w:r>
      <w:r>
        <w:rPr>
          <w:rFonts w:ascii="Times New Roman" w:eastAsia="Times New Roman" w:hAnsi="Times New Roman" w:cs="Times New Roman"/>
          <w:sz w:val="28"/>
        </w:rPr>
        <w:t>ответственный за предоставление муниципальной услуги.</w:t>
      </w:r>
    </w:p>
    <w:p w:rsidR="00E524F4" w:rsidRDefault="00BC28FB" w:rsidP="007E714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Содержание административных действий, входящих в состав административной процедуры: </w:t>
      </w:r>
    </w:p>
    <w:p w:rsidR="00E524F4" w:rsidRDefault="00BC28FB" w:rsidP="007E714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прием заявления при личном обращении заявителя (продолжительность и (или) максимальный срок выполнения  15 минут с момента получения заявления о предоставлении муниципальной услуги);</w:t>
      </w:r>
    </w:p>
    <w:p w:rsidR="00E524F4" w:rsidRDefault="00BC28FB" w:rsidP="007E714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прием заявления, проверка документов на соответствие требованиям пункта 22 настоящего Административного регламента,  оформление, подписание, регистрация и выдача (направление) заявителю решения об отказе в регистрации заявления (продолжительность и (или) максимальный срок выполнения  в течение 1 рабочего дня </w:t>
      </w:r>
      <w:proofErr w:type="gramStart"/>
      <w:r>
        <w:rPr>
          <w:rFonts w:ascii="Times New Roman" w:eastAsia="Times New Roman" w:hAnsi="Times New Roman" w:cs="Times New Roman"/>
          <w:sz w:val="28"/>
          <w:shd w:val="clear" w:color="auto" w:fill="FFFFFF"/>
        </w:rPr>
        <w:t>с даты</w:t>
      </w:r>
      <w:proofErr w:type="gramEnd"/>
      <w:r>
        <w:rPr>
          <w:rFonts w:ascii="Times New Roman" w:eastAsia="Times New Roman" w:hAnsi="Times New Roman" w:cs="Times New Roman"/>
          <w:sz w:val="28"/>
          <w:shd w:val="clear" w:color="auto" w:fill="FFFFFF"/>
        </w:rPr>
        <w:t xml:space="preserve"> его поступления в уполномоченный орган).</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Специалист администрации, ответственный за предоставление муниципальной услуги, в обязательном порядке предоставляет заявителю сведения о дате приема заявления и его регистрационном номере.</w:t>
      </w:r>
    </w:p>
    <w:p w:rsidR="00E524F4" w:rsidRDefault="00BC28FB" w:rsidP="007E7146">
      <w:pPr>
        <w:spacing w:after="0" w:line="240" w:lineRule="auto"/>
        <w:ind w:firstLine="709"/>
        <w:jc w:val="both"/>
        <w:rPr>
          <w:rFonts w:ascii="Times New Roman" w:eastAsia="Times New Roman" w:hAnsi="Times New Roman" w:cs="Times New Roman"/>
          <w:sz w:val="28"/>
          <w:shd w:val="clear" w:color="auto" w:fill="FFFFFF"/>
        </w:rPr>
      </w:pPr>
      <w:proofErr w:type="gramStart"/>
      <w:r>
        <w:rPr>
          <w:rFonts w:ascii="Times New Roman" w:eastAsia="Times New Roman" w:hAnsi="Times New Roman" w:cs="Times New Roman"/>
          <w:sz w:val="28"/>
          <w:shd w:val="clear" w:color="auto" w:fill="FFFFFF"/>
        </w:rPr>
        <w:t>При наличии оснований для отказа в приеме документов, необходимых для выдачи специального разрешения, указанных в пункте 26 настоящего Административного регламента заявитель информируется об отказе в регистрации заявления о предоставлении муниципальной услуги с указанием оснований принятия такого решения: устно (при личном обращении заявителя или по телефону  при наличии в заявлении телефона заявителя) и в обязательном порядке письменно на номер факса заявителя</w:t>
      </w:r>
      <w:proofErr w:type="gramEnd"/>
      <w:r>
        <w:rPr>
          <w:rFonts w:ascii="Times New Roman" w:eastAsia="Times New Roman" w:hAnsi="Times New Roman" w:cs="Times New Roman"/>
          <w:sz w:val="28"/>
          <w:shd w:val="clear" w:color="auto" w:fill="FFFFFF"/>
        </w:rPr>
        <w:t>, а при его отсутствии в заявлении  по адресу, указанному в заявлении о предоставлении муниципальной услуги, или через личный кабинет заявителя на Едином или региональном портале  в случае подачи заявления с использованием Единого или регионального портала.</w:t>
      </w:r>
    </w:p>
    <w:p w:rsidR="00E524F4" w:rsidRDefault="00BC28FB" w:rsidP="007E714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Критерий принятия решения о приеме и регистрации заявления: наличие (отсутствие) оснований для отказа в приеме документов, необходимых для выдачи специального разрешения, указанных в пункте 26 настоящего Административного регламента.</w:t>
      </w:r>
    </w:p>
    <w:p w:rsidR="00E524F4" w:rsidRDefault="00BC28FB" w:rsidP="007E714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Результат выполнения административной процедуры: </w:t>
      </w:r>
    </w:p>
    <w:p w:rsidR="00E524F4" w:rsidRDefault="00BC28FB" w:rsidP="007E714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зарегистрированное заявление;</w:t>
      </w:r>
    </w:p>
    <w:p w:rsidR="00E524F4" w:rsidRDefault="00BC28FB" w:rsidP="007E714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информирование заявителя об отказе в регистрации заявления с указанием оснований принятия такого решения: устно (при личном обращении заявителя или по телефону  при наличии в заявлении телефона заявителя) и в обязательном порядке письменно на номер факса заявителя, а при его отсутствии в заявлении  по адресу, указанному в заявлении, или через личный кабинет заявителя на Едином или региональном портале  в случае подачи</w:t>
      </w:r>
      <w:proofErr w:type="gramEnd"/>
      <w:r>
        <w:rPr>
          <w:rFonts w:ascii="Times New Roman" w:eastAsia="Times New Roman" w:hAnsi="Times New Roman" w:cs="Times New Roman"/>
          <w:sz w:val="28"/>
        </w:rPr>
        <w:t xml:space="preserve"> заявления с использованием Единого или регионального портала.</w:t>
      </w:r>
    </w:p>
    <w:p w:rsidR="00E524F4" w:rsidRDefault="00BC28FB" w:rsidP="007E7146">
      <w:pPr>
        <w:spacing w:after="0" w:line="240" w:lineRule="auto"/>
        <w:ind w:firstLine="709"/>
        <w:jc w:val="both"/>
        <w:rPr>
          <w:rFonts w:ascii="Times New Roman" w:eastAsia="Times New Roman" w:hAnsi="Times New Roman" w:cs="Times New Roman"/>
          <w:spacing w:val="-1"/>
          <w:sz w:val="28"/>
          <w:shd w:val="clear" w:color="auto" w:fill="FFFFFF"/>
        </w:rPr>
      </w:pPr>
      <w:r>
        <w:rPr>
          <w:rFonts w:ascii="Times New Roman" w:eastAsia="Times New Roman" w:hAnsi="Times New Roman" w:cs="Times New Roman"/>
          <w:spacing w:val="-1"/>
          <w:sz w:val="28"/>
          <w:shd w:val="clear" w:color="auto" w:fill="FFFFFF"/>
        </w:rPr>
        <w:t>Способ фиксации принятого уполномоченным органом</w:t>
      </w:r>
      <w:r>
        <w:rPr>
          <w:rFonts w:ascii="Times New Roman" w:eastAsia="Times New Roman" w:hAnsi="Times New Roman" w:cs="Times New Roman"/>
          <w:b/>
          <w:i/>
          <w:spacing w:val="-1"/>
          <w:sz w:val="28"/>
          <w:shd w:val="clear" w:color="auto" w:fill="FFFFFF"/>
        </w:rPr>
        <w:t xml:space="preserve"> </w:t>
      </w:r>
      <w:r>
        <w:rPr>
          <w:rFonts w:ascii="Times New Roman" w:eastAsia="Times New Roman" w:hAnsi="Times New Roman" w:cs="Times New Roman"/>
          <w:spacing w:val="-1"/>
          <w:sz w:val="28"/>
          <w:shd w:val="clear" w:color="auto" w:fill="FFFFFF"/>
        </w:rPr>
        <w:t xml:space="preserve">заявления: </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поступления заявления факсом или по почте секретарь администрации регистрирует заявление в журнале регистрации входящих документов;</w:t>
      </w:r>
    </w:p>
    <w:p w:rsidR="00E524F4" w:rsidRDefault="00BC28FB" w:rsidP="007E714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случае подачи заявления лично специалист администрации</w:t>
      </w:r>
      <w:r>
        <w:rPr>
          <w:rFonts w:ascii="Times New Roman" w:eastAsia="Times New Roman" w:hAnsi="Times New Roman" w:cs="Times New Roman"/>
          <w:b/>
          <w:i/>
          <w:sz w:val="28"/>
        </w:rPr>
        <w:t xml:space="preserve">, </w:t>
      </w:r>
      <w:r>
        <w:rPr>
          <w:rFonts w:ascii="Times New Roman" w:eastAsia="Times New Roman" w:hAnsi="Times New Roman" w:cs="Times New Roman"/>
          <w:sz w:val="28"/>
        </w:rPr>
        <w:t>ответственный за предоставление муниципальной услуги</w:t>
      </w:r>
      <w:r>
        <w:rPr>
          <w:rFonts w:ascii="Times New Roman" w:eastAsia="Times New Roman" w:hAnsi="Times New Roman" w:cs="Times New Roman"/>
          <w:b/>
          <w:i/>
          <w:sz w:val="28"/>
        </w:rPr>
        <w:t xml:space="preserve">, </w:t>
      </w:r>
      <w:r>
        <w:rPr>
          <w:rFonts w:ascii="Times New Roman" w:eastAsia="Times New Roman" w:hAnsi="Times New Roman" w:cs="Times New Roman"/>
          <w:sz w:val="28"/>
        </w:rPr>
        <w:t>регистрирует заявление в журнале регистрации входящих документов;</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направления заявления посредством Единого или регионального порталов заявление регистрируется информационной системой. Датой приема указанного заявления является дата его регистрации в информационной системе.</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Специалист администрации, ответственный за предоставление муниципальной услуги, в обязательном порядке выдает расписку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подачи заявления с использованием Единого или регионального порталов информирование заявителя о его регистрационном номере происходит через личный кабинет заявителя на Едином или региональном портале.</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поступления заявления факсом или по почте, зарегистрированное заявление с приложениями, передается специалисту администрации, ответственному за предоставление муниципальной услуги.</w:t>
      </w:r>
    </w:p>
    <w:p w:rsidR="00E524F4" w:rsidRDefault="00BC28FB" w:rsidP="007E7146">
      <w:pPr>
        <w:spacing w:after="0" w:line="240" w:lineRule="auto"/>
        <w:ind w:firstLine="709"/>
        <w:jc w:val="both"/>
        <w:rPr>
          <w:rFonts w:ascii="Times New Roman" w:eastAsia="Times New Roman" w:hAnsi="Times New Roman" w:cs="Times New Roman"/>
          <w:spacing w:val="-1"/>
          <w:sz w:val="28"/>
        </w:rPr>
      </w:pPr>
      <w:r>
        <w:rPr>
          <w:rFonts w:ascii="Times New Roman" w:eastAsia="Times New Roman" w:hAnsi="Times New Roman" w:cs="Times New Roman"/>
          <w:spacing w:val="-1"/>
          <w:sz w:val="28"/>
        </w:rPr>
        <w:t xml:space="preserve">Способ фиксации </w:t>
      </w:r>
      <w:r>
        <w:rPr>
          <w:rFonts w:ascii="Times New Roman" w:eastAsia="Times New Roman" w:hAnsi="Times New Roman" w:cs="Times New Roman"/>
          <w:sz w:val="28"/>
        </w:rPr>
        <w:t>решения об отказе в регистрации заявления о предоставлении муниципальной услуги</w:t>
      </w:r>
      <w:r>
        <w:rPr>
          <w:rFonts w:ascii="Times New Roman" w:eastAsia="Times New Roman" w:hAnsi="Times New Roman" w:cs="Times New Roman"/>
          <w:spacing w:val="-1"/>
          <w:sz w:val="28"/>
        </w:rPr>
        <w:t>:</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подписанное главой сельского поселения Ларьяк либо лицом, его замещающим решение об отказе в регистрации заявления регистрируется в журнале регистрации исходящих документов;</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получение заявителем решения об отказе в регистрации заявления нарочно подтверждается соответствующей записью заявителя на копии такого решения;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получение заявителем решения об отказе в регистрации заявления посредством факса подтверждается записью в журнале регистрации исходящих документов;</w:t>
      </w:r>
    </w:p>
    <w:p w:rsidR="00E524F4" w:rsidRDefault="00BC28FB" w:rsidP="007E7146">
      <w:pPr>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sz w:val="28"/>
        </w:rPr>
        <w:t>получение заявителем решения об отказе в регистрации заявления посредством почты подтверждается уведомлением о получении почтового отправления;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подачи заявления с использованием Единого или регионального порталов информирование заявителя об отказе в регистрации заявления происходит через личный кабинет заявителя на Едином или региональном портале.</w:t>
      </w:r>
    </w:p>
    <w:p w:rsidR="00E524F4" w:rsidRDefault="00E524F4" w:rsidP="007E7146">
      <w:pPr>
        <w:spacing w:after="0" w:line="240" w:lineRule="auto"/>
        <w:ind w:firstLine="709"/>
        <w:jc w:val="both"/>
        <w:rPr>
          <w:rFonts w:ascii="Times New Roman" w:eastAsia="Times New Roman" w:hAnsi="Times New Roman" w:cs="Times New Roman"/>
          <w:sz w:val="28"/>
        </w:rPr>
      </w:pPr>
    </w:p>
    <w:p w:rsidR="00E524F4" w:rsidRDefault="00BC28FB" w:rsidP="007E714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Формирование и направление межведомственных запросов в органы, участвующие в предоставлении муниципальной услуги</w:t>
      </w:r>
    </w:p>
    <w:p w:rsidR="00E524F4" w:rsidRDefault="00E524F4" w:rsidP="007E7146">
      <w:pPr>
        <w:spacing w:after="0" w:line="240" w:lineRule="auto"/>
        <w:ind w:firstLine="709"/>
        <w:jc w:val="both"/>
        <w:rPr>
          <w:rFonts w:ascii="Times New Roman" w:eastAsia="Times New Roman" w:hAnsi="Times New Roman" w:cs="Times New Roman"/>
          <w:sz w:val="28"/>
        </w:rPr>
      </w:pP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38. Основанием для начала административной процедуры является поступление специалисту администрации, ответственному за предоставление муниципальной услуги, зарегистрированного заявления или оформленное специальное разрешение. </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Сведения о должностных лицах, ответственных за выполнение административной процедуры: специалист администрации сельского поселения Ларьяк, ответственный за предоставление муниципальной услуги.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Содержание административных действий, входящих в состав административной процедуры: </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проверка комплектности документов, предусмотренных пунктом 16 настоящего Административного регламента;</w:t>
      </w:r>
    </w:p>
    <w:p w:rsidR="00E524F4" w:rsidRDefault="00BC28FB" w:rsidP="007E714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 случае отсутствия документов, указанных в подпунктах 6, 7, 9, 10 пункта 16 настоящего Административного регламента, формирование и направление межведомственных запросов в органы, участвующие в предоставлении муниципальной услуги, в адрес владельцев автомобильных дорог, по дорогам которых проходит маршрут, часть маршрута, заявку на согласование маршрута транспортного средства  (продолжительность и (или) максимальный срок выполнения административного действия – в день поступления зарегистрированного заявления в</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уполномоченный орган либо в течение 1 рабочего дня с момента оформления специального разрешения или уведомления заявителем  об оплате государственной пошлины за выдачу специального разрешения,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принятие специальных мер по обустройству автомобильных дорог или их участков);</w:t>
      </w:r>
      <w:proofErr w:type="gramEnd"/>
    </w:p>
    <w:p w:rsidR="00E524F4" w:rsidRDefault="00BC28FB" w:rsidP="007E7146">
      <w:pPr>
        <w:spacing w:after="0" w:line="240" w:lineRule="auto"/>
        <w:ind w:firstLine="540"/>
        <w:jc w:val="both"/>
        <w:rPr>
          <w:rFonts w:ascii="Arial" w:eastAsia="Arial" w:hAnsi="Arial" w:cs="Arial"/>
          <w:i/>
          <w:color w:val="FF0000"/>
          <w:sz w:val="20"/>
        </w:rPr>
      </w:pPr>
      <w:r>
        <w:rPr>
          <w:rFonts w:ascii="Times New Roman" w:eastAsia="Times New Roman" w:hAnsi="Times New Roman" w:cs="Times New Roman"/>
          <w:sz w:val="28"/>
        </w:rPr>
        <w:t xml:space="preserve">получение ответа на межведомственный запрос (продолжительность и (или) максимальный срок выполнения административного действия – пять рабочих дней со дня поступления межведомственного запроса в орган или организацию, предоставляющие документ и информацию). </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Критерий принятия решения о направлении межведомственного запроса: отсутствие документов, указанных в подпунктах 6, 7, 9, 10 пункта 16 настоящего Административного регламента, необходимых для предоставления муниципальной услуги.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 выполнения административной процедуры: полученные ответы на межведомственные запросы.</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Способ фиксации результата выполнения административной процедуры: </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специалист администрации, ответственный за предоставление муниципальной услуги, регистрирует ответы на запросы, в журнале регистрации входящих документов;</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поступления ответа на межведомственный запрос по почте специалист администрации, ответственный за предоставление муниципальной услуги,  регистрирует ответ на запрос, в журнале регистрации входящих документов.</w:t>
      </w:r>
    </w:p>
    <w:p w:rsidR="00E524F4" w:rsidRDefault="00E524F4" w:rsidP="007E7146">
      <w:pPr>
        <w:spacing w:after="0" w:line="240" w:lineRule="auto"/>
        <w:ind w:firstLine="709"/>
        <w:jc w:val="both"/>
        <w:rPr>
          <w:rFonts w:ascii="Times New Roman" w:eastAsia="Times New Roman" w:hAnsi="Times New Roman" w:cs="Times New Roman"/>
          <w:sz w:val="28"/>
        </w:rPr>
      </w:pPr>
    </w:p>
    <w:p w:rsidR="00E524F4" w:rsidRDefault="00BC28FB" w:rsidP="007E714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Рассмотрение заявления о предоставлении муниципальной услуги</w:t>
      </w:r>
    </w:p>
    <w:p w:rsidR="00E524F4" w:rsidRDefault="00E524F4" w:rsidP="007E7146">
      <w:pPr>
        <w:spacing w:after="0" w:line="240" w:lineRule="auto"/>
        <w:jc w:val="center"/>
        <w:rPr>
          <w:rFonts w:ascii="Times New Roman" w:eastAsia="Times New Roman" w:hAnsi="Times New Roman" w:cs="Times New Roman"/>
          <w:sz w:val="28"/>
        </w:rPr>
      </w:pP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39. Основанием для начала административной процедуры является поступление к специалисту администрации, ответственному за предоставление муниципальной услуги, зарегистрированного заявления и (или) ответов на межведомственные запросы, указанные в пункте 38 настоящего Административного регламента.</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 рассмотрение документов, предоставленных заявителем, оформление решения об отказе в выдаче специального разрешения  специалист администрации, ответственный за предоставление муниципальной услуги;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 подписание решения об отказе в выдаче специального разрешения – глава сельского поселения Ларьяк либо лицо, его замещающее;</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 регистрацию подписанного главой сельского поселения Ларьяк либо лицом, его замещающим, решения об отказе в выдаче специального разрешения – секретарь </w:t>
      </w:r>
      <w:proofErr w:type="spellStart"/>
      <w:r>
        <w:rPr>
          <w:rFonts w:ascii="Times New Roman" w:eastAsia="Times New Roman" w:hAnsi="Times New Roman" w:cs="Times New Roman"/>
          <w:sz w:val="28"/>
        </w:rPr>
        <w:t>аминистрации</w:t>
      </w:r>
      <w:proofErr w:type="spellEnd"/>
      <w:r>
        <w:rPr>
          <w:rFonts w:ascii="Times New Roman" w:eastAsia="Times New Roman" w:hAnsi="Times New Roman" w:cs="Times New Roman"/>
          <w:sz w:val="28"/>
        </w:rPr>
        <w:t xml:space="preserve"> поселения;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Содержание административных действий, входящих в состав административной процедуры: </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рассмотрение представленных заявителем документов: </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проверка наличия полномочий на выдачу специального разрешения по заявленному маршруту;</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проверка сведений, предоставленных в заявлении и документах, на соответствие технических характеристик тяжеловесного и (или) крупногабаритного транспортного и груза, а также технической возможности осуществления заявленной перевозки грузов;</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проверка информации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проверка соблюдения требований о перевозке делимого груза;</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оформление, подписание и регистрация решения об отказе в выдаче специального разрешения.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Продолжительность и (или) максимальный срок выполнения административной процедуры – в течение 4 рабочих дней со дня регистрации заявления и (или) получения ответа на межведомственный запрос, указанный в пункте 38 настоящего Административного регламента.</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Критерием принятия решения о направлении заявления на согласование маршрута с владельцами автомобильных дорог или об отказе в выдаче специального разрешения является отсутствие или наличие оснований для отказа в предоставлении муниципальной услуги, указанных в пункте 28 настоящего Административного регламента.</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Результатом выполнения административной процедуры является: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выявление отсутствия оснований для отказа в предоставлении муниципальной услуги, указанных в пункте 28 настоящего Административного регламента;</w:t>
      </w:r>
    </w:p>
    <w:p w:rsidR="00E524F4" w:rsidRDefault="00BC28FB" w:rsidP="007E714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подписанное главой сельского поселения Ларьяк  либо лицом, его замещающим, решения об отказе в выдаче специального разрешения.</w:t>
      </w:r>
      <w:proofErr w:type="gramEnd"/>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Способ фиксации результата выполнения административной процедуры: решение об отказе в выдаче специального разрешения регистрируется в журнале регистрации исходящих документов.</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отсутствии оснований для отказа в предоставлении муниципальной услуги осуществляются мероприятия по согласованию маршрута тяжеловесного и (или) крупногабаритного транспортного средства.</w:t>
      </w:r>
    </w:p>
    <w:p w:rsidR="00E524F4" w:rsidRDefault="00E524F4" w:rsidP="007E7146">
      <w:pPr>
        <w:spacing w:after="0" w:line="240" w:lineRule="auto"/>
        <w:ind w:firstLine="709"/>
        <w:jc w:val="both"/>
        <w:rPr>
          <w:rFonts w:ascii="Times New Roman" w:eastAsia="Times New Roman" w:hAnsi="Times New Roman" w:cs="Times New Roman"/>
          <w:sz w:val="28"/>
        </w:rPr>
      </w:pPr>
    </w:p>
    <w:p w:rsidR="00E524F4" w:rsidRDefault="00BC28FB" w:rsidP="007E714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Согласование маршрута тяжеловесного и (или) крупногабаритного транспортного средства</w:t>
      </w:r>
    </w:p>
    <w:p w:rsidR="00E524F4" w:rsidRDefault="00E524F4" w:rsidP="007E7146">
      <w:pPr>
        <w:spacing w:after="0" w:line="240" w:lineRule="auto"/>
        <w:jc w:val="center"/>
        <w:rPr>
          <w:rFonts w:ascii="Times New Roman" w:eastAsia="Times New Roman" w:hAnsi="Times New Roman" w:cs="Times New Roman"/>
          <w:sz w:val="28"/>
        </w:rPr>
      </w:pP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40. Основанием для начала административной процедуры является отсутствие оснований для отказа в предоставлении муниципальной услуги, указанных в пункте 28 настоящего Административного регламента.</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Сведения о должностном лице, ответственном за выполнение административной процедуры,  специалист администрации, ответственный за предоставление муниципальной услуги.</w:t>
      </w:r>
    </w:p>
    <w:p w:rsidR="00E524F4" w:rsidRDefault="00BC28FB" w:rsidP="007E7146">
      <w:pPr>
        <w:spacing w:after="0" w:line="240" w:lineRule="auto"/>
        <w:ind w:firstLine="709"/>
        <w:jc w:val="both"/>
        <w:rPr>
          <w:rFonts w:ascii="Times New Roman" w:eastAsia="Times New Roman" w:hAnsi="Times New Roman" w:cs="Times New Roman"/>
          <w:sz w:val="28"/>
          <w:shd w:val="clear" w:color="auto" w:fill="FFFF00"/>
        </w:rPr>
      </w:pPr>
      <w:r>
        <w:rPr>
          <w:rFonts w:ascii="Times New Roman" w:eastAsia="Times New Roman" w:hAnsi="Times New Roman" w:cs="Times New Roman"/>
          <w:sz w:val="28"/>
        </w:rPr>
        <w:t xml:space="preserve">Содержание административных действий, входящих в состав административной процедуры: </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установление пути следования по заявленному маршруту и определение владельцев автомобильных дорог по пути следования заявленного маршрута (продолжительность и (или) максимальный срок выполнения административных действий – в течение 4 рабочих дней со дня принятия решения о направлении заявления на согласование маршрута с владельцами автомобильных дорог);</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согласование маршрута с владельцами автомобильных дорог, по которым проходит маршрут или часть маршрута тяжеловесного и (или) крупногабаритного транспортного средства.</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E524F4" w:rsidRDefault="00BC28FB" w:rsidP="007E714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Специалист администрации, ответственный за предоставление муниципальной услуги, формирует и направляет в адрес владельцев автомобильных дорог заявку на согласование маршрута тяжеловесного и (или) крупногабаритного транспортного средства, (далее – заявка на согласование маршрута), оформленную в соответствии с требованиями, установленными подпунктом 3 пункта 17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(продолжительность и</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или) максимальный срок выполнения административного действия – в течение 4 рабочих дней со дня регистрации заявления о предоставлении муниципальной услуги).</w:t>
      </w:r>
      <w:proofErr w:type="gramEnd"/>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Критерий принятия решения о согласовании маршрута с владельцами автомобильных дорог: маршрут или часть маршрута тяжеловесного и (или) крупногабаритного транспортного средства проходит по автомобильным дорогам,  находящимся в государственной, муниципальной собственности, во владении на вещном праве физических или юридических лиц.</w:t>
      </w:r>
    </w:p>
    <w:p w:rsidR="00E524F4" w:rsidRDefault="00BC28FB" w:rsidP="007E714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 случае если будет установлено, что по маршруту, предложенному заявителем, для осуществления движения тяжеловесного и (или) крупногабаритного транспортного средства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специалист администрации, ответственный за предоставление муниципальной услуги, информирует об этом заявителя и</w:t>
      </w:r>
      <w:proofErr w:type="gramEnd"/>
      <w:r>
        <w:rPr>
          <w:rFonts w:ascii="Times New Roman" w:eastAsia="Times New Roman" w:hAnsi="Times New Roman" w:cs="Times New Roman"/>
          <w:sz w:val="28"/>
        </w:rPr>
        <w:t xml:space="preserve"> дальнейшее согласование маршрута осуществляется в соответствии с пунктом 41 настоящего Административного регламента.</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После согласования маршрута транспортного средства всеми владельцами автомобильных дорог, входящих в маршрут, специалист администрации, ответственный за предоставление муниципальной услуги, осуществляет следующие действия: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оформляет специальное разрешение в порядке, предусмотренном пунктом 42 настоящего Административного регламента, в случае если маршрут транспортного средства согласован всеми владельцами автомобильных дорог, входящих в маршрут;</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формирует и направляет в адрес Госавтоинспекции заявку на согласование маршрута, оформленную в соответствии с требованиями, установленными пунктом 20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Критерий принятия решения о согласовании маршрута с Госавтоинспекцией: согласование с Госавтоинспекцией проводится в случаях, если для движения тяжеловесного крупногабаритного транспортного средства, требуется: </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укрепление отдельных участков автомобильных дорог; </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изменение организации дорожного движения по маршруту движения тяжеловесного и (или) крупногабаритного транспортного средства; </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введение ограничений в отношении движения других транспортных средств по требованиям обеспечения безопасности дорожного движения.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Результат выполнения административной процедуры: </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полученные согласования маршрута с владельцами автомобильных дорог с расчетом платы в счет возмещения вреда, причиняемого автомобильным дорогам тяжеловесным транспортным средством или отказ в согласовании маршрута, с Госавтоинспекцией;</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информирование заявителя о необходимости составления специального проекта, проведения обследования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нарушения владельцами автомобильных дорог или согласующими организациями установленных сроков согласования уполномоченный орган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Способ фиксации результата выполнения административной процедуры: </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Секретарь администрации поселения регистрирует документы, являющиеся результатом </w:t>
      </w:r>
      <w:r>
        <w:rPr>
          <w:rFonts w:ascii="Times New Roman" w:eastAsia="Times New Roman" w:hAnsi="Times New Roman" w:cs="Times New Roman"/>
          <w:spacing w:val="-1"/>
          <w:sz w:val="28"/>
        </w:rPr>
        <w:t xml:space="preserve">выполнения </w:t>
      </w:r>
      <w:r>
        <w:rPr>
          <w:rFonts w:ascii="Times New Roman" w:eastAsia="Times New Roman" w:hAnsi="Times New Roman" w:cs="Times New Roman"/>
          <w:sz w:val="28"/>
        </w:rPr>
        <w:t>административной процедуры, в журнале регистрации исходящих документов;</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выдаче заявителю информации нарочно, получение такой информации заявителем подтверждается соответствующей записью заявителя на копии такого документа;</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получение заявителем информации посредством факса подтверждается записью в журнале регистрации исходящих документов;</w:t>
      </w:r>
    </w:p>
    <w:p w:rsidR="00E524F4" w:rsidRDefault="00BC28FB" w:rsidP="007E7146">
      <w:pPr>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sz w:val="28"/>
        </w:rPr>
        <w:t>получение заявителем информации посредством почты подтверждается уведомлением о получении почтового отправления;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подачи заявления с использованием Единого или регионального порталов информирование заявителя происходит через личный кабинет заявителя на Едином или региональном портале.</w:t>
      </w:r>
    </w:p>
    <w:p w:rsidR="00E524F4" w:rsidRDefault="00E524F4" w:rsidP="007E7146">
      <w:pPr>
        <w:spacing w:after="0" w:line="240" w:lineRule="auto"/>
        <w:ind w:firstLine="709"/>
        <w:jc w:val="both"/>
        <w:rPr>
          <w:rFonts w:ascii="Times New Roman" w:eastAsia="Times New Roman" w:hAnsi="Times New Roman" w:cs="Times New Roman"/>
          <w:sz w:val="28"/>
        </w:rPr>
      </w:pPr>
    </w:p>
    <w:p w:rsidR="00E524F4" w:rsidRDefault="00BC28FB" w:rsidP="007E714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Согласование маршрута тяжеловесного и (или) крупногабаритного транспортного средства,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w:t>
      </w:r>
      <w:r>
        <w:rPr>
          <w:rFonts w:ascii="Times New Roman" w:eastAsia="Times New Roman" w:hAnsi="Times New Roman" w:cs="Times New Roman"/>
          <w:sz w:val="28"/>
        </w:rPr>
        <w:br/>
        <w:t>их участков, а также пересекающих автомобильную дорогу сооружений и инженерных коммуникаций</w:t>
      </w:r>
    </w:p>
    <w:p w:rsidR="00E524F4" w:rsidRDefault="00E524F4" w:rsidP="007E7146">
      <w:pPr>
        <w:spacing w:after="0" w:line="240" w:lineRule="auto"/>
        <w:ind w:firstLine="709"/>
        <w:jc w:val="both"/>
        <w:rPr>
          <w:rFonts w:ascii="Times New Roman" w:eastAsia="Times New Roman" w:hAnsi="Times New Roman" w:cs="Times New Roman"/>
          <w:sz w:val="28"/>
        </w:rPr>
      </w:pP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41. Основанием для начала административной процедуры является информирование заявителя о необходимости составления специального проекта, проведения обследования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Сведения о должностном лице, ответственном за выполнение административной процедуры,  специалист администрации, ответственный за предоставление муниципальной услуги.</w:t>
      </w:r>
    </w:p>
    <w:p w:rsidR="00E524F4" w:rsidRDefault="00BC28FB" w:rsidP="007E7146">
      <w:pPr>
        <w:spacing w:after="0" w:line="240" w:lineRule="auto"/>
        <w:ind w:firstLine="709"/>
        <w:jc w:val="both"/>
        <w:rPr>
          <w:rFonts w:ascii="Times New Roman" w:eastAsia="Times New Roman" w:hAnsi="Times New Roman" w:cs="Times New Roman"/>
          <w:sz w:val="28"/>
          <w:shd w:val="clear" w:color="auto" w:fill="FFFF00"/>
        </w:rPr>
      </w:pPr>
      <w:r>
        <w:rPr>
          <w:rFonts w:ascii="Times New Roman" w:eastAsia="Times New Roman" w:hAnsi="Times New Roman" w:cs="Times New Roman"/>
          <w:sz w:val="28"/>
        </w:rPr>
        <w:t xml:space="preserve">Содержание административных действий, входящих в состав административной процедуры: </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согласование маршрута с владельцами пересекающих автомобильную дорогу сооружений и инженерных коммуникаций.</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если для осуществления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осуществляется согласование маршрута транспортного средства с владельцами пересекающих автомобильную дорогу сооружений и инженерных коммуникаций, которое проводится владельцами автомобильных дорог в порядке, предусмотренном пунктом 23 Порядка выдачи специального разрешения на движение по автомобильным дорогам транспортного средства, </w:t>
      </w:r>
      <w:proofErr w:type="gramStart"/>
      <w:r>
        <w:rPr>
          <w:rFonts w:ascii="Times New Roman" w:eastAsia="Times New Roman" w:hAnsi="Times New Roman" w:cs="Times New Roman"/>
          <w:sz w:val="28"/>
        </w:rPr>
        <w:t>осуществляющего</w:t>
      </w:r>
      <w:proofErr w:type="gramEnd"/>
      <w:r>
        <w:rPr>
          <w:rFonts w:ascii="Times New Roman" w:eastAsia="Times New Roman" w:hAnsi="Times New Roman" w:cs="Times New Roman"/>
          <w:sz w:val="28"/>
        </w:rPr>
        <w:t xml:space="preserve"> перевозки тяжеловесных и (или) крупногабаритных грузов.</w:t>
      </w:r>
    </w:p>
    <w:p w:rsidR="00E524F4" w:rsidRDefault="00BC28FB" w:rsidP="007E7146">
      <w:pPr>
        <w:spacing w:after="0" w:line="240" w:lineRule="auto"/>
        <w:ind w:firstLine="709"/>
        <w:jc w:val="both"/>
        <w:rPr>
          <w:rFonts w:ascii="Times New Roman" w:eastAsia="Times New Roman" w:hAnsi="Times New Roman" w:cs="Times New Roman"/>
          <w:sz w:val="28"/>
          <w:shd w:val="clear" w:color="auto" w:fill="FFFFFF"/>
        </w:rPr>
      </w:pPr>
      <w:proofErr w:type="gramStart"/>
      <w:r>
        <w:rPr>
          <w:rFonts w:ascii="Times New Roman" w:eastAsia="Times New Roman" w:hAnsi="Times New Roman" w:cs="Times New Roman"/>
          <w:sz w:val="28"/>
          <w:shd w:val="clear" w:color="auto" w:fill="FFFFFF"/>
        </w:rPr>
        <w:t xml:space="preserve">Продолжительность и (или) максимальный срок получения от владельцев пересекающих автомобильную дорогу сооружений и инженерных коммуникаций информации о предполагаемом размере расходов на принятие специальных мер по обустройству пересекающих автомобильную дорогу сооружений и инженерных коммуникаций и условиях их проведения составляет не более 2 рабочих дней со дня регистрации владельцами пересекающих автомобильную дорогу сооружений и инженерных коммуникаций заявки от владельца автомобильной дороги. </w:t>
      </w:r>
      <w:proofErr w:type="gramEnd"/>
    </w:p>
    <w:p w:rsidR="00E524F4" w:rsidRDefault="00BC28FB" w:rsidP="007E714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Информирование заявителя о необходимости проведения специальных мер по обустройству пересекающих автомобильную дорогу сооружений и инженерных коммуникаций, об условиях их проведения и о предполагаемом размере расходов осуществляется в течение 1 рабочего дня со дня получения от владельцев пересекающих автомобильную дорогу сооружений и инженерных коммуникаций такой информации.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подачи заявления с использованием Единого или регионального портала информирование заявителя о принятом решении происходит через личный кабинет заявителя на Едином или региональном портале.</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получении согласия от заявителя специалист администрации, ответственный за предоставление муниципальной услуги, направляет такое согласие владельцу пересекающих автомобильную дорогу сооружений и инженерных коммуникаций в день получения его от заявителя;</w:t>
      </w:r>
    </w:p>
    <w:p w:rsidR="00E524F4" w:rsidRDefault="00BC28FB" w:rsidP="007E714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2) согласование маршрута с владельцами инфраструктуры железнодорожного транспорта, в ведении которых находятся железнодорожные переезды.</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Согласование маршрута с владельцами инфраструктуры железнодорожного транспорта, в ведении которых находятся железнодорожные переезды, проводится владельцами автомобильных дорог в порядке, предусмотренном пунктами 24 – 26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E524F4" w:rsidRDefault="00BC28FB" w:rsidP="007E714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Критерий принятия решения о согласовании маршрута с владельцами инфраструктуры железнодорожного транспорта: </w:t>
      </w:r>
    </w:p>
    <w:p w:rsidR="00E524F4" w:rsidRDefault="00BC28FB" w:rsidP="007E714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маршрут тяжеловесного и (или) крупногабаритного транспортного средства проходит через железнодорожные переезды;</w:t>
      </w:r>
    </w:p>
    <w:p w:rsidR="00E524F4" w:rsidRDefault="00BC28FB" w:rsidP="007E714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ширина транспортного средства с грузом или без груза составляет 5 м и более и высота от поверхности дороги 4,5 м и более;</w:t>
      </w:r>
    </w:p>
    <w:p w:rsidR="00E524F4" w:rsidRDefault="00BC28FB" w:rsidP="007E714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длина транспортного средства с одним прицепом превышает 22 м или автопоезд имеет два и более прицепа;</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скорость движения транспортного средства менее 8 км/ч.</w:t>
      </w:r>
    </w:p>
    <w:p w:rsidR="00E524F4" w:rsidRDefault="00BC28FB" w:rsidP="007E714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Продолжительность и (или) максимальный срок получения от владельцев инфраструктуры железнодорожного транспорта документа о согласовании или об отказе в согласовании маршрута составляет не более 3 календарных дней </w:t>
      </w:r>
      <w:proofErr w:type="gramStart"/>
      <w:r>
        <w:rPr>
          <w:rFonts w:ascii="Times New Roman" w:eastAsia="Times New Roman" w:hAnsi="Times New Roman" w:cs="Times New Roman"/>
          <w:sz w:val="28"/>
          <w:shd w:val="clear" w:color="auto" w:fill="FFFFFF"/>
        </w:rPr>
        <w:t>с даты получения</w:t>
      </w:r>
      <w:proofErr w:type="gramEnd"/>
      <w:r>
        <w:rPr>
          <w:rFonts w:ascii="Times New Roman" w:eastAsia="Times New Roman" w:hAnsi="Times New Roman" w:cs="Times New Roman"/>
          <w:sz w:val="28"/>
          <w:shd w:val="clear" w:color="auto" w:fill="FFFFFF"/>
        </w:rPr>
        <w:t xml:space="preserve"> владельцем инфраструктуры железнодорожного транспорта заявки от владельца автомобильной дороги.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уполномоченный орган;</w:t>
      </w:r>
    </w:p>
    <w:p w:rsidR="00E524F4" w:rsidRDefault="00BC28FB" w:rsidP="007E714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3) осуществление мероприятий по оценке технического состояния автомобильных дорог и укреплению автомобильных дорог или принятию специальных мер по обустройству автомобильных дорог или их участков.</w:t>
      </w:r>
    </w:p>
    <w:p w:rsidR="00E524F4" w:rsidRDefault="00BC28FB" w:rsidP="007E714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Мероприятия по оценке технического состояния автомобильных дорог и укреплению автомобильных дорог или принятию специальных мер по обустройству автомобильных дорог или их участков проводятся владельцами автомобильных дорог в порядке, предусмотренном пунктами 26 - 35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E524F4" w:rsidRDefault="00BC28FB" w:rsidP="007E714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 случае</w:t>
      </w:r>
      <w:proofErr w:type="gramStart"/>
      <w:r>
        <w:rPr>
          <w:rFonts w:ascii="Times New Roman" w:eastAsia="Times New Roman" w:hAnsi="Times New Roman" w:cs="Times New Roman"/>
          <w:sz w:val="28"/>
          <w:shd w:val="clear" w:color="auto" w:fill="FFFFFF"/>
        </w:rPr>
        <w:t>,</w:t>
      </w:r>
      <w:proofErr w:type="gramEnd"/>
      <w:r>
        <w:rPr>
          <w:rFonts w:ascii="Times New Roman" w:eastAsia="Times New Roman" w:hAnsi="Times New Roman" w:cs="Times New Roman"/>
          <w:sz w:val="28"/>
          <w:shd w:val="clear" w:color="auto" w:fill="FFFFFF"/>
        </w:rPr>
        <w:t xml:space="preserve">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тяжеловесного транспортного средства, продолжительность и (или) максимальный срок получения от владельцев автомобильных дорог информации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 составляет не более 2 рабочих дней </w:t>
      </w:r>
      <w:proofErr w:type="gramStart"/>
      <w:r>
        <w:rPr>
          <w:rFonts w:ascii="Times New Roman" w:eastAsia="Times New Roman" w:hAnsi="Times New Roman" w:cs="Times New Roman"/>
          <w:sz w:val="28"/>
          <w:shd w:val="clear" w:color="auto" w:fill="FFFFFF"/>
        </w:rPr>
        <w:t>с даты регистрации</w:t>
      </w:r>
      <w:proofErr w:type="gramEnd"/>
      <w:r>
        <w:rPr>
          <w:rFonts w:ascii="Times New Roman" w:eastAsia="Times New Roman" w:hAnsi="Times New Roman" w:cs="Times New Roman"/>
          <w:sz w:val="28"/>
          <w:shd w:val="clear" w:color="auto" w:fill="FFFFFF"/>
        </w:rPr>
        <w:t xml:space="preserve"> владельцем автомобильной дороги заявки на согласование маршрута.</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Информирование заявителя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осуществляется в течение 2 рабочих дней со дня получения ответов от владельцев автомобильной дороги такой информации.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Заявитель в срок до 5 рабочих дней направляет в уполномоченный орган согласие на проведение оценки технического состояния автомобильных дорог или их участков и на оплату расходов. </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 в порядке, предусмотренном административной процедурой, указанной в пункте 42 настоящего Административного регламента.</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Срок проведения оценки технического состояния автомобильных дорог и (или) их участков не должен превышать 30 рабочих дней.</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Информирование заявителя о результатах оценки технического состояния автомобильных дорог или их участков осуществляется в течение 3 рабочих дней со дня получения от владельцев автомобильных дорог такой информации.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Заявитель в срок до 5 рабочих дней направляет в уполномоченный орган согласие на проведение укрепления автомобильных дорог или принятия специальных мер по обустройству автомобильных дорог или их участков.</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уполномоченный орган принимает решение об отказе в оформлении специального разрешения в порядке, предусмотренном административной процедурой, указанной в пункте 42 настоящего Административного регламента.</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Специалист администрации, ответственный за предоставление муниципальной услуги, при получении необходимых согласований в день их получения доводит до заявителя размер платы в счет возмещения вреда, причиняемого автомобильным дорогам тяжеловесным транспортным средством.</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Результат выполнения административной процедуры: </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получение информации о предполагаемом размере расходов на принятие специальных мер по обустройству пересекающих автомобильную дорогу сооружений и инженерных коммуникаций и условиях их проведения;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информирование заявителя о необходимости проведения специальных мер по обустройству пересекающих автомобильную дорогу сооружений и инженерных коммуникаций, об условиях проведения и о предполагаемом размере расходов;</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получение согласия или отказа заявителя на проведение специальных мер по обустройству пересекающих автомобильную дорогу сооружений и инженерных коммуникаций, об условиях их проведения и о предполагаемом размере расходов;</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информирование заявителя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получение согласия или отказа заявителя на проведение оценки технического состояния автомобильных дорог или их участков и предполагаемых </w:t>
      </w:r>
      <w:proofErr w:type="gramStart"/>
      <w:r>
        <w:rPr>
          <w:rFonts w:ascii="Times New Roman" w:eastAsia="Times New Roman" w:hAnsi="Times New Roman" w:cs="Times New Roman"/>
          <w:sz w:val="28"/>
        </w:rPr>
        <w:t>расходах</w:t>
      </w:r>
      <w:proofErr w:type="gramEnd"/>
      <w:r>
        <w:rPr>
          <w:rFonts w:ascii="Times New Roman" w:eastAsia="Times New Roman" w:hAnsi="Times New Roman" w:cs="Times New Roman"/>
          <w:sz w:val="28"/>
        </w:rPr>
        <w:t xml:space="preserve"> на осуществление указанной оценки;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получение информации о результатах оценки технического состояния автомобильных дорог или их участков;</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информирование заявителя о результатах оценки технического состояния автомобильных дорог или их участков;</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получение согласия или отказа заявителя на укрепление автомобильных дорог или принятие специальных мер по обустройству автомобильных дорог или их участков;</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получение согласования маршрута с расчетом платы в счет возмещения вреда, причиняемого автомобильным дорогам тяжеловесным транспортным средством или мотивированный отказ в согласовании заявки на согласование маршрута;</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информирование заявителя о размере платы в счет возмещения вреда, причиняемого автомобильным дорогам тяжеловесным транспортным средством.</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Способ фиксации результата </w:t>
      </w:r>
      <w:r>
        <w:rPr>
          <w:rFonts w:ascii="Times New Roman" w:eastAsia="Times New Roman" w:hAnsi="Times New Roman" w:cs="Times New Roman"/>
          <w:spacing w:val="-1"/>
          <w:sz w:val="28"/>
        </w:rPr>
        <w:t xml:space="preserve">выполнения </w:t>
      </w:r>
      <w:r>
        <w:rPr>
          <w:rFonts w:ascii="Times New Roman" w:eastAsia="Times New Roman" w:hAnsi="Times New Roman" w:cs="Times New Roman"/>
          <w:sz w:val="28"/>
        </w:rPr>
        <w:t xml:space="preserve">административной процедуры: </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секретарь администрации регистрирует документы, являющиеся результатом </w:t>
      </w:r>
      <w:r>
        <w:rPr>
          <w:rFonts w:ascii="Times New Roman" w:eastAsia="Times New Roman" w:hAnsi="Times New Roman" w:cs="Times New Roman"/>
          <w:spacing w:val="-1"/>
          <w:sz w:val="28"/>
        </w:rPr>
        <w:t xml:space="preserve">выполнения </w:t>
      </w:r>
      <w:r>
        <w:rPr>
          <w:rFonts w:ascii="Times New Roman" w:eastAsia="Times New Roman" w:hAnsi="Times New Roman" w:cs="Times New Roman"/>
          <w:sz w:val="28"/>
        </w:rPr>
        <w:t>административной процедуры, в журнале регистрации и</w:t>
      </w:r>
      <w:r w:rsidR="00B33A0D">
        <w:rPr>
          <w:rFonts w:ascii="Times New Roman" w:eastAsia="Times New Roman" w:hAnsi="Times New Roman" w:cs="Times New Roman"/>
          <w:sz w:val="28"/>
        </w:rPr>
        <w:t>с</w:t>
      </w:r>
      <w:r>
        <w:rPr>
          <w:rFonts w:ascii="Times New Roman" w:eastAsia="Times New Roman" w:hAnsi="Times New Roman" w:cs="Times New Roman"/>
          <w:sz w:val="28"/>
        </w:rPr>
        <w:t>ходящих документов;</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выдаче заявителю информации нарочно, получение такой информации заявителем подтверждается соответствующей записью заявителя на копии такого документа;</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получение заявителем информации посредством факса подтверждается записью в журнале регистрации исходящих документов;</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получение заявителем информации посредством почты подтверждается уведомлением о получении почтового отправления;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подачи заявления с использованием Единого или регионального порталов информирование заявителя происходит через личный кабинет заявителя на Едином или региональном портале.</w:t>
      </w:r>
    </w:p>
    <w:p w:rsidR="00E524F4" w:rsidRDefault="00E524F4" w:rsidP="007E7146">
      <w:pPr>
        <w:spacing w:after="0" w:line="240" w:lineRule="auto"/>
        <w:ind w:firstLine="709"/>
        <w:jc w:val="both"/>
        <w:rPr>
          <w:rFonts w:ascii="Times New Roman" w:eastAsia="Times New Roman" w:hAnsi="Times New Roman" w:cs="Times New Roman"/>
          <w:sz w:val="28"/>
        </w:rPr>
      </w:pPr>
    </w:p>
    <w:p w:rsidR="00E524F4" w:rsidRDefault="00BC28FB" w:rsidP="007E714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Рассмотрение представленных документов, </w:t>
      </w:r>
    </w:p>
    <w:p w:rsidR="00E524F4" w:rsidRDefault="00BC28FB" w:rsidP="007E714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оформление разрешения или принятие решения об отказе в выдаче специального разрешения</w:t>
      </w:r>
    </w:p>
    <w:p w:rsidR="00E524F4" w:rsidRDefault="00E524F4" w:rsidP="007E7146">
      <w:pPr>
        <w:spacing w:after="0" w:line="240" w:lineRule="auto"/>
        <w:ind w:firstLine="709"/>
        <w:jc w:val="both"/>
        <w:rPr>
          <w:rFonts w:ascii="Times New Roman" w:eastAsia="Times New Roman" w:hAnsi="Times New Roman" w:cs="Times New Roman"/>
          <w:sz w:val="28"/>
        </w:rPr>
      </w:pP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42. Основанием для начала административной процедуры является поступление специалисту администрации, ответственному за предоставление муниципальной услуги, информации о согласовании маршрута или об отказе в его согласовании.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 рассмотрение документов, необходимых для предоставления муниципальной услуги, оформление специального разрешения или решения об отказе в выдаче специального разрешения, их регистрацию – специалист администрации, ответственный за предоставление муниципальной услуги;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 подписание специального разрешения или решения об отказе в выдаче специального разрешения – глава сельского поселения Ларьяк либо лицо, его замещающее;</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 регистрацию подписанного специального разрешения или решения об отказе в выдаче специального разрешения – секретарь администрации поселения.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Содержание административных действий, входящих в состав административной процедуры: </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рассмотрение документов, необходимых для предоставления муниципальной услуги, оформление специального разрешения или решения об отказе в выдаче специального разрешения;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подписание специального разрешения или решения об отказе в выдаче специального разрешения;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регистрация специального разрешения или решения об отказе в выдаче специального разрешения.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Продолжительность и (или) максимальный срок выполнения административной процедуры – в день поступления информации о согласовании маршрута или отказа в его согласовании.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28 настоящего Административного регламента, информация о согласовании маршрута или отказа в его согласовании владельцами автомобильных дорог </w:t>
      </w:r>
      <w:proofErr w:type="gramStart"/>
      <w:r>
        <w:rPr>
          <w:rFonts w:ascii="Times New Roman" w:eastAsia="Times New Roman" w:hAnsi="Times New Roman" w:cs="Times New Roman"/>
          <w:sz w:val="28"/>
        </w:rPr>
        <w:t>и(</w:t>
      </w:r>
      <w:proofErr w:type="gramEnd"/>
      <w:r>
        <w:rPr>
          <w:rFonts w:ascii="Times New Roman" w:eastAsia="Times New Roman" w:hAnsi="Times New Roman" w:cs="Times New Roman"/>
          <w:sz w:val="28"/>
        </w:rPr>
        <w:t>или) Госавтоинспекцией.</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Результатом выполнения административной процедуры является: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подписанное главой сельского поселения Ларьяк либо лицом, его замещающим, специальное разрешение или решение об отказе в выдаче специального разрешения.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Способ фиксации результата выполнения административной процедуры: </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специальное разрешение регистрируется в реестре выданных специальных разрешений;</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решение об отказе в выдаче специального разрешения регистрируется в журнале регистрации исходящих документов.</w:t>
      </w:r>
    </w:p>
    <w:p w:rsidR="00E524F4" w:rsidRDefault="00E524F4" w:rsidP="007E7146">
      <w:pPr>
        <w:spacing w:after="0" w:line="240" w:lineRule="auto"/>
        <w:ind w:firstLine="709"/>
        <w:jc w:val="both"/>
        <w:rPr>
          <w:rFonts w:ascii="Times New Roman" w:eastAsia="Times New Roman" w:hAnsi="Times New Roman" w:cs="Times New Roman"/>
          <w:sz w:val="28"/>
        </w:rPr>
      </w:pPr>
    </w:p>
    <w:p w:rsidR="00E524F4" w:rsidRDefault="00BC28FB" w:rsidP="007E7146">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Выдача (направление) заявителю документов, являющихся результатом предоставления муниципальной услуги</w:t>
      </w:r>
    </w:p>
    <w:p w:rsidR="00E524F4" w:rsidRDefault="00E524F4" w:rsidP="007E7146">
      <w:pPr>
        <w:spacing w:after="0" w:line="240" w:lineRule="auto"/>
        <w:ind w:firstLine="709"/>
        <w:jc w:val="both"/>
        <w:rPr>
          <w:rFonts w:ascii="Times New Roman" w:eastAsia="Times New Roman" w:hAnsi="Times New Roman" w:cs="Times New Roman"/>
          <w:sz w:val="28"/>
        </w:rPr>
      </w:pP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43. 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администрации, ответственному за предоставление муниципальной услуги.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 направление заявителю решения об отказе в выдаче специального разрешения почтой, в том числе посредством Единого портала через личный кабинет заявителя – специалист администрации, ответственный за оказание услуги;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 выдачу заявителю специального разрешения или решения об отказе в выдаче специального разрешения нарочно, в том числе посредством Единого портала через личный кабинет заявителя – специалист администрации, ответственный за предоставление муниципальной услуги.</w:t>
      </w:r>
    </w:p>
    <w:p w:rsidR="00E524F4" w:rsidRDefault="00BC28FB" w:rsidP="007E7146">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  (продолжительность и (или) максимальный срок выполнения административного действия – в день принятия такого решения).</w:t>
      </w:r>
    </w:p>
    <w:p w:rsidR="00E524F4" w:rsidRDefault="00BC28FB" w:rsidP="007E714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Выдача специального разрешения осуществляется специалистом администрации, ответственным за предоставление муниципальной услуги </w:t>
      </w:r>
      <w:r w:rsidRPr="002419E3">
        <w:rPr>
          <w:rFonts w:ascii="Times New Roman" w:eastAsia="Times New Roman" w:hAnsi="Times New Roman" w:cs="Times New Roman"/>
          <w:color w:val="FF0000"/>
          <w:sz w:val="28"/>
        </w:rPr>
        <w:t>после представления заявителем копий платежных документов</w:t>
      </w:r>
      <w:r>
        <w:rPr>
          <w:rFonts w:ascii="Times New Roman" w:eastAsia="Times New Roman" w:hAnsi="Times New Roman" w:cs="Times New Roman"/>
          <w:sz w:val="28"/>
        </w:rPr>
        <w:t>, подтверждающих оплату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w:t>
      </w:r>
      <w:proofErr w:type="gramEnd"/>
      <w:r>
        <w:rPr>
          <w:rFonts w:ascii="Times New Roman" w:eastAsia="Times New Roman" w:hAnsi="Times New Roman" w:cs="Times New Roman"/>
          <w:sz w:val="28"/>
        </w:rPr>
        <w:t xml:space="preserve"> и схемы транспортного средства, также заверенных копий документов, указанных в </w:t>
      </w:r>
      <w:hyperlink r:id="rId24">
        <w:r>
          <w:rPr>
            <w:rFonts w:ascii="Times New Roman" w:eastAsia="Times New Roman" w:hAnsi="Times New Roman" w:cs="Times New Roman"/>
            <w:color w:val="0000FF"/>
            <w:sz w:val="28"/>
            <w:u w:val="single"/>
          </w:rPr>
          <w:t xml:space="preserve">подпункте </w:t>
        </w:r>
        <w:r w:rsidR="00E06989">
          <w:rPr>
            <w:rFonts w:ascii="Times New Roman" w:eastAsia="Times New Roman" w:hAnsi="Times New Roman" w:cs="Times New Roman"/>
            <w:color w:val="0000FF"/>
            <w:sz w:val="28"/>
            <w:u w:val="single"/>
          </w:rPr>
          <w:t>2</w:t>
        </w:r>
        <w:r>
          <w:rPr>
            <w:rFonts w:ascii="Times New Roman" w:eastAsia="Times New Roman" w:hAnsi="Times New Roman" w:cs="Times New Roman"/>
            <w:color w:val="0000FF"/>
            <w:sz w:val="28"/>
            <w:u w:val="single"/>
          </w:rPr>
          <w:t xml:space="preserve"> пункта </w:t>
        </w:r>
      </w:hyperlink>
      <w:r>
        <w:rPr>
          <w:rFonts w:ascii="Times New Roman" w:eastAsia="Times New Roman" w:hAnsi="Times New Roman" w:cs="Times New Roman"/>
          <w:sz w:val="28"/>
        </w:rPr>
        <w:t>16 настоящего Административного регламента, в случае подачи заявления в адрес уполномоченного органа посредством факсимильной связи.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отсутствия возможности использования факсимильной связи, Единого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E524F4" w:rsidRDefault="00BC28FB" w:rsidP="007E714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По письменному обращению заявителя в течение 1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w:t>
      </w:r>
      <w:proofErr w:type="gramEnd"/>
      <w:r>
        <w:rPr>
          <w:rFonts w:ascii="Times New Roman" w:eastAsia="Times New Roman" w:hAnsi="Times New Roman" w:cs="Times New Roman"/>
          <w:sz w:val="28"/>
        </w:rPr>
        <w:t xml:space="preserve"> свидетельства о регистрации).</w:t>
      </w:r>
    </w:p>
    <w:p w:rsidR="00E524F4" w:rsidRDefault="00BC28FB" w:rsidP="007E714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Критерий принятия решения о выдаче (направлении) заявителю решения об отказе в выдаче специального разрешения: оформленные и подписанные документы, являющиеся основанием для предоставления муниципальной услуги, представление </w:t>
      </w:r>
      <w:r w:rsidRPr="002419E3">
        <w:rPr>
          <w:rFonts w:ascii="Times New Roman" w:eastAsia="Times New Roman" w:hAnsi="Times New Roman" w:cs="Times New Roman"/>
          <w:color w:val="FF0000"/>
          <w:sz w:val="28"/>
        </w:rPr>
        <w:t>заявителем копий платежных документов,</w:t>
      </w:r>
      <w:r>
        <w:rPr>
          <w:rFonts w:ascii="Times New Roman" w:eastAsia="Times New Roman" w:hAnsi="Times New Roman" w:cs="Times New Roman"/>
          <w:sz w:val="28"/>
        </w:rPr>
        <w:t xml:space="preserve"> подтверждающих оплату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w:t>
      </w:r>
      <w:proofErr w:type="gramEnd"/>
      <w:r>
        <w:rPr>
          <w:rFonts w:ascii="Times New Roman" w:eastAsia="Times New Roman" w:hAnsi="Times New Roman" w:cs="Times New Roman"/>
          <w:sz w:val="28"/>
        </w:rPr>
        <w:t xml:space="preserve">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w:t>
      </w:r>
      <w:hyperlink r:id="rId25">
        <w:r>
          <w:rPr>
            <w:rFonts w:ascii="Times New Roman" w:eastAsia="Times New Roman" w:hAnsi="Times New Roman" w:cs="Times New Roman"/>
            <w:color w:val="0000FF"/>
            <w:sz w:val="28"/>
            <w:u w:val="single"/>
          </w:rPr>
          <w:t xml:space="preserve">подпункте 2 пункта </w:t>
        </w:r>
      </w:hyperlink>
      <w:r>
        <w:rPr>
          <w:rFonts w:ascii="Times New Roman" w:eastAsia="Times New Roman" w:hAnsi="Times New Roman" w:cs="Times New Roman"/>
          <w:sz w:val="28"/>
        </w:rPr>
        <w:t>16 настоящего Административного регламента.</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Результат выполнения административной процедуры: </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выданное заявителю специальное разрешение нарочно и (или) посредством Единого, регионального порталов через личный кабинет заявителя;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выданное (направленное) заявителю решение об отказе в выдаче специального разрешения, нарочно, факсом, по адресу, указанному в заявлении о предоставлении муниципальной услуги, или через личный кабинет заявителя на Едином или региональном портале  в случае подачи заявления с использованием Единого или регионального портала.</w:t>
      </w:r>
    </w:p>
    <w:p w:rsidR="00E524F4" w:rsidRDefault="00BC28FB" w:rsidP="007E7146">
      <w:pPr>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sz w:val="28"/>
        </w:rPr>
        <w:t xml:space="preserve">Способ фиксации результата выполнения административной процедуры: </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запись о выдаче заявителю специального разрешения лично вносится в журнал выданных специальных разрешений под роспись заявителя;</w:t>
      </w:r>
    </w:p>
    <w:p w:rsidR="00E524F4" w:rsidRDefault="00BC28FB" w:rsidP="007E7146">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sz w:val="28"/>
        </w:rPr>
        <w:t>получение заявителем решения об отказе в выдаче специального разрешения посредством факса подтверждается записью в журнале регистрации и</w:t>
      </w:r>
      <w:r w:rsidR="00E01F78">
        <w:rPr>
          <w:rFonts w:ascii="Times New Roman" w:eastAsia="Times New Roman" w:hAnsi="Times New Roman" w:cs="Times New Roman"/>
          <w:sz w:val="28"/>
        </w:rPr>
        <w:t>с</w:t>
      </w:r>
      <w:r>
        <w:rPr>
          <w:rFonts w:ascii="Times New Roman" w:eastAsia="Times New Roman" w:hAnsi="Times New Roman" w:cs="Times New Roman"/>
          <w:sz w:val="28"/>
        </w:rPr>
        <w:t xml:space="preserve">ходящих документов; </w:t>
      </w:r>
    </w:p>
    <w:p w:rsidR="00E524F4" w:rsidRDefault="00BC28FB" w:rsidP="007E7146">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sz w:val="28"/>
        </w:rPr>
        <w:t xml:space="preserve">получение заявителем решения об отказе в выдаче специального разрешения посредством почты подтверждается уведомлением о получении почтового отправления; </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подачи заявления с использованием Единого или регионального порталов информирование заявителя об отказе в выдаче специального разрешения осуществляется через личный кабинет заявителя на Едином или региональном портале.</w:t>
      </w:r>
    </w:p>
    <w:p w:rsidR="00E524F4" w:rsidRDefault="00E524F4" w:rsidP="007E7146">
      <w:pPr>
        <w:spacing w:after="0" w:line="240" w:lineRule="auto"/>
        <w:jc w:val="center"/>
        <w:rPr>
          <w:rFonts w:ascii="Times New Roman" w:eastAsia="Times New Roman" w:hAnsi="Times New Roman" w:cs="Times New Roman"/>
          <w:sz w:val="28"/>
        </w:rPr>
      </w:pPr>
    </w:p>
    <w:p w:rsidR="00E524F4" w:rsidRDefault="00BC28FB" w:rsidP="007E714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IV. Формы </w:t>
      </w:r>
      <w:proofErr w:type="gramStart"/>
      <w:r>
        <w:rPr>
          <w:rFonts w:ascii="Times New Roman" w:eastAsia="Times New Roman" w:hAnsi="Times New Roman" w:cs="Times New Roman"/>
          <w:b/>
          <w:sz w:val="28"/>
        </w:rPr>
        <w:t>контроля за</w:t>
      </w:r>
      <w:proofErr w:type="gramEnd"/>
      <w:r>
        <w:rPr>
          <w:rFonts w:ascii="Times New Roman" w:eastAsia="Times New Roman" w:hAnsi="Times New Roman" w:cs="Times New Roman"/>
          <w:b/>
          <w:sz w:val="28"/>
        </w:rPr>
        <w:t xml:space="preserve"> исполнением административного регламента</w:t>
      </w:r>
    </w:p>
    <w:p w:rsidR="00E524F4" w:rsidRDefault="00E524F4" w:rsidP="007E7146">
      <w:pPr>
        <w:spacing w:after="0" w:line="240" w:lineRule="auto"/>
        <w:ind w:firstLine="709"/>
        <w:jc w:val="both"/>
        <w:rPr>
          <w:rFonts w:ascii="Times New Roman" w:eastAsia="Times New Roman" w:hAnsi="Times New Roman" w:cs="Times New Roman"/>
          <w:sz w:val="28"/>
        </w:rPr>
      </w:pPr>
    </w:p>
    <w:p w:rsidR="00E524F4" w:rsidRDefault="00BC28FB" w:rsidP="007E714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Порядок осуществления текущего </w:t>
      </w:r>
      <w:proofErr w:type="gramStart"/>
      <w:r>
        <w:rPr>
          <w:rFonts w:ascii="Times New Roman" w:eastAsia="Times New Roman" w:hAnsi="Times New Roman" w:cs="Times New Roman"/>
          <w:sz w:val="28"/>
        </w:rPr>
        <w:t>контроля за</w:t>
      </w:r>
      <w:proofErr w:type="gramEnd"/>
      <w:r>
        <w:rPr>
          <w:rFonts w:ascii="Times New Roman" w:eastAsia="Times New Roman" w:hAnsi="Times New Roman" w:cs="Times New Roman"/>
          <w:sz w:val="28"/>
        </w:rPr>
        <w:t xml:space="preserve"> соблюдением и </w:t>
      </w:r>
      <w:r>
        <w:rPr>
          <w:rFonts w:ascii="Times New Roman" w:eastAsia="Times New Roman" w:hAnsi="Times New Roman" w:cs="Times New Roman"/>
          <w:sz w:val="28"/>
        </w:rPr>
        <w:br/>
        <w:t xml:space="preserve">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w:t>
      </w:r>
      <w:r>
        <w:rPr>
          <w:rFonts w:ascii="Times New Roman" w:eastAsia="Times New Roman" w:hAnsi="Times New Roman" w:cs="Times New Roman"/>
          <w:sz w:val="28"/>
        </w:rPr>
        <w:br/>
        <w:t>а также принятием ими решений.</w:t>
      </w:r>
    </w:p>
    <w:p w:rsidR="00E524F4" w:rsidRDefault="00E524F4" w:rsidP="007E7146">
      <w:pPr>
        <w:spacing w:after="0" w:line="240" w:lineRule="auto"/>
        <w:ind w:firstLine="709"/>
        <w:jc w:val="both"/>
        <w:rPr>
          <w:rFonts w:ascii="Times New Roman" w:eastAsia="Times New Roman" w:hAnsi="Times New Roman" w:cs="Times New Roman"/>
          <w:sz w:val="28"/>
        </w:rPr>
      </w:pP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44. Текущий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главой сельского поселения Ларьяк либо лицом, его замещающим. </w:t>
      </w:r>
    </w:p>
    <w:p w:rsidR="00E524F4" w:rsidRDefault="00E524F4" w:rsidP="007E7146">
      <w:pPr>
        <w:spacing w:after="0" w:line="240" w:lineRule="auto"/>
        <w:ind w:firstLine="709"/>
        <w:jc w:val="both"/>
        <w:rPr>
          <w:rFonts w:ascii="Times New Roman" w:eastAsia="Times New Roman" w:hAnsi="Times New Roman" w:cs="Times New Roman"/>
          <w:sz w:val="28"/>
        </w:rPr>
      </w:pPr>
    </w:p>
    <w:p w:rsidR="00E524F4" w:rsidRDefault="00BC28FB" w:rsidP="007E714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Порядок и периодичность осуществления плановых </w:t>
      </w:r>
      <w:r>
        <w:rPr>
          <w:rFonts w:ascii="Times New Roman" w:eastAsia="Times New Roman" w:hAnsi="Times New Roman" w:cs="Times New Roman"/>
          <w:sz w:val="28"/>
        </w:rPr>
        <w:br/>
        <w:t xml:space="preserve">и внеплановых проверок полноты и качества предоставления муниципальной услуги, порядок и формы </w:t>
      </w:r>
      <w:proofErr w:type="gramStart"/>
      <w:r>
        <w:rPr>
          <w:rFonts w:ascii="Times New Roman" w:eastAsia="Times New Roman" w:hAnsi="Times New Roman" w:cs="Times New Roman"/>
          <w:sz w:val="28"/>
        </w:rPr>
        <w:t>контроля за</w:t>
      </w:r>
      <w:proofErr w:type="gramEnd"/>
      <w:r>
        <w:rPr>
          <w:rFonts w:ascii="Times New Roman" w:eastAsia="Times New Roman" w:hAnsi="Times New Roman" w:cs="Times New Roman"/>
          <w:sz w:val="28"/>
        </w:rPr>
        <w:t xml:space="preserve"> полнотой </w:t>
      </w:r>
      <w:r>
        <w:rPr>
          <w:rFonts w:ascii="Times New Roman" w:eastAsia="Times New Roman" w:hAnsi="Times New Roman" w:cs="Times New Roman"/>
          <w:sz w:val="28"/>
        </w:rPr>
        <w:br/>
        <w:t xml:space="preserve">и качеством предоставления муниципальной услуги, в том числе </w:t>
      </w:r>
      <w:r>
        <w:rPr>
          <w:rFonts w:ascii="Times New Roman" w:eastAsia="Times New Roman" w:hAnsi="Times New Roman" w:cs="Times New Roman"/>
          <w:sz w:val="28"/>
        </w:rPr>
        <w:br/>
        <w:t>со стороны граждан, их объединений и организаций</w:t>
      </w:r>
    </w:p>
    <w:p w:rsidR="00E524F4" w:rsidRDefault="00E524F4" w:rsidP="007E7146">
      <w:pPr>
        <w:spacing w:after="0" w:line="240" w:lineRule="auto"/>
        <w:ind w:firstLine="709"/>
        <w:jc w:val="both"/>
        <w:rPr>
          <w:rFonts w:ascii="Times New Roman" w:eastAsia="Times New Roman" w:hAnsi="Times New Roman" w:cs="Times New Roman"/>
          <w:sz w:val="28"/>
        </w:rPr>
      </w:pP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45. Плановые проверки полноты и качества предоставления муниципальной услуги проводятся главой сельского поселения Ларьяк либо лицом, его</w:t>
      </w:r>
      <w:r>
        <w:rPr>
          <w:rFonts w:ascii="Times New Roman" w:eastAsia="Times New Roman" w:hAnsi="Times New Roman" w:cs="Times New Roman"/>
          <w:sz w:val="28"/>
          <w:shd w:val="clear" w:color="auto" w:fill="FFFFFF"/>
        </w:rPr>
        <w:t xml:space="preserve"> замещающим</w:t>
      </w:r>
      <w:r>
        <w:rPr>
          <w:rFonts w:ascii="Times New Roman" w:eastAsia="Times New Roman" w:hAnsi="Times New Roman" w:cs="Times New Roman"/>
          <w:sz w:val="28"/>
        </w:rPr>
        <w:t xml:space="preserve">.  </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главы сельского поселения Ларьяк либо лица, его</w:t>
      </w:r>
      <w:r>
        <w:rPr>
          <w:rFonts w:ascii="Times New Roman" w:eastAsia="Times New Roman" w:hAnsi="Times New Roman" w:cs="Times New Roman"/>
          <w:sz w:val="28"/>
          <w:shd w:val="clear" w:color="auto" w:fill="FFFFFF"/>
        </w:rPr>
        <w:t xml:space="preserve"> замещающего</w:t>
      </w:r>
      <w:r>
        <w:rPr>
          <w:rFonts w:ascii="Times New Roman" w:eastAsia="Times New Roman" w:hAnsi="Times New Roman" w:cs="Times New Roman"/>
          <w:sz w:val="28"/>
        </w:rPr>
        <w:t xml:space="preserve">. </w:t>
      </w:r>
    </w:p>
    <w:p w:rsidR="00E524F4" w:rsidRDefault="00BC28FB" w:rsidP="007E7146">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Внеплановые проверки полноты и качества предоставления муниципальной услуги проводятся главой сельского поселения Ларьяк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 а также в случаях выявления нарушений положений настоящего Административного регламента.</w:t>
      </w:r>
    </w:p>
    <w:p w:rsidR="00E524F4" w:rsidRDefault="00BC28FB" w:rsidP="007E7146">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E524F4" w:rsidRDefault="00BC28FB" w:rsidP="007E7146">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Результаты проверки оформляются в форме акта, который подписывается лицами, участвующими в проведении проверки.</w:t>
      </w:r>
    </w:p>
    <w:p w:rsidR="00E524F4" w:rsidRDefault="00BC28FB" w:rsidP="007E7146">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524F4" w:rsidRDefault="00BC28FB" w:rsidP="007E7146">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Рассмотрение жалобы заявителя осуществляется в порядке, предусмотренном разделом V настоящего Административного регламента</w:t>
      </w:r>
    </w:p>
    <w:p w:rsidR="00E524F4" w:rsidRDefault="00BC28FB" w:rsidP="007E7146">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46.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r>
        <w:rPr>
          <w:rFonts w:ascii="Times New Roman" w:eastAsia="Times New Roman" w:hAnsi="Times New Roman" w:cs="Times New Roman"/>
          <w:i/>
          <w:spacing w:val="-3"/>
          <w:sz w:val="28"/>
        </w:rPr>
        <w:t>.</w:t>
      </w:r>
    </w:p>
    <w:p w:rsidR="00E524F4" w:rsidRDefault="00E524F4" w:rsidP="007E7146">
      <w:pPr>
        <w:tabs>
          <w:tab w:val="left" w:pos="1134"/>
        </w:tabs>
        <w:spacing w:after="0" w:line="240" w:lineRule="auto"/>
        <w:ind w:firstLine="709"/>
        <w:jc w:val="both"/>
        <w:rPr>
          <w:rFonts w:ascii="Times New Roman" w:eastAsia="Times New Roman" w:hAnsi="Times New Roman" w:cs="Times New Roman"/>
          <w:sz w:val="28"/>
        </w:rPr>
      </w:pPr>
    </w:p>
    <w:p w:rsidR="00E524F4" w:rsidRDefault="00BC28FB" w:rsidP="007E7146">
      <w:pPr>
        <w:tabs>
          <w:tab w:val="left" w:pos="1134"/>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E524F4" w:rsidRDefault="00E524F4" w:rsidP="007E7146">
      <w:pPr>
        <w:tabs>
          <w:tab w:val="left" w:pos="1134"/>
        </w:tabs>
        <w:spacing w:after="0" w:line="240" w:lineRule="auto"/>
        <w:ind w:firstLine="709"/>
        <w:jc w:val="both"/>
        <w:rPr>
          <w:rFonts w:ascii="Times New Roman" w:eastAsia="Times New Roman" w:hAnsi="Times New Roman" w:cs="Times New Roman"/>
          <w:sz w:val="28"/>
        </w:rPr>
      </w:pPr>
    </w:p>
    <w:p w:rsidR="00E524F4" w:rsidRDefault="00BC28FB" w:rsidP="007E7146">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47.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w:t>
      </w:r>
    </w:p>
    <w:p w:rsidR="00E524F4" w:rsidRDefault="00BC28FB" w:rsidP="007E7146">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соответствии со статьей 9.6 Закона от 11 июня 2010 года </w:t>
      </w:r>
      <w:r>
        <w:rPr>
          <w:rFonts w:ascii="Times New Roman" w:eastAsia="Times New Roman" w:hAnsi="Times New Roman" w:cs="Times New Roman"/>
          <w:sz w:val="28"/>
        </w:rPr>
        <w:br/>
        <w:t>№ 102-оз «Об административных правонарушениях» должностные лица уполномоченного органа несут административную ответственность</w:t>
      </w:r>
      <w:r>
        <w:rPr>
          <w:rFonts w:ascii="Times New Roman" w:eastAsia="Times New Roman" w:hAnsi="Times New Roman" w:cs="Times New Roman"/>
          <w:sz w:val="28"/>
        </w:rPr>
        <w:br/>
        <w:t xml:space="preserve">в соответствии с законодательством автономного округа </w:t>
      </w:r>
      <w:proofErr w:type="gramStart"/>
      <w:r>
        <w:rPr>
          <w:rFonts w:ascii="Times New Roman" w:eastAsia="Times New Roman" w:hAnsi="Times New Roman" w:cs="Times New Roman"/>
          <w:sz w:val="28"/>
        </w:rPr>
        <w:t>за</w:t>
      </w:r>
      <w:proofErr w:type="gramEnd"/>
      <w:r>
        <w:rPr>
          <w:rFonts w:ascii="Times New Roman" w:eastAsia="Times New Roman" w:hAnsi="Times New Roman" w:cs="Times New Roman"/>
          <w:sz w:val="28"/>
        </w:rPr>
        <w:t>:</w:t>
      </w:r>
    </w:p>
    <w:p w:rsidR="00E524F4" w:rsidRDefault="00BC28FB" w:rsidP="007E7146">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и срока предоставления муниципальной услуги;</w:t>
      </w:r>
    </w:p>
    <w:p w:rsidR="00E524F4" w:rsidRDefault="00BC28FB" w:rsidP="007E7146">
      <w:pPr>
        <w:tabs>
          <w:tab w:val="left" w:pos="1134"/>
        </w:tabs>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неправомерные отказы в приеме у заявителя документов, предусмотренных для предоставления муниципальной услуги, </w:t>
      </w:r>
      <w:r>
        <w:rPr>
          <w:rFonts w:ascii="Times New Roman" w:eastAsia="Times New Roman" w:hAnsi="Times New Roman" w:cs="Times New Roman"/>
          <w:sz w:val="28"/>
        </w:rPr>
        <w:br/>
        <w:t>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нарушение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524F4" w:rsidRDefault="00E524F4" w:rsidP="007E7146">
      <w:pPr>
        <w:tabs>
          <w:tab w:val="left" w:pos="993"/>
        </w:tabs>
        <w:spacing w:after="0" w:line="240" w:lineRule="auto"/>
        <w:ind w:firstLine="709"/>
        <w:jc w:val="both"/>
        <w:rPr>
          <w:rFonts w:ascii="Times New Roman" w:eastAsia="Times New Roman" w:hAnsi="Times New Roman" w:cs="Times New Roman"/>
          <w:i/>
          <w:sz w:val="28"/>
        </w:rPr>
      </w:pPr>
    </w:p>
    <w:p w:rsidR="00E524F4" w:rsidRDefault="00BC28FB" w:rsidP="007E7146">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E524F4" w:rsidRDefault="00E524F4" w:rsidP="007E7146">
      <w:pPr>
        <w:spacing w:after="0" w:line="240" w:lineRule="auto"/>
        <w:ind w:firstLine="709"/>
        <w:jc w:val="both"/>
        <w:rPr>
          <w:rFonts w:ascii="Times New Roman" w:eastAsia="Times New Roman" w:hAnsi="Times New Roman" w:cs="Times New Roman"/>
          <w:sz w:val="28"/>
        </w:rPr>
      </w:pP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49. Предметом досудебного (внесудебного) обжалования могут являться действие (бездействие) уполномоченного органа,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Заявитель, права и законные интересы которого нарушены, имеет право обратиться с жалобой, в том числе в следующих случаях:</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нарушения срока регистрации запроса заявителя о предоставлении муниципальной услуги;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нарушения срока предоставления муниципальной услуги;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w:t>
      </w:r>
      <w:proofErr w:type="spellStart"/>
      <w:r>
        <w:rPr>
          <w:rFonts w:ascii="Times New Roman" w:eastAsia="Times New Roman" w:hAnsi="Times New Roman" w:cs="Times New Roman"/>
          <w:sz w:val="28"/>
        </w:rPr>
        <w:t>Югры</w:t>
      </w:r>
      <w:proofErr w:type="spellEnd"/>
      <w:r>
        <w:rPr>
          <w:rFonts w:ascii="Times New Roman" w:eastAsia="Times New Roman" w:hAnsi="Times New Roman" w:cs="Times New Roman"/>
          <w:sz w:val="28"/>
        </w:rPr>
        <w:t>, муниципальными правовыми актами;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w:t>
      </w:r>
      <w:proofErr w:type="spellStart"/>
      <w:r>
        <w:rPr>
          <w:rFonts w:ascii="Times New Roman" w:eastAsia="Times New Roman" w:hAnsi="Times New Roman" w:cs="Times New Roman"/>
          <w:sz w:val="28"/>
        </w:rPr>
        <w:t>Югры</w:t>
      </w:r>
      <w:proofErr w:type="spellEnd"/>
      <w:r>
        <w:rPr>
          <w:rFonts w:ascii="Times New Roman" w:eastAsia="Times New Roman" w:hAnsi="Times New Roman" w:cs="Times New Roman"/>
          <w:sz w:val="28"/>
        </w:rPr>
        <w:t>, муниципальными правовыми актами, предоставления муниципальной услуги у заявителя;</w:t>
      </w:r>
    </w:p>
    <w:p w:rsidR="00E524F4" w:rsidRDefault="00BC28FB" w:rsidP="007E714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w:t>
      </w:r>
      <w:proofErr w:type="spellStart"/>
      <w:r>
        <w:rPr>
          <w:rFonts w:ascii="Times New Roman" w:eastAsia="Times New Roman" w:hAnsi="Times New Roman" w:cs="Times New Roman"/>
          <w:sz w:val="28"/>
        </w:rPr>
        <w:t>Югры</w:t>
      </w:r>
      <w:proofErr w:type="spellEnd"/>
      <w:r>
        <w:rPr>
          <w:rFonts w:ascii="Times New Roman" w:eastAsia="Times New Roman" w:hAnsi="Times New Roman" w:cs="Times New Roman"/>
          <w:sz w:val="28"/>
        </w:rPr>
        <w:t>, муниципальными правовыми актами;</w:t>
      </w:r>
      <w:proofErr w:type="gramEnd"/>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w:t>
      </w:r>
      <w:proofErr w:type="spellStart"/>
      <w:r>
        <w:rPr>
          <w:rFonts w:ascii="Times New Roman" w:eastAsia="Times New Roman" w:hAnsi="Times New Roman" w:cs="Times New Roman"/>
          <w:sz w:val="28"/>
        </w:rPr>
        <w:t>Югры</w:t>
      </w:r>
      <w:proofErr w:type="spellEnd"/>
      <w:r>
        <w:rPr>
          <w:rFonts w:ascii="Times New Roman" w:eastAsia="Times New Roman" w:hAnsi="Times New Roman" w:cs="Times New Roman"/>
          <w:sz w:val="28"/>
        </w:rPr>
        <w:t>, муниципальными правовыми актами;</w:t>
      </w:r>
    </w:p>
    <w:p w:rsidR="00E524F4" w:rsidRDefault="00BC28FB" w:rsidP="007E714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50. Жалоба подается главе муниципального образования.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 Основанием для начала процедуры досудебного (внесудебного) обжалования является поступление жалобы в  уполномоченный орган.</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52.  Жалоба подается в письменной форме на бумажном носителе или в электронной форме, а также может быть принята при личном приеме заявителя.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Время приема жалоб осуществляется в соответствии с графиком предоставления муниципальной услуги, указанным в пункте 3 настоящего Административного регламента.</w:t>
      </w:r>
    </w:p>
    <w:p w:rsidR="00E524F4" w:rsidRDefault="00BC28FB" w:rsidP="007E7146">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если рассмотрение поданной заявителем жалобы не входит в компетенцию уполномоченного органа, то такая жалоба в течение трех рабочих дней со дня ее регистрации направляется в уполномоченный на ее рассмотрение орган, о чем заявитель информируется в письменной форме.</w:t>
      </w:r>
    </w:p>
    <w:p w:rsidR="00E524F4" w:rsidRDefault="00BC28FB" w:rsidP="007E7146">
      <w:pPr>
        <w:tabs>
          <w:tab w:val="left" w:pos="127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этом срок рассмотрения жалобы исчисляется со дня регистрации жалобы в уполномоченном органе, предоставляющем муниципальную услугу.</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Заявитель в жалобе указывает следующую информацию:</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E524F4" w:rsidRDefault="00BC28FB" w:rsidP="007E714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сведения об обжалуемых решениях и действиях (бездействии) уполномоченного органа, должностного лица уполномоченного органа</w:t>
      </w:r>
      <w:r>
        <w:rPr>
          <w:rFonts w:ascii="Times New Roman" w:eastAsia="Times New Roman" w:hAnsi="Times New Roman" w:cs="Times New Roman"/>
          <w:spacing w:val="-3"/>
          <w:sz w:val="28"/>
        </w:rPr>
        <w:t xml:space="preserve"> </w:t>
      </w:r>
      <w:r>
        <w:rPr>
          <w:rFonts w:ascii="Times New Roman" w:eastAsia="Times New Roman" w:hAnsi="Times New Roman" w:cs="Times New Roman"/>
          <w:sz w:val="28"/>
        </w:rPr>
        <w:t>либо муниципального служащего;</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доводы, на основании которых заявитель не согласен с решением и действием (бездействием) уполномоченного органа</w:t>
      </w:r>
      <w:r>
        <w:rPr>
          <w:rFonts w:ascii="Times New Roman" w:eastAsia="Times New Roman" w:hAnsi="Times New Roman" w:cs="Times New Roman"/>
          <w:spacing w:val="-3"/>
          <w:sz w:val="28"/>
        </w:rPr>
        <w:t xml:space="preserve">, </w:t>
      </w:r>
      <w:r>
        <w:rPr>
          <w:rFonts w:ascii="Times New Roman" w:eastAsia="Times New Roman" w:hAnsi="Times New Roman" w:cs="Times New Roman"/>
          <w:sz w:val="28"/>
        </w:rPr>
        <w:t>должностного лица уполномоченного органа</w:t>
      </w:r>
      <w:r>
        <w:rPr>
          <w:rFonts w:ascii="Times New Roman" w:eastAsia="Times New Roman" w:hAnsi="Times New Roman" w:cs="Times New Roman"/>
          <w:spacing w:val="-3"/>
          <w:sz w:val="28"/>
        </w:rPr>
        <w:t xml:space="preserve"> </w:t>
      </w:r>
      <w:r>
        <w:rPr>
          <w:rFonts w:ascii="Times New Roman" w:eastAsia="Times New Roman" w:hAnsi="Times New Roman" w:cs="Times New Roman"/>
          <w:sz w:val="28"/>
        </w:rPr>
        <w:t>либо муниципального служащего.</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Заявителем могут быть представлены документы (при наличии), подтверждающие доводы заявителя, либо их копии.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оформленная в соответствии с законодательством Российской Федерации доверенность (для физических лиц);</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54. Заявитель имеет право на получение информации и документов, необходимых для обоснования и рассмотрения жалобы.</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55. Жалоба, поступившая в уполномоченный орган, подлежит регистрации не позднее следующего рабочего дня со дня ее поступления. </w:t>
      </w:r>
    </w:p>
    <w:p w:rsidR="00E524F4" w:rsidRDefault="00BC28FB" w:rsidP="007E714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56.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E524F4" w:rsidRDefault="00BC28FB" w:rsidP="007E7146">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 результатам рассмотрения в соответствии с </w:t>
      </w:r>
      <w:hyperlink r:id="rId26">
        <w:r>
          <w:rPr>
            <w:rFonts w:ascii="Times New Roman" w:eastAsia="Times New Roman" w:hAnsi="Times New Roman" w:cs="Times New Roman"/>
            <w:color w:val="0000FF"/>
            <w:sz w:val="28"/>
            <w:u w:val="single"/>
          </w:rPr>
          <w:t>частью 7 статьи 11.2</w:t>
        </w:r>
      </w:hyperlink>
      <w:r>
        <w:rPr>
          <w:rFonts w:ascii="Times New Roman" w:eastAsia="Times New Roman" w:hAnsi="Times New Roman" w:cs="Times New Roman"/>
          <w:sz w:val="28"/>
        </w:rPr>
        <w:t xml:space="preserve"> Федерального закона № 210-ФЗ уполномоченный орган принимает решение:</w:t>
      </w:r>
    </w:p>
    <w:p w:rsidR="00E524F4" w:rsidRDefault="00BC28FB" w:rsidP="007E7146">
      <w:pPr>
        <w:tabs>
          <w:tab w:val="left" w:pos="1276"/>
        </w:tabs>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о ее удовлетворении,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отказывает в удовлетворении жалобы.</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удовлетворении жалобы </w:t>
      </w:r>
      <w:r>
        <w:rPr>
          <w:rFonts w:ascii="Times New Roman" w:eastAsia="Times New Roman" w:hAnsi="Times New Roman" w:cs="Times New Roman"/>
          <w:b/>
          <w:sz w:val="28"/>
        </w:rPr>
        <w:t xml:space="preserve"> </w:t>
      </w:r>
      <w:r>
        <w:rPr>
          <w:rFonts w:ascii="Times New Roman" w:eastAsia="Times New Roman" w:hAnsi="Times New Roman" w:cs="Times New Roman"/>
          <w:sz w:val="28"/>
        </w:rPr>
        <w:t>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ответе по результатам рассмотрения жалобы указываются:</w:t>
      </w:r>
    </w:p>
    <w:p w:rsidR="00E524F4" w:rsidRDefault="00BC28FB" w:rsidP="007E714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фамилия, имя, отчество (при наличии) или наименование заявителя;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 основания для принятия решения по жалобе;</w:t>
      </w:r>
    </w:p>
    <w:p w:rsidR="00E524F4" w:rsidRDefault="00BC28FB" w:rsidP="007E7146">
      <w:pPr>
        <w:spacing w:after="0" w:line="240" w:lineRule="auto"/>
        <w:ind w:firstLine="709"/>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д</w:t>
      </w:r>
      <w:proofErr w:type="spellEnd"/>
      <w:r>
        <w:rPr>
          <w:rFonts w:ascii="Times New Roman" w:eastAsia="Times New Roman" w:hAnsi="Times New Roman" w:cs="Times New Roman"/>
          <w:sz w:val="28"/>
        </w:rPr>
        <w:t>) принятое по жалобе решение;</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ж) сведения о порядке обжалования принятого по жалобе решения.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58. Исчерпывающий перечень оснований для отказа в удовлетворении жалобы и случаев, в которых ответ на жалобу не дается.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Уполномоченный орган отказывает в удовлетворении жалобы в следующих случаях:</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наличие вступившего в законную силу решения суда, арбитражного суда по жалобе о том же предмете и по тем же основаниям;</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подача жалобы лицом, полномочия которого не подтверждены в порядке, установленном законодательством Российской Федерации;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наличие решения по жалобе, принятого ранее в отношении того же заявителя и по тому же предмету жалобы.</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Уполномоченный орган оставляет жалобу без ответа в следующих случаях:</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отсутствие возможности прочитать какую-либо часть текста жалобы, фамилию, имя, отчество (при наличии) и (или) почтовый адрес заявителя.</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59. В случае установления в ходе или по результатам </w:t>
      </w:r>
      <w:proofErr w:type="gramStart"/>
      <w:r>
        <w:rPr>
          <w:rFonts w:ascii="Times New Roman" w:eastAsia="Times New Roman" w:hAnsi="Times New Roman" w:cs="Times New Roman"/>
          <w:sz w:val="28"/>
        </w:rPr>
        <w:t>рассмотрения жалобы признаков состава административного правонарушения</w:t>
      </w:r>
      <w:proofErr w:type="gramEnd"/>
      <w:r>
        <w:rPr>
          <w:rFonts w:ascii="Times New Roman" w:eastAsia="Times New Roman" w:hAnsi="Times New Roman" w:cs="Times New Roman"/>
          <w:sz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E524F4" w:rsidRDefault="00BC28FB" w:rsidP="007E71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60.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E524F4" w:rsidRDefault="00E524F4">
      <w:pPr>
        <w:spacing w:after="0" w:line="240" w:lineRule="auto"/>
        <w:ind w:firstLine="709"/>
        <w:jc w:val="both"/>
        <w:rPr>
          <w:rFonts w:ascii="Times New Roman" w:eastAsia="Times New Roman" w:hAnsi="Times New Roman" w:cs="Times New Roman"/>
          <w:sz w:val="28"/>
        </w:rPr>
      </w:pPr>
    </w:p>
    <w:p w:rsidR="00E524F4" w:rsidRDefault="00E524F4">
      <w:pPr>
        <w:spacing w:after="0" w:line="240" w:lineRule="auto"/>
        <w:ind w:firstLine="709"/>
        <w:jc w:val="both"/>
        <w:rPr>
          <w:rFonts w:ascii="Times New Roman" w:eastAsia="Times New Roman" w:hAnsi="Times New Roman" w:cs="Times New Roman"/>
          <w:sz w:val="28"/>
        </w:rPr>
      </w:pPr>
    </w:p>
    <w:p w:rsidR="00E524F4" w:rsidRDefault="00E524F4">
      <w:pPr>
        <w:spacing w:after="0" w:line="240" w:lineRule="auto"/>
        <w:rPr>
          <w:rFonts w:ascii="Times New Roman" w:eastAsia="Times New Roman" w:hAnsi="Times New Roman" w:cs="Times New Roman"/>
          <w:sz w:val="28"/>
        </w:rPr>
      </w:pPr>
    </w:p>
    <w:p w:rsidR="00BC28FB" w:rsidRDefault="00BC28FB">
      <w:pPr>
        <w:spacing w:after="0" w:line="240" w:lineRule="auto"/>
        <w:rPr>
          <w:rFonts w:ascii="Times New Roman" w:eastAsia="Times New Roman" w:hAnsi="Times New Roman" w:cs="Times New Roman"/>
          <w:sz w:val="28"/>
        </w:rPr>
        <w:sectPr w:rsidR="00BC28FB">
          <w:pgSz w:w="11906" w:h="16838"/>
          <w:pgMar w:top="1134" w:right="850" w:bottom="1134" w:left="1701" w:header="708" w:footer="708" w:gutter="0"/>
          <w:cols w:space="708"/>
          <w:docGrid w:linePitch="360"/>
        </w:sectPr>
      </w:pPr>
    </w:p>
    <w:p w:rsidR="00E524F4" w:rsidRDefault="00BC28FB">
      <w:pPr>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t xml:space="preserve">Приложение </w:t>
      </w:r>
    </w:p>
    <w:p w:rsidR="00E524F4" w:rsidRDefault="00BC28FB">
      <w:pPr>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t xml:space="preserve">к административному регламенту </w:t>
      </w:r>
    </w:p>
    <w:p w:rsidR="00E524F4" w:rsidRDefault="00BC28FB">
      <w:pPr>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t xml:space="preserve">предоставления муниципальной услуги </w:t>
      </w:r>
    </w:p>
    <w:p w:rsidR="00E524F4" w:rsidRDefault="00BC28FB">
      <w:pPr>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t>по выдаче специального разрешения</w:t>
      </w:r>
    </w:p>
    <w:p w:rsidR="00E524F4" w:rsidRDefault="00BC28FB">
      <w:pPr>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t>на движение по автомобильным дорогам</w:t>
      </w:r>
    </w:p>
    <w:p w:rsidR="00E524F4" w:rsidRDefault="00BC28FB">
      <w:pPr>
        <w:spacing w:after="0" w:line="240" w:lineRule="auto"/>
        <w:ind w:firstLine="709"/>
        <w:jc w:val="right"/>
        <w:rPr>
          <w:rFonts w:ascii="Times New Roman" w:eastAsia="Times New Roman" w:hAnsi="Times New Roman" w:cs="Times New Roman"/>
          <w:b/>
          <w:i/>
          <w:sz w:val="24"/>
        </w:rPr>
      </w:pPr>
      <w:r>
        <w:rPr>
          <w:rFonts w:ascii="Times New Roman" w:eastAsia="Times New Roman" w:hAnsi="Times New Roman" w:cs="Times New Roman"/>
          <w:sz w:val="24"/>
        </w:rPr>
        <w:t>местного значения сельского поселения Ларьяк</w:t>
      </w:r>
    </w:p>
    <w:p w:rsidR="00E524F4" w:rsidRDefault="00BC28FB">
      <w:pPr>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t xml:space="preserve"> тяжеловесных и (или) крупногабаритных </w:t>
      </w:r>
      <w:r>
        <w:rPr>
          <w:rFonts w:ascii="Times New Roman" w:eastAsia="Times New Roman" w:hAnsi="Times New Roman" w:cs="Times New Roman"/>
          <w:sz w:val="24"/>
        </w:rPr>
        <w:br/>
        <w:t>транспортных средств</w:t>
      </w:r>
    </w:p>
    <w:p w:rsidR="00E524F4" w:rsidRDefault="00E524F4">
      <w:pPr>
        <w:spacing w:after="0" w:line="240" w:lineRule="auto"/>
        <w:ind w:firstLine="709"/>
        <w:jc w:val="right"/>
        <w:rPr>
          <w:rFonts w:ascii="Times New Roman" w:eastAsia="Times New Roman" w:hAnsi="Times New Roman" w:cs="Times New Roman"/>
          <w:sz w:val="20"/>
        </w:rPr>
      </w:pPr>
    </w:p>
    <w:p w:rsidR="00E524F4" w:rsidRDefault="00E524F4">
      <w:pPr>
        <w:spacing w:after="0" w:line="240" w:lineRule="auto"/>
        <w:ind w:firstLine="709"/>
        <w:jc w:val="right"/>
        <w:rPr>
          <w:rFonts w:ascii="Times New Roman" w:eastAsia="Times New Roman" w:hAnsi="Times New Roman" w:cs="Times New Roman"/>
          <w:sz w:val="20"/>
        </w:rPr>
      </w:pPr>
    </w:p>
    <w:p w:rsidR="00E524F4" w:rsidRDefault="00BC28F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Блок-схема</w:t>
      </w:r>
    </w:p>
    <w:p w:rsidR="00E524F4" w:rsidRDefault="00BC28FB">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предоставления муниципальной услуги</w:t>
      </w:r>
    </w:p>
    <w:p w:rsidR="00E524F4" w:rsidRDefault="00BC28FB">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 xml:space="preserve">по выдаче специального разрешение на движение по автомобильным дорогам местного значения </w:t>
      </w:r>
    </w:p>
    <w:p w:rsidR="00E524F4" w:rsidRDefault="00BC28FB">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сельского поселения Ларьяк</w:t>
      </w:r>
    </w:p>
    <w:p w:rsidR="00E524F4" w:rsidRDefault="00BC28FB">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 xml:space="preserve"> тяжеловесных и (или) крупногабаритных транспортных средств</w:t>
      </w:r>
    </w:p>
    <w:p w:rsidR="00E524F4" w:rsidRDefault="00E524F4">
      <w:pPr>
        <w:spacing w:after="0" w:line="240" w:lineRule="auto"/>
        <w:ind w:firstLine="709"/>
        <w:jc w:val="center"/>
        <w:rPr>
          <w:rFonts w:ascii="Times New Roman" w:eastAsia="Times New Roman" w:hAnsi="Times New Roman" w:cs="Times New Roman"/>
          <w:sz w:val="28"/>
        </w:rPr>
      </w:pPr>
    </w:p>
    <w:p w:rsidR="00E524F4" w:rsidRDefault="00E524F4">
      <w:pPr>
        <w:spacing w:after="0" w:line="240" w:lineRule="auto"/>
        <w:ind w:firstLine="709"/>
        <w:jc w:val="center"/>
        <w:rPr>
          <w:rFonts w:ascii="Times New Roman" w:eastAsia="Times New Roman" w:hAnsi="Times New Roman" w:cs="Times New Roman"/>
          <w:sz w:val="28"/>
        </w:rPr>
      </w:pPr>
    </w:p>
    <w:p w:rsidR="00E524F4" w:rsidRDefault="00E524F4">
      <w:pPr>
        <w:spacing w:after="0" w:line="240" w:lineRule="auto"/>
        <w:ind w:firstLine="709"/>
        <w:jc w:val="center"/>
        <w:rPr>
          <w:rFonts w:ascii="Times New Roman" w:eastAsia="Times New Roman" w:hAnsi="Times New Roman" w:cs="Times New Roman"/>
          <w:sz w:val="28"/>
        </w:rPr>
      </w:pPr>
    </w:p>
    <w:p w:rsidR="00E524F4" w:rsidRDefault="00E524F4">
      <w:pPr>
        <w:spacing w:after="0" w:line="240" w:lineRule="auto"/>
        <w:ind w:firstLine="709"/>
        <w:jc w:val="center"/>
        <w:rPr>
          <w:rFonts w:ascii="Times New Roman" w:eastAsia="Times New Roman" w:hAnsi="Times New Roman" w:cs="Times New Roman"/>
          <w:sz w:val="28"/>
        </w:rPr>
      </w:pPr>
    </w:p>
    <w:p w:rsidR="00E524F4" w:rsidRDefault="00BC28FB">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прием и регистрация заявления о предоставлении муниципальной услуги</w:t>
      </w:r>
    </w:p>
    <w:p w:rsidR="00E524F4" w:rsidRDefault="00E524F4">
      <w:pPr>
        <w:spacing w:after="0" w:line="240" w:lineRule="auto"/>
        <w:ind w:firstLine="709"/>
        <w:jc w:val="center"/>
        <w:rPr>
          <w:rFonts w:ascii="Times New Roman" w:eastAsia="Times New Roman" w:hAnsi="Times New Roman" w:cs="Times New Roman"/>
          <w:sz w:val="28"/>
        </w:rPr>
      </w:pPr>
    </w:p>
    <w:p w:rsidR="00E524F4" w:rsidRDefault="00BC28FB">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формирование и направление межведомственных запросов в органы, участвующие в предоставлении муниципальной услуги</w:t>
      </w:r>
    </w:p>
    <w:p w:rsidR="00E524F4" w:rsidRDefault="00E524F4">
      <w:pPr>
        <w:spacing w:after="0" w:line="240" w:lineRule="auto"/>
        <w:ind w:firstLine="709"/>
        <w:jc w:val="center"/>
        <w:rPr>
          <w:rFonts w:ascii="Times New Roman" w:eastAsia="Times New Roman" w:hAnsi="Times New Roman" w:cs="Times New Roman"/>
          <w:sz w:val="28"/>
        </w:rPr>
      </w:pPr>
    </w:p>
    <w:p w:rsidR="00E524F4" w:rsidRDefault="00BC28FB">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рассмотрение заявления о предоставлении муниципальной услуги</w:t>
      </w:r>
    </w:p>
    <w:p w:rsidR="00E524F4" w:rsidRDefault="00E524F4">
      <w:pPr>
        <w:spacing w:after="0" w:line="240" w:lineRule="auto"/>
        <w:ind w:firstLine="709"/>
        <w:jc w:val="center"/>
        <w:rPr>
          <w:rFonts w:ascii="Times New Roman" w:eastAsia="Times New Roman" w:hAnsi="Times New Roman" w:cs="Times New Roman"/>
          <w:sz w:val="28"/>
        </w:rPr>
      </w:pPr>
    </w:p>
    <w:p w:rsidR="00E524F4" w:rsidRDefault="00BC28FB">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согласование маршрута тяжеловесного и (или) крупногабаритного транспортного средства</w:t>
      </w:r>
    </w:p>
    <w:p w:rsidR="00E524F4" w:rsidRDefault="00E524F4">
      <w:pPr>
        <w:spacing w:after="0" w:line="240" w:lineRule="auto"/>
        <w:ind w:firstLine="709"/>
        <w:jc w:val="center"/>
        <w:rPr>
          <w:rFonts w:ascii="Times New Roman" w:eastAsia="Times New Roman" w:hAnsi="Times New Roman" w:cs="Times New Roman"/>
          <w:sz w:val="28"/>
        </w:rPr>
      </w:pPr>
    </w:p>
    <w:p w:rsidR="00E524F4" w:rsidRDefault="00BC28FB">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согласование маршрута тяжеловесного и (или) крупногабаритного транспортного средства,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E524F4" w:rsidRDefault="00E524F4">
      <w:pPr>
        <w:spacing w:after="0" w:line="240" w:lineRule="auto"/>
        <w:ind w:firstLine="709"/>
        <w:jc w:val="center"/>
        <w:rPr>
          <w:rFonts w:ascii="Times New Roman" w:eastAsia="Times New Roman" w:hAnsi="Times New Roman" w:cs="Times New Roman"/>
          <w:sz w:val="28"/>
        </w:rPr>
      </w:pPr>
    </w:p>
    <w:p w:rsidR="00E524F4" w:rsidRDefault="00BC28FB">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рассмотрение представленных документов, оформление разрешения или принятие решения об отказе в выдаче специального разрешения</w:t>
      </w:r>
    </w:p>
    <w:p w:rsidR="00E524F4" w:rsidRDefault="00E524F4">
      <w:pPr>
        <w:spacing w:after="0" w:line="240" w:lineRule="auto"/>
        <w:ind w:firstLine="709"/>
        <w:jc w:val="center"/>
        <w:rPr>
          <w:rFonts w:ascii="Times New Roman" w:eastAsia="Times New Roman" w:hAnsi="Times New Roman" w:cs="Times New Roman"/>
          <w:sz w:val="28"/>
        </w:rPr>
      </w:pPr>
    </w:p>
    <w:p w:rsidR="00E524F4" w:rsidRDefault="00BC28FB">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выдача (направление) заявителю документов, являющихся результатом предоставления муниципальной услуги</w:t>
      </w:r>
    </w:p>
    <w:p w:rsidR="00E524F4" w:rsidRDefault="00E524F4">
      <w:pPr>
        <w:spacing w:after="0" w:line="240" w:lineRule="auto"/>
        <w:ind w:firstLine="709"/>
        <w:jc w:val="center"/>
        <w:rPr>
          <w:rFonts w:ascii="Times New Roman" w:eastAsia="Times New Roman" w:hAnsi="Times New Roman" w:cs="Times New Roman"/>
          <w:sz w:val="20"/>
        </w:rPr>
      </w:pPr>
    </w:p>
    <w:p w:rsidR="00E524F4" w:rsidRDefault="00E524F4">
      <w:pPr>
        <w:spacing w:after="0" w:line="240" w:lineRule="auto"/>
        <w:ind w:firstLine="709"/>
        <w:jc w:val="center"/>
        <w:rPr>
          <w:rFonts w:ascii="Times New Roman" w:eastAsia="Times New Roman" w:hAnsi="Times New Roman" w:cs="Times New Roman"/>
          <w:sz w:val="20"/>
        </w:rPr>
      </w:pPr>
    </w:p>
    <w:p w:rsidR="00E524F4" w:rsidRDefault="00E524F4">
      <w:pPr>
        <w:spacing w:after="0" w:line="240" w:lineRule="auto"/>
        <w:rPr>
          <w:rFonts w:ascii="Times New Roman" w:eastAsia="Times New Roman" w:hAnsi="Times New Roman" w:cs="Times New Roman"/>
          <w:sz w:val="20"/>
        </w:rPr>
      </w:pPr>
    </w:p>
    <w:sectPr w:rsidR="00E524F4" w:rsidSect="004068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useFELayout/>
  </w:compat>
  <w:rsids>
    <w:rsidRoot w:val="00E524F4"/>
    <w:rsid w:val="002419E3"/>
    <w:rsid w:val="00406884"/>
    <w:rsid w:val="00465023"/>
    <w:rsid w:val="00795838"/>
    <w:rsid w:val="007E7146"/>
    <w:rsid w:val="008D58D0"/>
    <w:rsid w:val="00B33A0D"/>
    <w:rsid w:val="00BC28FB"/>
    <w:rsid w:val="00C61E6D"/>
    <w:rsid w:val="00E01F78"/>
    <w:rsid w:val="00E06989"/>
    <w:rsid w:val="00E524F4"/>
    <w:rsid w:val="00EC2E14"/>
    <w:rsid w:val="00F20ECD"/>
    <w:rsid w:val="00F90A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8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C28FB"/>
    <w:rPr>
      <w:color w:val="0000FF"/>
      <w:u w:val="single"/>
    </w:rPr>
  </w:style>
  <w:style w:type="paragraph" w:styleId="a4">
    <w:name w:val="Balloon Text"/>
    <w:basedOn w:val="a"/>
    <w:link w:val="a5"/>
    <w:uiPriority w:val="99"/>
    <w:semiHidden/>
    <w:unhideWhenUsed/>
    <w:rsid w:val="00C61E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1E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nalog.ru/" TargetMode="External"/><Relationship Id="rId13" Type="http://schemas.openxmlformats.org/officeDocument/2006/relationships/hyperlink" Target="http://www.86.gosuslugi.ru/" TargetMode="External"/><Relationship Id="rId18" Type="http://schemas.openxmlformats.org/officeDocument/2006/relationships/hyperlink" Target="consultantplus://offline/ref=B9A7D6BF7F4CE407DD40DB8EE73E6C16B7C3CA678ACAEEC25D03DE7D13kBC9J" TargetMode="External"/><Relationship Id="rId26" Type="http://schemas.openxmlformats.org/officeDocument/2006/relationships/hyperlink" Target="consultantplus://offline/ref=0DA690E298D061B72EE234A5904DD42BC74B36F8CBF28D6D89DFDAF0CA791EDC08A6AD9186nCu9F" TargetMode="External"/><Relationship Id="rId3" Type="http://schemas.openxmlformats.org/officeDocument/2006/relationships/settings" Target="settings.xml"/><Relationship Id="rId21" Type="http://schemas.openxmlformats.org/officeDocument/2006/relationships/hyperlink" Target="consultantplus://offline/ref=B9A7D6BF7F4CE407DD40DB8EE73E6C16B7C1CF638FCAEEC25D03DE7D13kBC9J" TargetMode="External"/><Relationship Id="rId7" Type="http://schemas.openxmlformats.org/officeDocument/2006/relationships/hyperlink" Target="http://admlariak.ru/"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B9A7D6BF7F4CE407DD40DB8EE73E6C16B7C6CE608ACDEEC25D03DE7D13kBC9J" TargetMode="External"/><Relationship Id="rId25" Type="http://schemas.openxmlformats.org/officeDocument/2006/relationships/hyperlink" Target="consultantplus://offline/ref=A31761C89D624E03BE2D1C61B10BD246A62BB08A6897F2A95FC88E17D5F9589AD48E4CD1FBF19921QB60D" TargetMode="External"/><Relationship Id="rId2" Type="http://schemas.openxmlformats.org/officeDocument/2006/relationships/styles" Target="styles.xml"/><Relationship Id="rId16" Type="http://schemas.openxmlformats.org/officeDocument/2006/relationships/hyperlink" Target="consultantplus://offline/ref=B9A7D6BF7F4CE407DD40DB8EE73E6C16B7C1C8628EC8EEC25D03DE7D13B97D8E4CA29F4A66EECBBFk2C1J" TargetMode="External"/><Relationship Id="rId20" Type="http://schemas.openxmlformats.org/officeDocument/2006/relationships/hyperlink" Target="consultantplus://offline/ref=B9A7D6BF7F4CE407DD40DB8EE73E6C16BFC4C8628BC3B3C8555AD27Fk1C4J" TargetMode="External"/><Relationship Id="rId1" Type="http://schemas.openxmlformats.org/officeDocument/2006/relationships/customXml" Target="../customXml/item1.xml"/><Relationship Id="rId6" Type="http://schemas.openxmlformats.org/officeDocument/2006/relationships/hyperlink" Target="http://www.admlariak.ru" TargetMode="External"/><Relationship Id="rId11" Type="http://schemas.openxmlformats.org/officeDocument/2006/relationships/hyperlink" Target="http://admlariak.ru/" TargetMode="External"/><Relationship Id="rId24" Type="http://schemas.openxmlformats.org/officeDocument/2006/relationships/hyperlink" Target="consultantplus://offline/ref=A31761C89D624E03BE2D1C61B10BD246A62BB08A6897F2A95FC88E17D5F9589AD48E4CD1FBF19921QB60D" TargetMode="External"/><Relationship Id="rId5" Type="http://schemas.openxmlformats.org/officeDocument/2006/relationships/hyperlink" Target="consultantplus://offline/ref=FE9CF5CB78EBC3EA3138E90EF534E18A445832ABB27D6C91354D7009B21AA5A91CC81AE80C8E8F16R1bAK" TargetMode="External"/><Relationship Id="rId15" Type="http://schemas.openxmlformats.org/officeDocument/2006/relationships/hyperlink" Target="consultantplus://offline/ref=B9A7D6BF7F4CE407DD40DB8EE73E6C16B7C6CC6D8BC8EEC25D03DE7D13kBC9J" TargetMode="External"/><Relationship Id="rId23" Type="http://schemas.openxmlformats.org/officeDocument/2006/relationships/hyperlink" Target="consultantplus://offline/ref=8AC0BD87BAE8065E73106C10403CF92EA3E0BC20A3E9BE8576ACC955C7F87873269AA064n6L7I" TargetMode="External"/><Relationship Id="rId28" Type="http://schemas.openxmlformats.org/officeDocument/2006/relationships/theme" Target="theme/theme1.xml"/><Relationship Id="rId10" Type="http://schemas.openxmlformats.org/officeDocument/2006/relationships/hyperlink" Target="consultantplus://offline/main?base=RLAW127;n=20732;fld=134;dst=100318" TargetMode="External"/><Relationship Id="rId19" Type="http://schemas.openxmlformats.org/officeDocument/2006/relationships/hyperlink" Target="consultantplus://offline/ref=B9A7D6BF7F4CE407DD40DB8EE73E6C16B7C0CF6383CDEEC25D03DE7D13kBC9J" TargetMode="External"/><Relationship Id="rId4" Type="http://schemas.openxmlformats.org/officeDocument/2006/relationships/webSettings" Target="webSettings.xml"/><Relationship Id="rId9" Type="http://schemas.openxmlformats.org/officeDocument/2006/relationships/hyperlink" Target="http://www.gibdd.ru/" TargetMode="External"/><Relationship Id="rId14" Type="http://schemas.openxmlformats.org/officeDocument/2006/relationships/hyperlink" Target="consultantplus://offline/ref=B9A7D6BF7F4CE407DD40DB8EE73E6C16B7C6CD628CC1EEC25D03DE7D13kBC9J" TargetMode="External"/><Relationship Id="rId22" Type="http://schemas.openxmlformats.org/officeDocument/2006/relationships/hyperlink" Target="consultantplus://offline/ref=8AC0BD87BAE8065E73106C10403CF92EA3E0BC20A3E9BE8576ACC955C7F87873269AA061642E2683nELB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03CA30-FE33-417F-ADDB-C3E63FE6F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41</Pages>
  <Words>14289</Words>
  <Characters>81452</Characters>
  <Application>Microsoft Office Word</Application>
  <DocSecurity>0</DocSecurity>
  <Lines>678</Lines>
  <Paragraphs>191</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4. Постановление вступает в силу после его официального опубликования.</vt:lpstr>
      <vt:lpstr>5. Контроль за исполнением постановления оставляю за собой.</vt:lpstr>
    </vt:vector>
  </TitlesOfParts>
  <Company>SPecialiST RePack</Company>
  <LinksUpToDate>false</LinksUpToDate>
  <CharactersWithSpaces>95550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c:creator>
  <cp:lastModifiedBy>An</cp:lastModifiedBy>
  <cp:revision>5</cp:revision>
  <cp:lastPrinted>2017-05-31T07:19:00Z</cp:lastPrinted>
  <dcterms:created xsi:type="dcterms:W3CDTF">2017-05-29T09:43:00Z</dcterms:created>
  <dcterms:modified xsi:type="dcterms:W3CDTF">2018-12-06T07:26:00Z</dcterms:modified>
</cp:coreProperties>
</file>