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9D7C" w14:textId="77777777" w:rsidR="00711104" w:rsidRPr="00711104" w:rsidRDefault="00711104" w:rsidP="0071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1104">
        <w:rPr>
          <w:rFonts w:ascii="Times New Roman" w:hAnsi="Times New Roman" w:cs="Times New Roman"/>
          <w:b/>
          <w:sz w:val="36"/>
          <w:szCs w:val="36"/>
        </w:rPr>
        <w:t xml:space="preserve">СОВЕТ ДЕПУТАТОВ </w:t>
      </w:r>
    </w:p>
    <w:p w14:paraId="75746B38" w14:textId="77777777" w:rsidR="00711104" w:rsidRPr="00711104" w:rsidRDefault="00711104" w:rsidP="00711104">
      <w:pPr>
        <w:pStyle w:val="3"/>
        <w:rPr>
          <w:rFonts w:ascii="Times New Roman" w:hAnsi="Times New Roman" w:cs="Times New Roman"/>
          <w:szCs w:val="36"/>
        </w:rPr>
      </w:pPr>
      <w:r w:rsidRPr="00711104">
        <w:rPr>
          <w:rFonts w:ascii="Times New Roman" w:hAnsi="Times New Roman" w:cs="Times New Roman"/>
          <w:szCs w:val="36"/>
        </w:rPr>
        <w:t>СЕЛЬСКОГО ПОСЕЛЕНИЯ ЛАРЬЯК</w:t>
      </w:r>
    </w:p>
    <w:p w14:paraId="0E4246FF" w14:textId="77777777" w:rsidR="00711104" w:rsidRPr="00711104" w:rsidRDefault="00711104" w:rsidP="0071110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711104">
        <w:rPr>
          <w:rFonts w:ascii="Times New Roman" w:hAnsi="Times New Roman" w:cs="Times New Roman"/>
          <w:i w:val="0"/>
          <w:sz w:val="36"/>
          <w:szCs w:val="36"/>
        </w:rPr>
        <w:t>Нижневартовского района</w:t>
      </w:r>
    </w:p>
    <w:p w14:paraId="1FAA5DA9" w14:textId="77777777" w:rsidR="00711104" w:rsidRPr="00711104" w:rsidRDefault="00711104" w:rsidP="00711104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711104">
        <w:rPr>
          <w:rFonts w:ascii="Times New Roman" w:hAnsi="Times New Roman" w:cs="Times New Roman"/>
          <w:sz w:val="36"/>
          <w:szCs w:val="36"/>
        </w:rPr>
        <w:t>Ханты – Мансийского автономного округа – Югры</w:t>
      </w:r>
    </w:p>
    <w:p w14:paraId="65D7D8A3" w14:textId="77777777" w:rsidR="00711104" w:rsidRPr="00711104" w:rsidRDefault="00711104" w:rsidP="0071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9EC08E" w14:textId="77777777" w:rsidR="00711104" w:rsidRPr="00711104" w:rsidRDefault="00711104" w:rsidP="00711104">
      <w:pPr>
        <w:pStyle w:val="3"/>
        <w:rPr>
          <w:rFonts w:ascii="Times New Roman" w:hAnsi="Times New Roman" w:cs="Times New Roman"/>
          <w:szCs w:val="36"/>
        </w:rPr>
      </w:pPr>
      <w:r w:rsidRPr="00711104">
        <w:rPr>
          <w:rFonts w:ascii="Times New Roman" w:hAnsi="Times New Roman" w:cs="Times New Roman"/>
          <w:szCs w:val="36"/>
        </w:rPr>
        <w:t>РЕШЕНИЕ</w:t>
      </w:r>
    </w:p>
    <w:p w14:paraId="794DCB2B" w14:textId="77777777" w:rsidR="00711104" w:rsidRPr="00711104" w:rsidRDefault="00711104" w:rsidP="00711104">
      <w:pPr>
        <w:spacing w:after="0" w:line="240" w:lineRule="auto"/>
        <w:ind w:right="5103"/>
        <w:outlineLvl w:val="0"/>
        <w:rPr>
          <w:rFonts w:ascii="Times New Roman" w:hAnsi="Times New Roman" w:cs="Times New Roman"/>
          <w:sz w:val="36"/>
          <w:szCs w:val="36"/>
        </w:rPr>
      </w:pPr>
    </w:p>
    <w:p w14:paraId="38782AAE" w14:textId="46942BD7" w:rsidR="00711104" w:rsidRPr="00305C9E" w:rsidRDefault="00E9068D" w:rsidP="007111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662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662B">
        <w:rPr>
          <w:rFonts w:ascii="Times New Roman" w:hAnsi="Times New Roman" w:cs="Times New Roman"/>
          <w:sz w:val="28"/>
          <w:szCs w:val="28"/>
        </w:rPr>
        <w:t>01</w:t>
      </w:r>
      <w:r w:rsidR="00691A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366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1104" w:rsidRPr="00305C9E">
        <w:rPr>
          <w:rFonts w:ascii="Times New Roman" w:hAnsi="Times New Roman" w:cs="Times New Roman"/>
          <w:sz w:val="28"/>
          <w:szCs w:val="28"/>
        </w:rPr>
        <w:tab/>
      </w:r>
      <w:r w:rsidR="002731D0">
        <w:rPr>
          <w:rFonts w:ascii="Times New Roman" w:hAnsi="Times New Roman" w:cs="Times New Roman"/>
          <w:sz w:val="28"/>
          <w:szCs w:val="28"/>
        </w:rPr>
        <w:tab/>
      </w:r>
      <w:r w:rsidR="00711104" w:rsidRPr="00305C9E">
        <w:rPr>
          <w:rFonts w:ascii="Times New Roman" w:hAnsi="Times New Roman" w:cs="Times New Roman"/>
          <w:sz w:val="28"/>
          <w:szCs w:val="28"/>
        </w:rPr>
        <w:t>№</w:t>
      </w:r>
      <w:r w:rsidR="00295912">
        <w:rPr>
          <w:rFonts w:ascii="Times New Roman" w:hAnsi="Times New Roman" w:cs="Times New Roman"/>
          <w:sz w:val="28"/>
          <w:szCs w:val="28"/>
        </w:rPr>
        <w:t xml:space="preserve"> </w:t>
      </w:r>
      <w:r w:rsidR="00EC4112">
        <w:rPr>
          <w:rFonts w:ascii="Times New Roman" w:hAnsi="Times New Roman" w:cs="Times New Roman"/>
          <w:sz w:val="28"/>
          <w:szCs w:val="28"/>
        </w:rPr>
        <w:t>20</w:t>
      </w:r>
      <w:r w:rsidR="0023662B">
        <w:rPr>
          <w:rFonts w:ascii="Times New Roman" w:hAnsi="Times New Roman" w:cs="Times New Roman"/>
          <w:sz w:val="28"/>
          <w:szCs w:val="28"/>
        </w:rPr>
        <w:t>9</w:t>
      </w:r>
    </w:p>
    <w:p w14:paraId="750A2B00" w14:textId="77777777" w:rsidR="00711104" w:rsidRPr="00711104" w:rsidRDefault="00711104" w:rsidP="0071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104">
        <w:rPr>
          <w:rFonts w:ascii="Times New Roman" w:hAnsi="Times New Roman" w:cs="Times New Roman"/>
          <w:sz w:val="24"/>
          <w:szCs w:val="24"/>
        </w:rPr>
        <w:t>с.Ларьяк</w:t>
      </w:r>
    </w:p>
    <w:p w14:paraId="22209E61" w14:textId="77777777" w:rsidR="00711104" w:rsidRDefault="00711104" w:rsidP="0071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8C0FC" w14:textId="77777777" w:rsidR="001A6055" w:rsidRPr="00711104" w:rsidRDefault="001A6055" w:rsidP="0071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58564" w14:textId="53F6AE4A" w:rsidR="00711104" w:rsidRDefault="00AB0AB5" w:rsidP="00EC4112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AB0A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AB0AB5">
        <w:rPr>
          <w:rFonts w:ascii="Times New Roman" w:eastAsia="Calibri" w:hAnsi="Times New Roman" w:cs="Times New Roman"/>
          <w:sz w:val="28"/>
          <w:szCs w:val="28"/>
          <w:lang w:eastAsia="en-US"/>
        </w:rPr>
        <w:t>ешение Совета депутатов сельского поселения Ларьяк от 04.08.2022 № 181 «Об утверждении Порядка назначения и проведения собраний граждан на территории сельского поселения Ларьяк»</w:t>
      </w:r>
    </w:p>
    <w:p w14:paraId="349AF318" w14:textId="77777777" w:rsidR="001A6055" w:rsidRPr="00711104" w:rsidRDefault="001A6055" w:rsidP="00EC4112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14:paraId="376CA82D" w14:textId="136A3286" w:rsidR="00711104" w:rsidRPr="00295912" w:rsidRDefault="00AB0AB5" w:rsidP="00EC4112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0AB5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AB0AB5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AB0AB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B0AB5">
        <w:rPr>
          <w:rFonts w:ascii="Times New Roman" w:hAnsi="Times New Roman"/>
          <w:sz w:val="28"/>
          <w:szCs w:val="28"/>
        </w:rPr>
        <w:t>, Совет депутатов сельского поселения Ларьяк</w:t>
      </w:r>
      <w:r w:rsidR="00EC4112">
        <w:rPr>
          <w:rFonts w:ascii="Times New Roman" w:hAnsi="Times New Roman"/>
          <w:sz w:val="28"/>
          <w:szCs w:val="28"/>
        </w:rPr>
        <w:t xml:space="preserve">, </w:t>
      </w:r>
      <w:r w:rsidR="00711104" w:rsidRPr="00295912">
        <w:rPr>
          <w:rFonts w:ascii="Times New Roman" w:hAnsi="Times New Roman"/>
          <w:sz w:val="28"/>
          <w:szCs w:val="28"/>
        </w:rPr>
        <w:t xml:space="preserve">Совет депутатов сельского поселения Ларьяк </w:t>
      </w:r>
    </w:p>
    <w:p w14:paraId="5E7C9E20" w14:textId="77777777" w:rsidR="00295912" w:rsidRPr="00711104" w:rsidRDefault="00295912" w:rsidP="00EC4112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DCB16A0" w14:textId="77777777" w:rsidR="00711104" w:rsidRPr="00EC4112" w:rsidRDefault="0050276F" w:rsidP="00EC4112">
      <w:pPr>
        <w:spacing w:after="0"/>
        <w:ind w:right="-1" w:firstLine="708"/>
        <w:rPr>
          <w:rFonts w:ascii="Times New Roman" w:hAnsi="Times New Roman" w:cs="Times New Roman"/>
          <w:bCs/>
          <w:sz w:val="28"/>
          <w:szCs w:val="28"/>
        </w:rPr>
      </w:pPr>
      <w:r w:rsidRPr="00EC4112">
        <w:rPr>
          <w:rFonts w:ascii="Times New Roman" w:hAnsi="Times New Roman"/>
          <w:bCs/>
          <w:sz w:val="28"/>
          <w:szCs w:val="28"/>
        </w:rPr>
        <w:t>РЕШИЛ:</w:t>
      </w:r>
    </w:p>
    <w:p w14:paraId="31A033F6" w14:textId="1685B8D7" w:rsidR="00AB0AB5" w:rsidRPr="00AB0AB5" w:rsidRDefault="00AB0AB5" w:rsidP="00AB0A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B5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AB0AB5">
        <w:rPr>
          <w:rFonts w:ascii="Times New Roman" w:hAnsi="Times New Roman" w:cs="Times New Roman"/>
          <w:sz w:val="28"/>
          <w:szCs w:val="28"/>
        </w:rPr>
        <w:t>ешение Совета депутатов сельского поселения Ларьяк от 04.08.2022 № 181 «Об утверждении Порядка назначения и проведения собраний граждан на территории сельского поселения Ларьяк»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AB0AB5">
        <w:rPr>
          <w:rFonts w:ascii="Times New Roman" w:hAnsi="Times New Roman" w:cs="Times New Roman"/>
          <w:sz w:val="28"/>
          <w:szCs w:val="28"/>
        </w:rPr>
        <w:t>:</w:t>
      </w:r>
    </w:p>
    <w:p w14:paraId="276F80E9" w14:textId="1DB2E81D" w:rsidR="00AB0AB5" w:rsidRPr="00AB0AB5" w:rsidRDefault="00AB0AB5" w:rsidP="00AB0A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B5">
        <w:rPr>
          <w:rFonts w:ascii="Times New Roman" w:hAnsi="Times New Roman" w:cs="Times New Roman"/>
          <w:sz w:val="28"/>
          <w:szCs w:val="28"/>
        </w:rPr>
        <w:t>1.1. В пункте 1.1 Порядка слова «Настоящим Порядком» заменить на слова «Настоящий Порядок»;</w:t>
      </w:r>
    </w:p>
    <w:p w14:paraId="56C04735" w14:textId="737F7068" w:rsidR="00AB0AB5" w:rsidRPr="00AB0AB5" w:rsidRDefault="00AB0AB5" w:rsidP="00AB0A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B5">
        <w:rPr>
          <w:rFonts w:ascii="Times New Roman" w:hAnsi="Times New Roman" w:cs="Times New Roman"/>
          <w:sz w:val="28"/>
          <w:szCs w:val="28"/>
        </w:rPr>
        <w:t>1.2. В абзаце первом пункта 2.9, в пункте 2.16 Порядка слова «их проведения» заменить словами «проведения собрания»;</w:t>
      </w:r>
    </w:p>
    <w:p w14:paraId="11D26C04" w14:textId="7B0837BE" w:rsidR="00AB0AB5" w:rsidRPr="00AB0AB5" w:rsidRDefault="00AB0AB5" w:rsidP="00AB0A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B5">
        <w:rPr>
          <w:rFonts w:ascii="Times New Roman" w:hAnsi="Times New Roman" w:cs="Times New Roman"/>
          <w:sz w:val="28"/>
          <w:szCs w:val="28"/>
        </w:rPr>
        <w:t>1.3. В пункте 3.2 Порядка слова «в подпункте» заменить словами «в пункте»;</w:t>
      </w:r>
    </w:p>
    <w:p w14:paraId="543A2464" w14:textId="55C2D474" w:rsidR="00AB0AB5" w:rsidRPr="00AB0AB5" w:rsidRDefault="00AB0AB5" w:rsidP="00AB0A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B5">
        <w:rPr>
          <w:rFonts w:ascii="Times New Roman" w:hAnsi="Times New Roman" w:cs="Times New Roman"/>
          <w:sz w:val="28"/>
          <w:szCs w:val="28"/>
        </w:rPr>
        <w:t>1.4. Пункт 2.1 Порядка изложить в следующей редакции:</w:t>
      </w:r>
    </w:p>
    <w:p w14:paraId="015937D9" w14:textId="2E5D3CC2" w:rsidR="00AB0AB5" w:rsidRPr="00AB0AB5" w:rsidRDefault="00AB0AB5" w:rsidP="00AB0A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B5">
        <w:rPr>
          <w:rFonts w:ascii="Times New Roman" w:hAnsi="Times New Roman" w:cs="Times New Roman"/>
          <w:sz w:val="28"/>
          <w:szCs w:val="28"/>
        </w:rPr>
        <w:t xml:space="preserve">«2.1. Собрание граждан – форма непосредственного осуществления населением местного самоуправления, инициируемая для обсуждения вопросов местного значения, информирования населения о деятельности </w:t>
      </w:r>
      <w:r w:rsidRPr="00AB0AB5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сельского поселения Ларьяк Нижневартовского района.»;</w:t>
      </w:r>
    </w:p>
    <w:p w14:paraId="256EFB88" w14:textId="49F0B76B" w:rsidR="00AB0AB5" w:rsidRPr="00AB0AB5" w:rsidRDefault="00AB0AB5" w:rsidP="00AB0A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B5">
        <w:rPr>
          <w:rFonts w:ascii="Times New Roman" w:hAnsi="Times New Roman" w:cs="Times New Roman"/>
          <w:sz w:val="28"/>
          <w:szCs w:val="28"/>
        </w:rPr>
        <w:t>1.5. Пункт 2.2 Порядка изложить в следующей редакции:</w:t>
      </w:r>
    </w:p>
    <w:p w14:paraId="79D34D4B" w14:textId="32B94EA7" w:rsidR="00AB0AB5" w:rsidRPr="00AB0AB5" w:rsidRDefault="00AB0AB5" w:rsidP="00AB0A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B5">
        <w:rPr>
          <w:rFonts w:ascii="Times New Roman" w:hAnsi="Times New Roman" w:cs="Times New Roman"/>
          <w:sz w:val="28"/>
          <w:szCs w:val="28"/>
        </w:rPr>
        <w:t>«2.2. В собрании граждан по вопросам внесения инициативных проектов и их рассмотрения вправе принимать участие жители сельского поселения Ларьяк Нижневартовского района, достигшие шестнадцатилетнего возраста.»;</w:t>
      </w:r>
    </w:p>
    <w:p w14:paraId="24BAD71C" w14:textId="0A0B1ACA" w:rsidR="00AB0AB5" w:rsidRPr="00AB0AB5" w:rsidRDefault="00AB0AB5" w:rsidP="00AB0A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B5">
        <w:rPr>
          <w:rFonts w:ascii="Times New Roman" w:hAnsi="Times New Roman" w:cs="Times New Roman"/>
          <w:sz w:val="28"/>
          <w:szCs w:val="28"/>
        </w:rPr>
        <w:t>1.6. Пункт 2.20 Порядка изложить в следующей редакции:</w:t>
      </w:r>
    </w:p>
    <w:p w14:paraId="2EDB23A4" w14:textId="7AB7FBA9" w:rsidR="00AB0AB5" w:rsidRPr="00AB0AB5" w:rsidRDefault="00AB0AB5" w:rsidP="00AB0A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B5">
        <w:rPr>
          <w:rFonts w:ascii="Times New Roman" w:hAnsi="Times New Roman" w:cs="Times New Roman"/>
          <w:sz w:val="28"/>
          <w:szCs w:val="28"/>
        </w:rPr>
        <w:t>«2.20. Инициатор или инициативная группа собрания граждан должны обеспечить при проведении собрания граждан соблюдение требований настоящего Порядка.»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4C5A87" w14:textId="77777777" w:rsidR="00EC4112" w:rsidRPr="0081008B" w:rsidRDefault="00EC4112" w:rsidP="00EC41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7C8DCB" w14:textId="77777777" w:rsidR="00AB0AB5" w:rsidRPr="00AB0AB5" w:rsidRDefault="00AB0AB5" w:rsidP="00AB0AB5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B0AB5">
        <w:rPr>
          <w:rFonts w:ascii="Times New Roman" w:hAnsi="Times New Roman"/>
          <w:sz w:val="28"/>
          <w:szCs w:val="28"/>
        </w:rPr>
        <w:t>2. Решение опубликовать (обнародовать) на официальном веб-сайте администрации сельского поселения Ларьяк (http://admlariak.ru/) и в приложении «Официальный бюллетень» к районной газете «Новости Приобья».</w:t>
      </w:r>
    </w:p>
    <w:p w14:paraId="7658827A" w14:textId="77777777" w:rsidR="00AB0AB5" w:rsidRPr="00AB0AB5" w:rsidRDefault="00AB0AB5" w:rsidP="00AB0AB5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477442F0" w14:textId="3C928B71" w:rsidR="00711104" w:rsidRDefault="00AB0AB5" w:rsidP="00AB0AB5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AB5">
        <w:rPr>
          <w:rFonts w:ascii="Times New Roman" w:hAnsi="Times New Roman"/>
          <w:sz w:val="28"/>
          <w:szCs w:val="28"/>
        </w:rPr>
        <w:t>3. Решение вступает в силу после официального опубликования (обнародования).</w:t>
      </w:r>
    </w:p>
    <w:p w14:paraId="5238C166" w14:textId="507B149E" w:rsidR="001A6055" w:rsidRDefault="001A6055" w:rsidP="00EC411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D2D774" w14:textId="5CFC311C" w:rsidR="00EC4112" w:rsidRDefault="00EC4112" w:rsidP="00EC411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F4EED0" w14:textId="77777777" w:rsidR="00AB0AB5" w:rsidRDefault="00AB0AB5" w:rsidP="00EC411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009DA0" w14:textId="0610CE07" w:rsidR="00295912" w:rsidRDefault="0023662B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662B">
        <w:rPr>
          <w:rFonts w:ascii="Times New Roman" w:hAnsi="Times New Roman" w:cs="Times New Roman"/>
          <w:sz w:val="28"/>
          <w:szCs w:val="28"/>
        </w:rPr>
        <w:t xml:space="preserve">Глава сельского поселения Ларьяк </w:t>
      </w:r>
      <w:r w:rsidRPr="0023662B">
        <w:rPr>
          <w:rFonts w:ascii="Times New Roman" w:hAnsi="Times New Roman" w:cs="Times New Roman"/>
          <w:sz w:val="28"/>
          <w:szCs w:val="28"/>
        </w:rPr>
        <w:tab/>
      </w:r>
      <w:r w:rsidRPr="0023662B">
        <w:rPr>
          <w:rFonts w:ascii="Times New Roman" w:hAnsi="Times New Roman" w:cs="Times New Roman"/>
          <w:sz w:val="28"/>
          <w:szCs w:val="28"/>
        </w:rPr>
        <w:tab/>
      </w:r>
      <w:r w:rsidRPr="0023662B">
        <w:rPr>
          <w:rFonts w:ascii="Times New Roman" w:hAnsi="Times New Roman" w:cs="Times New Roman"/>
          <w:sz w:val="28"/>
          <w:szCs w:val="28"/>
        </w:rPr>
        <w:tab/>
      </w:r>
      <w:r w:rsidRPr="0023662B">
        <w:rPr>
          <w:rFonts w:ascii="Times New Roman" w:hAnsi="Times New Roman" w:cs="Times New Roman"/>
          <w:sz w:val="28"/>
          <w:szCs w:val="28"/>
        </w:rPr>
        <w:tab/>
      </w:r>
      <w:r w:rsidRPr="0023662B">
        <w:rPr>
          <w:rFonts w:ascii="Times New Roman" w:hAnsi="Times New Roman" w:cs="Times New Roman"/>
          <w:sz w:val="28"/>
          <w:szCs w:val="28"/>
        </w:rPr>
        <w:tab/>
        <w:t>З.И. Сигильетова</w:t>
      </w:r>
      <w:bookmarkStart w:id="0" w:name="_GoBack"/>
      <w:bookmarkEnd w:id="0"/>
    </w:p>
    <w:p w14:paraId="14ABED9A" w14:textId="77777777" w:rsidR="00295912" w:rsidRDefault="00295912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2C6E4B2" w14:textId="77777777" w:rsidR="00295912" w:rsidRDefault="00295912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3403989" w14:textId="77777777" w:rsidR="00295912" w:rsidRDefault="00295912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1EC1171" w14:textId="77777777" w:rsidR="00295912" w:rsidRDefault="00295912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865D945" w14:textId="77777777" w:rsidR="00295912" w:rsidRDefault="00295912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64CEEE7" w14:textId="77777777" w:rsidR="00295912" w:rsidRDefault="00295912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075EEA8" w14:textId="77777777" w:rsidR="00295912" w:rsidRDefault="00295912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7517B99" w14:textId="77777777" w:rsidR="00B12A53" w:rsidRDefault="00B12A53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BFF6AE2" w14:textId="77777777" w:rsidR="00B12A53" w:rsidRDefault="00B12A53" w:rsidP="00EC41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6CAC61D" w14:textId="77777777" w:rsidR="00295912" w:rsidRPr="00711104" w:rsidRDefault="00295912" w:rsidP="007111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95912" w:rsidRPr="00711104" w:rsidSect="003E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2A609" w14:textId="77777777" w:rsidR="008B0463" w:rsidRDefault="008B0463" w:rsidP="008C7320">
      <w:pPr>
        <w:spacing w:after="0" w:line="240" w:lineRule="auto"/>
      </w:pPr>
      <w:r>
        <w:separator/>
      </w:r>
    </w:p>
  </w:endnote>
  <w:endnote w:type="continuationSeparator" w:id="0">
    <w:p w14:paraId="1AB6869C" w14:textId="77777777" w:rsidR="008B0463" w:rsidRDefault="008B0463" w:rsidP="008C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CBBFE" w14:textId="77777777" w:rsidR="008B0463" w:rsidRDefault="008B0463" w:rsidP="008C7320">
      <w:pPr>
        <w:spacing w:after="0" w:line="240" w:lineRule="auto"/>
      </w:pPr>
      <w:r>
        <w:separator/>
      </w:r>
    </w:p>
  </w:footnote>
  <w:footnote w:type="continuationSeparator" w:id="0">
    <w:p w14:paraId="1C6EFC1B" w14:textId="77777777" w:rsidR="008B0463" w:rsidRDefault="008B0463" w:rsidP="008C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A4DBE"/>
    <w:multiLevelType w:val="hybridMultilevel"/>
    <w:tmpl w:val="C24C5036"/>
    <w:lvl w:ilvl="0" w:tplc="E0BE7338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04"/>
    <w:rsid w:val="00032718"/>
    <w:rsid w:val="00056644"/>
    <w:rsid w:val="00056DC5"/>
    <w:rsid w:val="0010145F"/>
    <w:rsid w:val="0012190C"/>
    <w:rsid w:val="001A6055"/>
    <w:rsid w:val="001E6093"/>
    <w:rsid w:val="0023662B"/>
    <w:rsid w:val="00265EDC"/>
    <w:rsid w:val="002731D0"/>
    <w:rsid w:val="00295912"/>
    <w:rsid w:val="002C4394"/>
    <w:rsid w:val="00305C9E"/>
    <w:rsid w:val="0034510A"/>
    <w:rsid w:val="003A3DBD"/>
    <w:rsid w:val="003B277B"/>
    <w:rsid w:val="003B4A9D"/>
    <w:rsid w:val="003E5C13"/>
    <w:rsid w:val="0044440E"/>
    <w:rsid w:val="004B24C2"/>
    <w:rsid w:val="005016C3"/>
    <w:rsid w:val="0050276F"/>
    <w:rsid w:val="00541D38"/>
    <w:rsid w:val="005537AE"/>
    <w:rsid w:val="00555346"/>
    <w:rsid w:val="00573D2B"/>
    <w:rsid w:val="005A1B78"/>
    <w:rsid w:val="005A7C93"/>
    <w:rsid w:val="00621D7E"/>
    <w:rsid w:val="006269A7"/>
    <w:rsid w:val="00657E5D"/>
    <w:rsid w:val="00660B42"/>
    <w:rsid w:val="006623DC"/>
    <w:rsid w:val="00671274"/>
    <w:rsid w:val="00691A82"/>
    <w:rsid w:val="00711104"/>
    <w:rsid w:val="007207C6"/>
    <w:rsid w:val="00741BEF"/>
    <w:rsid w:val="0078595C"/>
    <w:rsid w:val="007F3DBD"/>
    <w:rsid w:val="007F6490"/>
    <w:rsid w:val="0081008B"/>
    <w:rsid w:val="008B0463"/>
    <w:rsid w:val="008C7320"/>
    <w:rsid w:val="008F5CDB"/>
    <w:rsid w:val="0091130F"/>
    <w:rsid w:val="0093696D"/>
    <w:rsid w:val="009919C2"/>
    <w:rsid w:val="009C2AED"/>
    <w:rsid w:val="009E3959"/>
    <w:rsid w:val="00A64E6C"/>
    <w:rsid w:val="00AB0AB5"/>
    <w:rsid w:val="00B12A53"/>
    <w:rsid w:val="00B510B3"/>
    <w:rsid w:val="00C13FAD"/>
    <w:rsid w:val="00CA2E37"/>
    <w:rsid w:val="00D859B0"/>
    <w:rsid w:val="00DE65F1"/>
    <w:rsid w:val="00E9068D"/>
    <w:rsid w:val="00EC241D"/>
    <w:rsid w:val="00EC4112"/>
    <w:rsid w:val="00F15C18"/>
    <w:rsid w:val="00F57DCE"/>
    <w:rsid w:val="00FC2AAE"/>
    <w:rsid w:val="00FD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BB3F"/>
  <w15:docId w15:val="{9F1F512D-D516-492D-AEE5-F004C8A3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11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1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110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11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11104"/>
    <w:rPr>
      <w:rFonts w:ascii="Arial" w:eastAsia="Times New Roman" w:hAnsi="Arial" w:cs="Arial"/>
      <w:b/>
      <w:sz w:val="36"/>
      <w:szCs w:val="24"/>
    </w:rPr>
  </w:style>
  <w:style w:type="paragraph" w:styleId="a3">
    <w:name w:val="header"/>
    <w:basedOn w:val="a"/>
    <w:link w:val="a4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20"/>
  </w:style>
  <w:style w:type="paragraph" w:styleId="a5">
    <w:name w:val="footer"/>
    <w:basedOn w:val="a"/>
    <w:link w:val="a6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20"/>
  </w:style>
  <w:style w:type="paragraph" w:styleId="a7">
    <w:name w:val="Normal (Web)"/>
    <w:basedOn w:val="a"/>
    <w:uiPriority w:val="99"/>
    <w:unhideWhenUsed/>
    <w:rsid w:val="0062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E39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9E3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E3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9E39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81008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A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6055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295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Головина Евгения</cp:lastModifiedBy>
  <cp:revision>4</cp:revision>
  <cp:lastPrinted>2022-12-12T07:04:00Z</cp:lastPrinted>
  <dcterms:created xsi:type="dcterms:W3CDTF">2022-12-12T07:02:00Z</dcterms:created>
  <dcterms:modified xsi:type="dcterms:W3CDTF">2023-01-16T08:53:00Z</dcterms:modified>
</cp:coreProperties>
</file>